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2DE7" w14:textId="77777777" w:rsidR="00DE15AC" w:rsidRDefault="00DE15AC" w:rsidP="008C631C">
      <w:pPr>
        <w:pStyle w:val="Title"/>
        <w:spacing w:line="276" w:lineRule="auto"/>
        <w:rPr>
          <w:rFonts w:ascii="Tahoma" w:hAnsi="Tahoma" w:cs="Tahoma"/>
          <w:bCs/>
          <w:szCs w:val="24"/>
        </w:rPr>
      </w:pPr>
      <w:bookmarkStart w:id="0" w:name="_Hlk66025383"/>
    </w:p>
    <w:p w14:paraId="4AF1A92E" w14:textId="7B9D0559" w:rsidR="00E072B1" w:rsidRPr="003D4884" w:rsidRDefault="00F96EFF" w:rsidP="008C631C">
      <w:pPr>
        <w:pStyle w:val="Title"/>
        <w:spacing w:line="276" w:lineRule="auto"/>
        <w:rPr>
          <w:rFonts w:ascii="Tahoma" w:hAnsi="Tahoma" w:cs="Tahoma"/>
          <w:bCs/>
          <w:szCs w:val="24"/>
        </w:rPr>
      </w:pPr>
      <w:r w:rsidRPr="003D4884">
        <w:rPr>
          <w:rFonts w:ascii="Tahoma" w:hAnsi="Tahoma" w:cs="Tahoma"/>
          <w:bCs/>
          <w:szCs w:val="24"/>
        </w:rPr>
        <w:t>RECINTO DE RIO PIEDRAS</w:t>
      </w:r>
    </w:p>
    <w:p w14:paraId="4AF1A92F" w14:textId="77777777" w:rsidR="00F96EFF" w:rsidRPr="003D4884" w:rsidRDefault="00F96EFF" w:rsidP="008C631C">
      <w:pPr>
        <w:pStyle w:val="Title"/>
        <w:spacing w:line="276" w:lineRule="auto"/>
        <w:rPr>
          <w:rFonts w:ascii="Tahoma" w:hAnsi="Tahoma" w:cs="Tahoma"/>
          <w:bCs/>
          <w:szCs w:val="24"/>
        </w:rPr>
      </w:pPr>
      <w:r w:rsidRPr="003D4884">
        <w:rPr>
          <w:rFonts w:ascii="Tahoma" w:hAnsi="Tahoma" w:cs="Tahoma"/>
          <w:bCs/>
          <w:szCs w:val="24"/>
        </w:rPr>
        <w:t>UNIVERSIDAD DE PUERTO RICO</w:t>
      </w:r>
    </w:p>
    <w:p w14:paraId="4AF1A930" w14:textId="77777777" w:rsidR="00E072B1" w:rsidRPr="003D4884" w:rsidRDefault="00DC7E3A" w:rsidP="008C631C">
      <w:pPr>
        <w:spacing w:line="276" w:lineRule="auto"/>
        <w:jc w:val="center"/>
        <w:rPr>
          <w:rFonts w:ascii="Tahoma" w:hAnsi="Tahoma" w:cs="Tahoma"/>
          <w:b/>
          <w:bCs/>
          <w:sz w:val="24"/>
          <w:szCs w:val="24"/>
        </w:rPr>
      </w:pPr>
      <w:r w:rsidRPr="003D4884">
        <w:rPr>
          <w:rFonts w:ascii="Tahoma" w:hAnsi="Tahoma" w:cs="Tahoma"/>
          <w:b/>
          <w:bCs/>
          <w:sz w:val="24"/>
          <w:szCs w:val="24"/>
        </w:rPr>
        <w:t>SAN JUAN, PUERTO RICO</w:t>
      </w:r>
    </w:p>
    <w:p w14:paraId="4AF1A931" w14:textId="77777777" w:rsidR="00E072B1" w:rsidRPr="003D4884" w:rsidRDefault="00E072B1" w:rsidP="008C631C">
      <w:pPr>
        <w:spacing w:line="276" w:lineRule="auto"/>
        <w:jc w:val="center"/>
        <w:rPr>
          <w:rFonts w:ascii="Tahoma" w:hAnsi="Tahoma" w:cs="Tahoma"/>
          <w:sz w:val="24"/>
          <w:szCs w:val="24"/>
        </w:rPr>
      </w:pPr>
    </w:p>
    <w:p w14:paraId="4AF1A932" w14:textId="77777777" w:rsidR="00F55C3F" w:rsidRPr="003D4884" w:rsidRDefault="00F55C3F" w:rsidP="008C631C">
      <w:pPr>
        <w:spacing w:line="276" w:lineRule="auto"/>
        <w:jc w:val="center"/>
        <w:rPr>
          <w:rFonts w:ascii="Tahoma" w:hAnsi="Tahoma" w:cs="Tahoma"/>
          <w:sz w:val="24"/>
          <w:szCs w:val="24"/>
        </w:rPr>
      </w:pPr>
    </w:p>
    <w:p w14:paraId="4AF1A933" w14:textId="77777777" w:rsidR="00E072B1" w:rsidRPr="003D4884" w:rsidRDefault="00E072B1" w:rsidP="008C631C">
      <w:pPr>
        <w:spacing w:line="276" w:lineRule="auto"/>
        <w:jc w:val="center"/>
        <w:rPr>
          <w:rFonts w:ascii="Tahoma" w:hAnsi="Tahoma" w:cs="Tahoma"/>
          <w:b/>
          <w:sz w:val="24"/>
          <w:szCs w:val="24"/>
        </w:rPr>
      </w:pPr>
      <w:r w:rsidRPr="003D4884">
        <w:rPr>
          <w:rFonts w:ascii="Tahoma" w:hAnsi="Tahoma" w:cs="Tahoma"/>
          <w:b/>
          <w:sz w:val="24"/>
          <w:szCs w:val="24"/>
        </w:rPr>
        <w:t>CONTRATO DE SERVICIOS PROFESIONALES</w:t>
      </w:r>
      <w:r w:rsidR="008F0D1E" w:rsidRPr="003D4884">
        <w:rPr>
          <w:rFonts w:ascii="Tahoma" w:hAnsi="Tahoma" w:cs="Tahoma"/>
          <w:b/>
          <w:sz w:val="24"/>
          <w:szCs w:val="24"/>
        </w:rPr>
        <w:t xml:space="preserve"> O CONSULTIVOS</w:t>
      </w:r>
    </w:p>
    <w:p w14:paraId="4AF1A934" w14:textId="77777777" w:rsidR="00E072B1" w:rsidRPr="003D4884" w:rsidRDefault="00E072B1" w:rsidP="008C631C">
      <w:pPr>
        <w:spacing w:line="276" w:lineRule="auto"/>
        <w:jc w:val="center"/>
        <w:rPr>
          <w:rFonts w:ascii="Tahoma" w:hAnsi="Tahoma" w:cs="Tahoma"/>
          <w:b/>
          <w:sz w:val="24"/>
          <w:szCs w:val="24"/>
        </w:rPr>
      </w:pPr>
    </w:p>
    <w:p w14:paraId="4AF1A935" w14:textId="77777777" w:rsidR="00E072B1" w:rsidRPr="003D4884" w:rsidRDefault="00E072B1" w:rsidP="008C631C">
      <w:pPr>
        <w:spacing w:line="276" w:lineRule="auto"/>
        <w:jc w:val="center"/>
        <w:rPr>
          <w:rFonts w:ascii="Tahoma" w:hAnsi="Tahoma" w:cs="Tahoma"/>
          <w:b/>
          <w:sz w:val="24"/>
          <w:szCs w:val="24"/>
        </w:rPr>
      </w:pPr>
      <w:r w:rsidRPr="003D4884">
        <w:rPr>
          <w:rFonts w:ascii="Tahoma" w:hAnsi="Tahoma" w:cs="Tahoma"/>
          <w:b/>
          <w:sz w:val="24"/>
          <w:szCs w:val="24"/>
        </w:rPr>
        <w:t>COMPARECEN</w:t>
      </w:r>
    </w:p>
    <w:p w14:paraId="4AF1A936" w14:textId="77777777" w:rsidR="00C107FB" w:rsidRPr="003D4884" w:rsidRDefault="00D75BCC" w:rsidP="008C631C">
      <w:pPr>
        <w:spacing w:line="276" w:lineRule="auto"/>
        <w:jc w:val="both"/>
        <w:rPr>
          <w:rFonts w:ascii="Tahoma" w:hAnsi="Tahoma" w:cs="Tahoma"/>
          <w:sz w:val="24"/>
          <w:szCs w:val="24"/>
        </w:rPr>
      </w:pPr>
      <w:r w:rsidRPr="003D4884">
        <w:rPr>
          <w:rFonts w:ascii="Tahoma" w:hAnsi="Tahoma" w:cs="Tahoma"/>
          <w:b/>
          <w:sz w:val="24"/>
          <w:szCs w:val="24"/>
        </w:rPr>
        <w:t>---</w:t>
      </w:r>
      <w:r w:rsidR="00C107FB" w:rsidRPr="003D4884">
        <w:rPr>
          <w:rFonts w:ascii="Tahoma" w:hAnsi="Tahoma" w:cs="Tahoma"/>
          <w:b/>
          <w:sz w:val="24"/>
          <w:szCs w:val="24"/>
        </w:rPr>
        <w:t>DE UNA P</w:t>
      </w:r>
      <w:r w:rsidR="0079473F" w:rsidRPr="003D4884">
        <w:rPr>
          <w:rFonts w:ascii="Tahoma" w:hAnsi="Tahoma" w:cs="Tahoma"/>
          <w:b/>
          <w:sz w:val="24"/>
          <w:szCs w:val="24"/>
        </w:rPr>
        <w:t>RIMERA P</w:t>
      </w:r>
      <w:r w:rsidR="00C107FB" w:rsidRPr="003D4884">
        <w:rPr>
          <w:rFonts w:ascii="Tahoma" w:hAnsi="Tahoma" w:cs="Tahoma"/>
          <w:b/>
          <w:sz w:val="24"/>
          <w:szCs w:val="24"/>
        </w:rPr>
        <w:t>ARTE</w:t>
      </w:r>
      <w:r w:rsidR="00F96EFF" w:rsidRPr="003D4884">
        <w:rPr>
          <w:rFonts w:ascii="Tahoma" w:hAnsi="Tahoma" w:cs="Tahoma"/>
          <w:sz w:val="24"/>
          <w:szCs w:val="24"/>
        </w:rPr>
        <w:t xml:space="preserve">: El </w:t>
      </w:r>
      <w:r w:rsidR="00F96EFF" w:rsidRPr="003D4884">
        <w:rPr>
          <w:rFonts w:ascii="Tahoma" w:hAnsi="Tahoma" w:cs="Tahoma"/>
          <w:b/>
          <w:sz w:val="24"/>
          <w:szCs w:val="24"/>
        </w:rPr>
        <w:t>Recinto de Río Piedras, Universidad de</w:t>
      </w:r>
      <w:r w:rsidR="00C107FB" w:rsidRPr="003D4884">
        <w:rPr>
          <w:rFonts w:ascii="Tahoma" w:hAnsi="Tahoma" w:cs="Tahoma"/>
          <w:b/>
          <w:sz w:val="24"/>
          <w:szCs w:val="24"/>
        </w:rPr>
        <w:t xml:space="preserve"> Puerto Rico</w:t>
      </w:r>
      <w:r w:rsidR="00EA23B2" w:rsidRPr="003D4884">
        <w:rPr>
          <w:rFonts w:ascii="Tahoma" w:hAnsi="Tahoma" w:cs="Tahoma"/>
          <w:b/>
          <w:sz w:val="24"/>
          <w:szCs w:val="24"/>
        </w:rPr>
        <w:t xml:space="preserve">, </w:t>
      </w:r>
      <w:r w:rsidR="00EA23B2" w:rsidRPr="003D4884">
        <w:rPr>
          <w:rFonts w:ascii="Tahoma" w:hAnsi="Tahoma" w:cs="Tahoma"/>
          <w:bCs/>
          <w:sz w:val="24"/>
          <w:szCs w:val="24"/>
        </w:rPr>
        <w:t>en adelante</w:t>
      </w:r>
      <w:r w:rsidR="00EA23B2" w:rsidRPr="003D4884">
        <w:rPr>
          <w:rFonts w:ascii="Tahoma" w:hAnsi="Tahoma" w:cs="Tahoma"/>
          <w:b/>
          <w:sz w:val="24"/>
          <w:szCs w:val="24"/>
        </w:rPr>
        <w:t xml:space="preserve"> </w:t>
      </w:r>
      <w:r w:rsidR="00F14057" w:rsidRPr="003D4884">
        <w:rPr>
          <w:rFonts w:ascii="Tahoma" w:hAnsi="Tahoma" w:cs="Tahoma"/>
          <w:b/>
          <w:sz w:val="24"/>
          <w:szCs w:val="24"/>
        </w:rPr>
        <w:t>“</w:t>
      </w:r>
      <w:r w:rsidR="00F96EFF" w:rsidRPr="003D4884">
        <w:rPr>
          <w:rFonts w:ascii="Tahoma" w:hAnsi="Tahoma" w:cs="Tahoma"/>
          <w:b/>
          <w:sz w:val="24"/>
          <w:szCs w:val="24"/>
        </w:rPr>
        <w:t>RRP</w:t>
      </w:r>
      <w:r w:rsidR="00F14057" w:rsidRPr="003D4884">
        <w:rPr>
          <w:rFonts w:ascii="Tahoma" w:hAnsi="Tahoma" w:cs="Tahoma"/>
          <w:b/>
          <w:sz w:val="24"/>
          <w:szCs w:val="24"/>
        </w:rPr>
        <w:t xml:space="preserve">” </w:t>
      </w:r>
      <w:r w:rsidR="00F14057" w:rsidRPr="003D4884">
        <w:rPr>
          <w:rFonts w:ascii="Tahoma" w:hAnsi="Tahoma" w:cs="Tahoma"/>
          <w:bCs/>
          <w:sz w:val="24"/>
          <w:szCs w:val="24"/>
        </w:rPr>
        <w:t xml:space="preserve">y/o la </w:t>
      </w:r>
      <w:r w:rsidR="00F14057" w:rsidRPr="003D4884">
        <w:rPr>
          <w:rFonts w:ascii="Tahoma" w:hAnsi="Tahoma" w:cs="Tahoma"/>
          <w:b/>
          <w:sz w:val="24"/>
          <w:szCs w:val="24"/>
        </w:rPr>
        <w:t>“P</w:t>
      </w:r>
      <w:r w:rsidR="00F14057" w:rsidRPr="003D4884">
        <w:rPr>
          <w:rFonts w:ascii="Tahoma" w:hAnsi="Tahoma" w:cs="Tahoma"/>
          <w:b/>
          <w:bCs/>
          <w:sz w:val="24"/>
          <w:szCs w:val="24"/>
        </w:rPr>
        <w:t>RIMERA PARTE”</w:t>
      </w:r>
      <w:r w:rsidR="00C107FB" w:rsidRPr="003D4884">
        <w:rPr>
          <w:rFonts w:ascii="Tahoma" w:hAnsi="Tahoma" w:cs="Tahoma"/>
          <w:sz w:val="24"/>
          <w:szCs w:val="24"/>
        </w:rPr>
        <w:t xml:space="preserve">, </w:t>
      </w:r>
      <w:r w:rsidR="0079473F" w:rsidRPr="003D4884">
        <w:rPr>
          <w:rFonts w:ascii="Tahoma" w:hAnsi="Tahoma" w:cs="Tahoma"/>
          <w:sz w:val="24"/>
          <w:szCs w:val="24"/>
        </w:rPr>
        <w:t>en virtud de</w:t>
      </w:r>
      <w:r w:rsidR="00F96EFF" w:rsidRPr="003D4884">
        <w:rPr>
          <w:rFonts w:ascii="Tahoma" w:hAnsi="Tahoma" w:cs="Tahoma"/>
          <w:sz w:val="24"/>
          <w:szCs w:val="24"/>
        </w:rPr>
        <w:t xml:space="preserve"> </w:t>
      </w:r>
      <w:r w:rsidR="0079473F" w:rsidRPr="003D4884">
        <w:rPr>
          <w:rFonts w:ascii="Tahoma" w:hAnsi="Tahoma" w:cs="Tahoma"/>
          <w:sz w:val="24"/>
          <w:szCs w:val="24"/>
        </w:rPr>
        <w:t xml:space="preserve">la facultad y poderes </w:t>
      </w:r>
      <w:r w:rsidR="0079473F" w:rsidRPr="008C631C">
        <w:rPr>
          <w:rFonts w:ascii="Tahoma" w:hAnsi="Tahoma" w:cs="Tahoma"/>
          <w:sz w:val="24"/>
          <w:szCs w:val="24"/>
        </w:rPr>
        <w:t xml:space="preserve">que le confiere el Artículo 7 de la </w:t>
      </w:r>
      <w:r w:rsidR="00F96EFF" w:rsidRPr="008C631C">
        <w:rPr>
          <w:rFonts w:ascii="Tahoma" w:hAnsi="Tahoma" w:cs="Tahoma"/>
          <w:sz w:val="24"/>
          <w:szCs w:val="24"/>
        </w:rPr>
        <w:t>Ley Núm. 1-1966</w:t>
      </w:r>
      <w:r w:rsidR="00B3422B" w:rsidRPr="008C631C">
        <w:rPr>
          <w:rFonts w:ascii="Tahoma" w:hAnsi="Tahoma" w:cs="Tahoma"/>
          <w:sz w:val="24"/>
          <w:szCs w:val="24"/>
        </w:rPr>
        <w:t>, según enmendada,</w:t>
      </w:r>
      <w:r w:rsidR="00C107FB" w:rsidRPr="008C631C">
        <w:rPr>
          <w:rFonts w:ascii="Tahoma" w:hAnsi="Tahoma" w:cs="Tahoma"/>
          <w:sz w:val="24"/>
          <w:szCs w:val="24"/>
        </w:rPr>
        <w:t xml:space="preserve"> conocida como la Ley </w:t>
      </w:r>
      <w:r w:rsidR="00F96EFF" w:rsidRPr="008C631C">
        <w:rPr>
          <w:rFonts w:ascii="Tahoma" w:hAnsi="Tahoma" w:cs="Tahoma"/>
          <w:sz w:val="24"/>
          <w:szCs w:val="24"/>
        </w:rPr>
        <w:t>de la Universidad de Puerto Rico</w:t>
      </w:r>
      <w:r w:rsidR="0079473F" w:rsidRPr="008C631C">
        <w:rPr>
          <w:rFonts w:ascii="Tahoma" w:hAnsi="Tahoma" w:cs="Tahoma"/>
          <w:sz w:val="24"/>
          <w:szCs w:val="24"/>
        </w:rPr>
        <w:t>, representada</w:t>
      </w:r>
      <w:r w:rsidR="00C107FB" w:rsidRPr="008C631C">
        <w:rPr>
          <w:rFonts w:ascii="Tahoma" w:hAnsi="Tahoma" w:cs="Tahoma"/>
          <w:sz w:val="24"/>
          <w:szCs w:val="24"/>
        </w:rPr>
        <w:t xml:space="preserve"> en este</w:t>
      </w:r>
      <w:r w:rsidR="00F96EFF" w:rsidRPr="008C631C">
        <w:rPr>
          <w:rFonts w:ascii="Tahoma" w:hAnsi="Tahoma" w:cs="Tahoma"/>
          <w:sz w:val="24"/>
          <w:szCs w:val="24"/>
        </w:rPr>
        <w:t xml:space="preserve"> acto por su </w:t>
      </w:r>
      <w:r w:rsidR="00236495" w:rsidRPr="008C631C">
        <w:rPr>
          <w:rFonts w:ascii="Tahoma" w:hAnsi="Tahoma" w:cs="Tahoma"/>
          <w:sz w:val="24"/>
          <w:szCs w:val="24"/>
        </w:rPr>
        <w:t>r</w:t>
      </w:r>
      <w:r w:rsidR="00F96EFF" w:rsidRPr="008C631C">
        <w:rPr>
          <w:rFonts w:ascii="Tahoma" w:hAnsi="Tahoma" w:cs="Tahoma"/>
          <w:sz w:val="24"/>
          <w:szCs w:val="24"/>
        </w:rPr>
        <w:t xml:space="preserve">ector, </w:t>
      </w:r>
      <w:r w:rsidR="008C631C" w:rsidRPr="008C631C">
        <w:rPr>
          <w:rFonts w:ascii="Tahoma" w:hAnsi="Tahoma" w:cs="Tahoma"/>
          <w:bCs/>
          <w:sz w:val="24"/>
          <w:szCs w:val="24"/>
        </w:rPr>
        <w:t>Dr. Luis A. Ferrao Delgado</w:t>
      </w:r>
      <w:r w:rsidR="00F96EFF" w:rsidRPr="008C631C">
        <w:rPr>
          <w:rFonts w:ascii="Tahoma" w:hAnsi="Tahoma" w:cs="Tahoma"/>
          <w:sz w:val="24"/>
          <w:szCs w:val="24"/>
        </w:rPr>
        <w:t xml:space="preserve">, mayor de edad, </w:t>
      </w:r>
      <w:r w:rsidR="008C631C" w:rsidRPr="008C631C">
        <w:rPr>
          <w:rFonts w:ascii="Tahoma" w:hAnsi="Tahoma" w:cs="Tahoma"/>
          <w:bCs/>
          <w:sz w:val="24"/>
          <w:szCs w:val="24"/>
        </w:rPr>
        <w:t>Casado</w:t>
      </w:r>
      <w:r w:rsidR="00F96EFF" w:rsidRPr="008C631C">
        <w:rPr>
          <w:rFonts w:ascii="Tahoma" w:hAnsi="Tahoma" w:cs="Tahoma"/>
          <w:sz w:val="24"/>
          <w:szCs w:val="24"/>
        </w:rPr>
        <w:t xml:space="preserve"> y vecino</w:t>
      </w:r>
      <w:r w:rsidR="00C107FB" w:rsidRPr="008C631C">
        <w:rPr>
          <w:rFonts w:ascii="Tahoma" w:hAnsi="Tahoma" w:cs="Tahoma"/>
          <w:sz w:val="24"/>
          <w:szCs w:val="24"/>
        </w:rPr>
        <w:t xml:space="preserve"> de</w:t>
      </w:r>
      <w:r w:rsidR="00F16D68" w:rsidRPr="008C631C">
        <w:rPr>
          <w:rFonts w:ascii="Tahoma" w:hAnsi="Tahoma" w:cs="Tahoma"/>
          <w:sz w:val="24"/>
          <w:szCs w:val="24"/>
        </w:rPr>
        <w:t xml:space="preserve"> </w:t>
      </w:r>
      <w:r w:rsidR="008C631C" w:rsidRPr="008C631C">
        <w:rPr>
          <w:rFonts w:ascii="Tahoma" w:hAnsi="Tahoma" w:cs="Tahoma"/>
          <w:bCs/>
          <w:sz w:val="24"/>
          <w:szCs w:val="24"/>
        </w:rPr>
        <w:t>San Juan</w:t>
      </w:r>
      <w:r w:rsidR="00F96EFF" w:rsidRPr="008C631C">
        <w:rPr>
          <w:rFonts w:ascii="Tahoma" w:hAnsi="Tahoma" w:cs="Tahoma"/>
          <w:sz w:val="24"/>
          <w:szCs w:val="24"/>
        </w:rPr>
        <w:t>, Puerto Rico</w:t>
      </w:r>
      <w:r w:rsidR="00F14057" w:rsidRPr="008C631C">
        <w:rPr>
          <w:rFonts w:ascii="Tahoma" w:hAnsi="Tahoma" w:cs="Tahoma"/>
          <w:sz w:val="24"/>
          <w:szCs w:val="24"/>
        </w:rPr>
        <w:t>.</w:t>
      </w:r>
      <w:r w:rsidR="00F14057" w:rsidRPr="003D4884">
        <w:rPr>
          <w:rFonts w:ascii="Tahoma" w:hAnsi="Tahoma" w:cs="Tahoma"/>
          <w:sz w:val="24"/>
          <w:szCs w:val="24"/>
        </w:rPr>
        <w:t xml:space="preserve"> </w:t>
      </w:r>
    </w:p>
    <w:p w14:paraId="4AF1A937" w14:textId="77777777" w:rsidR="00236495" w:rsidRPr="003D4884" w:rsidRDefault="00D75BCC" w:rsidP="008C631C">
      <w:pPr>
        <w:pBdr>
          <w:bottom w:val="single" w:sz="6" w:space="15" w:color="auto"/>
        </w:pBdr>
        <w:spacing w:line="276" w:lineRule="auto"/>
        <w:jc w:val="both"/>
        <w:rPr>
          <w:rFonts w:ascii="Tahoma" w:hAnsi="Tahoma" w:cs="Tahoma"/>
          <w:sz w:val="24"/>
          <w:szCs w:val="24"/>
        </w:rPr>
      </w:pPr>
      <w:r w:rsidRPr="003D4884">
        <w:rPr>
          <w:rFonts w:ascii="Tahoma" w:hAnsi="Tahoma" w:cs="Tahoma"/>
          <w:b/>
          <w:sz w:val="24"/>
          <w:szCs w:val="24"/>
        </w:rPr>
        <w:t>---</w:t>
      </w:r>
      <w:r w:rsidR="00E072B1" w:rsidRPr="003D4884">
        <w:rPr>
          <w:rFonts w:ascii="Tahoma" w:hAnsi="Tahoma" w:cs="Tahoma"/>
          <w:b/>
          <w:sz w:val="24"/>
          <w:szCs w:val="24"/>
        </w:rPr>
        <w:t>DE L</w:t>
      </w:r>
      <w:r w:rsidR="00812649">
        <w:rPr>
          <w:rFonts w:ascii="Tahoma" w:hAnsi="Tahoma" w:cs="Tahoma"/>
          <w:b/>
          <w:sz w:val="24"/>
          <w:szCs w:val="24"/>
        </w:rPr>
        <w:t>A SEGUNDA</w:t>
      </w:r>
      <w:r w:rsidR="00E072B1" w:rsidRPr="003D4884">
        <w:rPr>
          <w:rFonts w:ascii="Tahoma" w:hAnsi="Tahoma" w:cs="Tahoma"/>
          <w:b/>
          <w:sz w:val="24"/>
          <w:szCs w:val="24"/>
        </w:rPr>
        <w:t xml:space="preserve"> PARTE</w:t>
      </w:r>
      <w:r w:rsidR="00E072B1" w:rsidRPr="003D4884">
        <w:rPr>
          <w:rFonts w:ascii="Tahoma" w:hAnsi="Tahoma" w:cs="Tahoma"/>
          <w:sz w:val="24"/>
          <w:szCs w:val="24"/>
        </w:rPr>
        <w:t>:</w:t>
      </w:r>
      <w:r w:rsidR="00E072B1" w:rsidRPr="003D4884">
        <w:rPr>
          <w:rFonts w:ascii="Tahoma" w:hAnsi="Tahoma" w:cs="Tahoma"/>
          <w:b/>
          <w:sz w:val="24"/>
          <w:szCs w:val="24"/>
        </w:rPr>
        <w:t xml:space="preserve"> </w:t>
      </w:r>
      <w:r w:rsidR="00F96EFF" w:rsidRPr="003D4884">
        <w:rPr>
          <w:rFonts w:ascii="Tahoma" w:hAnsi="Tahoma" w:cs="Tahoma"/>
          <w:sz w:val="24"/>
          <w:szCs w:val="24"/>
        </w:rPr>
        <w:t xml:space="preserve"> </w:t>
      </w:r>
      <w:r w:rsidR="00F96EFF" w:rsidRPr="003D4884">
        <w:rPr>
          <w:rFonts w:ascii="Tahoma" w:hAnsi="Tahoma" w:cs="Tahoma"/>
          <w:b/>
          <w:bCs/>
          <w:i/>
          <w:sz w:val="24"/>
          <w:szCs w:val="24"/>
          <w:u w:val="single"/>
        </w:rPr>
        <w:t xml:space="preserve">Nombre </w:t>
      </w:r>
      <w:r w:rsidR="004D33FC" w:rsidRPr="003D4884">
        <w:rPr>
          <w:rFonts w:ascii="Tahoma" w:hAnsi="Tahoma" w:cs="Tahoma"/>
          <w:b/>
          <w:bCs/>
          <w:i/>
          <w:sz w:val="24"/>
          <w:szCs w:val="24"/>
          <w:u w:val="single"/>
        </w:rPr>
        <w:t>completo del contratista</w:t>
      </w:r>
      <w:r w:rsidR="00C107FB" w:rsidRPr="003D4884">
        <w:rPr>
          <w:rFonts w:ascii="Tahoma" w:hAnsi="Tahoma" w:cs="Tahoma"/>
          <w:sz w:val="24"/>
          <w:szCs w:val="24"/>
        </w:rPr>
        <w:t>, mayor de edad,</w:t>
      </w:r>
      <w:r w:rsidR="00E072B1" w:rsidRPr="003D4884">
        <w:rPr>
          <w:rFonts w:ascii="Tahoma" w:hAnsi="Tahoma" w:cs="Tahoma"/>
          <w:b/>
          <w:sz w:val="24"/>
          <w:szCs w:val="24"/>
        </w:rPr>
        <w:t xml:space="preserve"> </w:t>
      </w:r>
      <w:r w:rsidR="00F96EFF" w:rsidRPr="003D4884">
        <w:rPr>
          <w:rFonts w:ascii="Tahoma" w:hAnsi="Tahoma" w:cs="Tahoma"/>
          <w:b/>
          <w:i/>
          <w:sz w:val="24"/>
          <w:szCs w:val="24"/>
          <w:u w:val="single"/>
        </w:rPr>
        <w:t>estatus civil</w:t>
      </w:r>
      <w:r w:rsidR="00F16D68" w:rsidRPr="003D4884">
        <w:rPr>
          <w:rFonts w:ascii="Tahoma" w:hAnsi="Tahoma" w:cs="Tahoma"/>
          <w:b/>
          <w:i/>
          <w:sz w:val="24"/>
          <w:szCs w:val="24"/>
        </w:rPr>
        <w:t xml:space="preserve">, </w:t>
      </w:r>
      <w:r w:rsidR="00236495" w:rsidRPr="003D4884">
        <w:rPr>
          <w:rFonts w:ascii="Tahoma" w:hAnsi="Tahoma" w:cs="Tahoma"/>
          <w:b/>
          <w:i/>
          <w:sz w:val="24"/>
          <w:szCs w:val="24"/>
          <w:u w:val="single"/>
        </w:rPr>
        <w:t>profesión</w:t>
      </w:r>
      <w:r w:rsidR="00F16D68" w:rsidRPr="003D4884">
        <w:rPr>
          <w:rFonts w:ascii="Tahoma" w:hAnsi="Tahoma" w:cs="Tahoma"/>
          <w:sz w:val="24"/>
          <w:szCs w:val="24"/>
        </w:rPr>
        <w:t xml:space="preserve"> </w:t>
      </w:r>
      <w:r w:rsidR="00F96EFF" w:rsidRPr="003D4884">
        <w:rPr>
          <w:rFonts w:ascii="Tahoma" w:hAnsi="Tahoma" w:cs="Tahoma"/>
          <w:bCs/>
          <w:iCs/>
          <w:sz w:val="24"/>
          <w:szCs w:val="24"/>
        </w:rPr>
        <w:t>y</w:t>
      </w:r>
      <w:r w:rsidR="00F96EFF" w:rsidRPr="003D4884">
        <w:rPr>
          <w:rFonts w:ascii="Tahoma" w:hAnsi="Tahoma" w:cs="Tahoma"/>
          <w:b/>
          <w:i/>
          <w:sz w:val="24"/>
          <w:szCs w:val="24"/>
        </w:rPr>
        <w:t xml:space="preserve"> </w:t>
      </w:r>
      <w:r w:rsidR="00F96EFF" w:rsidRPr="003D4884">
        <w:rPr>
          <w:rFonts w:ascii="Tahoma" w:hAnsi="Tahoma" w:cs="Tahoma"/>
          <w:b/>
          <w:i/>
          <w:sz w:val="24"/>
          <w:szCs w:val="24"/>
          <w:u w:val="single"/>
        </w:rPr>
        <w:t>vecino</w:t>
      </w:r>
      <w:r w:rsidR="00E072B1" w:rsidRPr="003D4884">
        <w:rPr>
          <w:rFonts w:ascii="Tahoma" w:hAnsi="Tahoma" w:cs="Tahoma"/>
          <w:b/>
          <w:i/>
          <w:sz w:val="24"/>
          <w:szCs w:val="24"/>
          <w:u w:val="single"/>
        </w:rPr>
        <w:t xml:space="preserve"> de</w:t>
      </w:r>
      <w:r w:rsidR="005423FD" w:rsidRPr="003D4884">
        <w:rPr>
          <w:rFonts w:ascii="Tahoma" w:hAnsi="Tahoma" w:cs="Tahoma"/>
          <w:b/>
          <w:sz w:val="24"/>
          <w:szCs w:val="24"/>
          <w:u w:val="single"/>
        </w:rPr>
        <w:t xml:space="preserve"> </w:t>
      </w:r>
      <w:r w:rsidR="00A44E2D">
        <w:rPr>
          <w:rFonts w:ascii="Tahoma" w:hAnsi="Tahoma" w:cs="Tahoma"/>
          <w:b/>
          <w:sz w:val="24"/>
          <w:szCs w:val="24"/>
          <w:u w:val="single"/>
        </w:rPr>
        <w:t>(pueblo)</w:t>
      </w:r>
      <w:r w:rsidR="005423FD" w:rsidRPr="003D4884">
        <w:rPr>
          <w:rFonts w:ascii="Tahoma" w:hAnsi="Tahoma" w:cs="Tahoma"/>
          <w:sz w:val="24"/>
          <w:szCs w:val="24"/>
        </w:rPr>
        <w:t>,</w:t>
      </w:r>
      <w:r w:rsidR="00E072B1" w:rsidRPr="003D4884">
        <w:rPr>
          <w:rFonts w:ascii="Tahoma" w:hAnsi="Tahoma" w:cs="Tahoma"/>
          <w:sz w:val="24"/>
          <w:szCs w:val="24"/>
        </w:rPr>
        <w:t xml:space="preserve"> en adelante</w:t>
      </w:r>
      <w:r w:rsidR="00F16D68" w:rsidRPr="003D4884">
        <w:rPr>
          <w:rFonts w:ascii="Tahoma" w:hAnsi="Tahoma" w:cs="Tahoma"/>
          <w:sz w:val="24"/>
          <w:szCs w:val="24"/>
        </w:rPr>
        <w:t>,</w:t>
      </w:r>
      <w:r w:rsidR="00E072B1" w:rsidRPr="003D4884">
        <w:rPr>
          <w:rFonts w:ascii="Tahoma" w:hAnsi="Tahoma" w:cs="Tahoma"/>
          <w:sz w:val="24"/>
          <w:szCs w:val="24"/>
        </w:rPr>
        <w:t xml:space="preserve"> </w:t>
      </w:r>
      <w:r w:rsidR="00F14057" w:rsidRPr="003D4884">
        <w:rPr>
          <w:rFonts w:ascii="Tahoma" w:hAnsi="Tahoma" w:cs="Tahoma"/>
          <w:sz w:val="24"/>
          <w:szCs w:val="24"/>
        </w:rPr>
        <w:t xml:space="preserve">la </w:t>
      </w:r>
      <w:r w:rsidR="00F14057" w:rsidRPr="003D4884">
        <w:rPr>
          <w:rFonts w:ascii="Tahoma" w:hAnsi="Tahoma" w:cs="Tahoma"/>
          <w:b/>
          <w:bCs/>
          <w:sz w:val="24"/>
          <w:szCs w:val="24"/>
        </w:rPr>
        <w:t>“</w:t>
      </w:r>
      <w:r w:rsidR="00E072B1" w:rsidRPr="003D4884">
        <w:rPr>
          <w:rFonts w:ascii="Tahoma" w:hAnsi="Tahoma" w:cs="Tahoma"/>
          <w:b/>
          <w:sz w:val="24"/>
          <w:szCs w:val="24"/>
        </w:rPr>
        <w:t>SEGUNDA PARTE</w:t>
      </w:r>
      <w:r w:rsidR="00236495" w:rsidRPr="003D4884">
        <w:rPr>
          <w:rFonts w:ascii="Tahoma" w:hAnsi="Tahoma" w:cs="Tahoma"/>
          <w:b/>
          <w:sz w:val="24"/>
          <w:szCs w:val="24"/>
        </w:rPr>
        <w:t>”</w:t>
      </w:r>
      <w:r w:rsidR="00BC19A0" w:rsidRPr="003D4884">
        <w:rPr>
          <w:rFonts w:ascii="Tahoma" w:hAnsi="Tahoma" w:cs="Tahoma"/>
          <w:sz w:val="24"/>
          <w:szCs w:val="24"/>
        </w:rPr>
        <w:t>.</w:t>
      </w:r>
      <w:r w:rsidR="00F33D10" w:rsidRPr="003D4884">
        <w:rPr>
          <w:rFonts w:ascii="Tahoma" w:hAnsi="Tahoma" w:cs="Tahoma"/>
          <w:sz w:val="24"/>
          <w:szCs w:val="24"/>
        </w:rPr>
        <w:t xml:space="preserve">  En el caso </w:t>
      </w:r>
      <w:r w:rsidR="00615253">
        <w:rPr>
          <w:rFonts w:ascii="Tahoma" w:hAnsi="Tahoma" w:cs="Tahoma"/>
          <w:sz w:val="24"/>
          <w:szCs w:val="24"/>
        </w:rPr>
        <w:t xml:space="preserve">de </w:t>
      </w:r>
      <w:r w:rsidR="00F33D10" w:rsidRPr="003D4884">
        <w:rPr>
          <w:rFonts w:ascii="Tahoma" w:hAnsi="Tahoma" w:cs="Tahoma"/>
          <w:sz w:val="24"/>
          <w:szCs w:val="24"/>
        </w:rPr>
        <w:t>que</w:t>
      </w:r>
      <w:r w:rsidR="00F14057" w:rsidRPr="003D4884">
        <w:rPr>
          <w:rFonts w:ascii="Tahoma" w:hAnsi="Tahoma" w:cs="Tahoma"/>
          <w:sz w:val="24"/>
          <w:szCs w:val="24"/>
        </w:rPr>
        <w:t xml:space="preserve"> la</w:t>
      </w:r>
      <w:r w:rsidR="00F33D10" w:rsidRPr="003D4884">
        <w:rPr>
          <w:rFonts w:ascii="Tahoma" w:hAnsi="Tahoma" w:cs="Tahoma"/>
          <w:sz w:val="24"/>
          <w:szCs w:val="24"/>
        </w:rPr>
        <w:t xml:space="preserve"> </w:t>
      </w:r>
      <w:r w:rsidR="00646468" w:rsidRPr="003D4884">
        <w:rPr>
          <w:rFonts w:ascii="Tahoma" w:hAnsi="Tahoma" w:cs="Tahoma"/>
          <w:b/>
          <w:bCs/>
          <w:sz w:val="24"/>
          <w:szCs w:val="24"/>
        </w:rPr>
        <w:t>SEGUNDA PARTE</w:t>
      </w:r>
      <w:r w:rsidR="00646468" w:rsidRPr="003D4884">
        <w:rPr>
          <w:rFonts w:ascii="Tahoma" w:hAnsi="Tahoma" w:cs="Tahoma"/>
          <w:sz w:val="24"/>
          <w:szCs w:val="24"/>
        </w:rPr>
        <w:t xml:space="preserve"> </w:t>
      </w:r>
      <w:r w:rsidR="00F33D10" w:rsidRPr="003D4884">
        <w:rPr>
          <w:rFonts w:ascii="Tahoma" w:hAnsi="Tahoma" w:cs="Tahoma"/>
          <w:sz w:val="24"/>
          <w:szCs w:val="24"/>
        </w:rPr>
        <w:t xml:space="preserve">sea una </w:t>
      </w:r>
      <w:r w:rsidR="00646468" w:rsidRPr="003D4884">
        <w:rPr>
          <w:rFonts w:ascii="Tahoma" w:hAnsi="Tahoma" w:cs="Tahoma"/>
          <w:sz w:val="24"/>
          <w:szCs w:val="24"/>
        </w:rPr>
        <w:t>entidad</w:t>
      </w:r>
      <w:r w:rsidR="00F33D10" w:rsidRPr="003D4884">
        <w:rPr>
          <w:rFonts w:ascii="Tahoma" w:hAnsi="Tahoma" w:cs="Tahoma"/>
          <w:sz w:val="24"/>
          <w:szCs w:val="24"/>
        </w:rPr>
        <w:t xml:space="preserve"> jurídica, la persona </w:t>
      </w:r>
      <w:r w:rsidR="00646468" w:rsidRPr="003D4884">
        <w:rPr>
          <w:rFonts w:ascii="Tahoma" w:hAnsi="Tahoma" w:cs="Tahoma"/>
          <w:sz w:val="24"/>
          <w:szCs w:val="24"/>
        </w:rPr>
        <w:t xml:space="preserve">natural </w:t>
      </w:r>
      <w:r w:rsidR="00F33D10" w:rsidRPr="003D4884">
        <w:rPr>
          <w:rFonts w:ascii="Tahoma" w:hAnsi="Tahoma" w:cs="Tahoma"/>
          <w:sz w:val="24"/>
          <w:szCs w:val="24"/>
        </w:rPr>
        <w:t xml:space="preserve">que la represente en este </w:t>
      </w:r>
      <w:r w:rsidR="00646468" w:rsidRPr="003D4884">
        <w:rPr>
          <w:rFonts w:ascii="Tahoma" w:hAnsi="Tahoma" w:cs="Tahoma"/>
          <w:sz w:val="24"/>
          <w:szCs w:val="24"/>
        </w:rPr>
        <w:t xml:space="preserve">contrato, </w:t>
      </w:r>
      <w:r w:rsidR="00F33D10" w:rsidRPr="003D4884">
        <w:rPr>
          <w:rFonts w:ascii="Tahoma" w:hAnsi="Tahoma" w:cs="Tahoma"/>
          <w:sz w:val="24"/>
          <w:szCs w:val="24"/>
        </w:rPr>
        <w:t xml:space="preserve">presenta </w:t>
      </w:r>
      <w:r w:rsidR="002F3039" w:rsidRPr="003D4884">
        <w:rPr>
          <w:rFonts w:ascii="Tahoma" w:hAnsi="Tahoma" w:cs="Tahoma"/>
          <w:sz w:val="24"/>
          <w:szCs w:val="24"/>
        </w:rPr>
        <w:t>el</w:t>
      </w:r>
      <w:r w:rsidR="00F33D10" w:rsidRPr="003D4884">
        <w:rPr>
          <w:rFonts w:ascii="Tahoma" w:hAnsi="Tahoma" w:cs="Tahoma"/>
          <w:sz w:val="24"/>
          <w:szCs w:val="24"/>
        </w:rPr>
        <w:t xml:space="preserve"> documento </w:t>
      </w:r>
      <w:r w:rsidR="00646468" w:rsidRPr="003D4884">
        <w:rPr>
          <w:rFonts w:ascii="Tahoma" w:hAnsi="Tahoma" w:cs="Tahoma"/>
          <w:sz w:val="24"/>
          <w:szCs w:val="24"/>
        </w:rPr>
        <w:t xml:space="preserve">oficial de dicha entidad o </w:t>
      </w:r>
      <w:r w:rsidR="00F16D68" w:rsidRPr="003D4884">
        <w:rPr>
          <w:rFonts w:ascii="Tahoma" w:hAnsi="Tahoma" w:cs="Tahoma"/>
          <w:sz w:val="24"/>
          <w:szCs w:val="24"/>
        </w:rPr>
        <w:t>r</w:t>
      </w:r>
      <w:r w:rsidR="00646468" w:rsidRPr="003D4884">
        <w:rPr>
          <w:rFonts w:ascii="Tahoma" w:hAnsi="Tahoma" w:cs="Tahoma"/>
          <w:sz w:val="24"/>
          <w:szCs w:val="24"/>
        </w:rPr>
        <w:t xml:space="preserve">esolución </w:t>
      </w:r>
      <w:r w:rsidR="00F16D68" w:rsidRPr="003D4884">
        <w:rPr>
          <w:rFonts w:ascii="Tahoma" w:hAnsi="Tahoma" w:cs="Tahoma"/>
          <w:sz w:val="24"/>
          <w:szCs w:val="24"/>
        </w:rPr>
        <w:t>c</w:t>
      </w:r>
      <w:r w:rsidR="00646468" w:rsidRPr="003D4884">
        <w:rPr>
          <w:rFonts w:ascii="Tahoma" w:hAnsi="Tahoma" w:cs="Tahoma"/>
          <w:sz w:val="24"/>
          <w:szCs w:val="24"/>
        </w:rPr>
        <w:t>orporativa que acredita, de manera clara y expresa, la facultad delegada para comparecer en este acto</w:t>
      </w:r>
      <w:r w:rsidR="002F3039" w:rsidRPr="003D4884">
        <w:rPr>
          <w:rFonts w:ascii="Tahoma" w:hAnsi="Tahoma" w:cs="Tahoma"/>
          <w:sz w:val="24"/>
          <w:szCs w:val="24"/>
        </w:rPr>
        <w:t xml:space="preserve"> en representación de</w:t>
      </w:r>
      <w:r w:rsidR="00F14057" w:rsidRPr="003D4884">
        <w:rPr>
          <w:rFonts w:ascii="Tahoma" w:hAnsi="Tahoma" w:cs="Tahoma"/>
          <w:sz w:val="24"/>
          <w:szCs w:val="24"/>
        </w:rPr>
        <w:t xml:space="preserve"> la</w:t>
      </w:r>
      <w:r w:rsidR="002F3039" w:rsidRPr="003D4884">
        <w:rPr>
          <w:rFonts w:ascii="Tahoma" w:hAnsi="Tahoma" w:cs="Tahoma"/>
          <w:sz w:val="24"/>
          <w:szCs w:val="24"/>
        </w:rPr>
        <w:t xml:space="preserve"> </w:t>
      </w:r>
      <w:r w:rsidR="002F3039" w:rsidRPr="003D4884">
        <w:rPr>
          <w:rFonts w:ascii="Tahoma" w:hAnsi="Tahoma" w:cs="Tahoma"/>
          <w:b/>
          <w:bCs/>
          <w:sz w:val="24"/>
          <w:szCs w:val="24"/>
        </w:rPr>
        <w:t>SEGUNDA PARTE</w:t>
      </w:r>
      <w:r w:rsidR="00236495" w:rsidRPr="003D4884">
        <w:rPr>
          <w:rFonts w:ascii="Tahoma" w:hAnsi="Tahoma" w:cs="Tahoma"/>
          <w:sz w:val="24"/>
          <w:szCs w:val="24"/>
        </w:rPr>
        <w:t xml:space="preserve">.  </w:t>
      </w:r>
    </w:p>
    <w:p w14:paraId="4AF1A938" w14:textId="77777777" w:rsidR="00236495" w:rsidRPr="003D4884" w:rsidRDefault="00236495" w:rsidP="008C631C">
      <w:pPr>
        <w:pBdr>
          <w:bottom w:val="single" w:sz="6" w:space="15" w:color="auto"/>
        </w:pBdr>
        <w:spacing w:line="276" w:lineRule="auto"/>
        <w:jc w:val="both"/>
        <w:rPr>
          <w:rFonts w:ascii="Tahoma" w:hAnsi="Tahoma" w:cs="Tahoma"/>
          <w:sz w:val="24"/>
          <w:szCs w:val="24"/>
        </w:rPr>
      </w:pPr>
      <w:r w:rsidRPr="003D4884">
        <w:rPr>
          <w:rFonts w:ascii="Tahoma" w:hAnsi="Tahoma" w:cs="Tahoma"/>
          <w:b/>
          <w:bCs/>
          <w:sz w:val="24"/>
          <w:szCs w:val="24"/>
        </w:rPr>
        <w:t>---</w:t>
      </w:r>
      <w:r w:rsidRPr="003D4884">
        <w:rPr>
          <w:rFonts w:ascii="Tahoma" w:hAnsi="Tahoma" w:cs="Tahoma"/>
          <w:sz w:val="24"/>
          <w:szCs w:val="24"/>
        </w:rPr>
        <w:t xml:space="preserve">En conjunto, </w:t>
      </w:r>
      <w:r w:rsidR="00F14057" w:rsidRPr="003D4884">
        <w:rPr>
          <w:rFonts w:ascii="Tahoma" w:hAnsi="Tahoma" w:cs="Tahoma"/>
          <w:sz w:val="24"/>
          <w:szCs w:val="24"/>
        </w:rPr>
        <w:t xml:space="preserve">la </w:t>
      </w:r>
      <w:r w:rsidRPr="003D4884">
        <w:rPr>
          <w:rFonts w:ascii="Tahoma" w:hAnsi="Tahoma" w:cs="Tahoma"/>
          <w:b/>
          <w:bCs/>
          <w:sz w:val="24"/>
          <w:szCs w:val="24"/>
        </w:rPr>
        <w:t>PRIMERA PARTE</w:t>
      </w:r>
      <w:r w:rsidRPr="003D4884">
        <w:rPr>
          <w:rFonts w:ascii="Tahoma" w:hAnsi="Tahoma" w:cs="Tahoma"/>
          <w:sz w:val="24"/>
          <w:szCs w:val="24"/>
        </w:rPr>
        <w:t xml:space="preserve"> y </w:t>
      </w:r>
      <w:r w:rsidR="00F14057" w:rsidRPr="003D4884">
        <w:rPr>
          <w:rFonts w:ascii="Tahoma" w:hAnsi="Tahoma" w:cs="Tahoma"/>
          <w:sz w:val="24"/>
          <w:szCs w:val="24"/>
        </w:rPr>
        <w:t xml:space="preserve">la </w:t>
      </w:r>
      <w:r w:rsidRPr="003D4884">
        <w:rPr>
          <w:rFonts w:ascii="Tahoma" w:hAnsi="Tahoma" w:cs="Tahoma"/>
          <w:b/>
          <w:bCs/>
          <w:sz w:val="24"/>
          <w:szCs w:val="24"/>
        </w:rPr>
        <w:t>SEGUNDA PARTE</w:t>
      </w:r>
      <w:r w:rsidRPr="003D4884">
        <w:rPr>
          <w:rFonts w:ascii="Tahoma" w:hAnsi="Tahoma" w:cs="Tahoma"/>
          <w:sz w:val="24"/>
          <w:szCs w:val="24"/>
        </w:rPr>
        <w:t>, en adelante</w:t>
      </w:r>
      <w:r w:rsidR="00F16D68" w:rsidRPr="003D4884">
        <w:rPr>
          <w:rFonts w:ascii="Tahoma" w:hAnsi="Tahoma" w:cs="Tahoma"/>
          <w:sz w:val="24"/>
          <w:szCs w:val="24"/>
        </w:rPr>
        <w:t>,</w:t>
      </w:r>
      <w:r w:rsidRPr="003D4884">
        <w:rPr>
          <w:rFonts w:ascii="Tahoma" w:hAnsi="Tahoma" w:cs="Tahoma"/>
          <w:sz w:val="24"/>
          <w:szCs w:val="24"/>
        </w:rPr>
        <w:t xml:space="preserve"> </w:t>
      </w:r>
      <w:r w:rsidRPr="003D4884">
        <w:rPr>
          <w:rFonts w:ascii="Tahoma" w:hAnsi="Tahoma" w:cs="Tahoma"/>
          <w:b/>
          <w:bCs/>
          <w:sz w:val="24"/>
          <w:szCs w:val="24"/>
        </w:rPr>
        <w:t>“L</w:t>
      </w:r>
      <w:r w:rsidR="00F14057" w:rsidRPr="003D4884">
        <w:rPr>
          <w:rFonts w:ascii="Tahoma" w:hAnsi="Tahoma" w:cs="Tahoma"/>
          <w:b/>
          <w:bCs/>
          <w:sz w:val="24"/>
          <w:szCs w:val="24"/>
        </w:rPr>
        <w:t>AS</w:t>
      </w:r>
      <w:r w:rsidRPr="003D4884">
        <w:rPr>
          <w:rFonts w:ascii="Tahoma" w:hAnsi="Tahoma" w:cs="Tahoma"/>
          <w:b/>
          <w:bCs/>
          <w:sz w:val="24"/>
          <w:szCs w:val="24"/>
        </w:rPr>
        <w:t xml:space="preserve"> PARTES”</w:t>
      </w:r>
      <w:r w:rsidR="00F16D68" w:rsidRPr="003D4884">
        <w:rPr>
          <w:rFonts w:ascii="Tahoma" w:hAnsi="Tahoma" w:cs="Tahoma"/>
          <w:sz w:val="24"/>
          <w:szCs w:val="24"/>
        </w:rPr>
        <w:t>.</w:t>
      </w:r>
    </w:p>
    <w:p w14:paraId="4AF1A939" w14:textId="77777777" w:rsidR="00D75BCC" w:rsidRPr="003D4884" w:rsidRDefault="00D75BCC" w:rsidP="008C631C">
      <w:pPr>
        <w:pBdr>
          <w:bottom w:val="single" w:sz="6" w:space="15" w:color="auto"/>
        </w:pBdr>
        <w:spacing w:line="276" w:lineRule="auto"/>
        <w:jc w:val="both"/>
        <w:rPr>
          <w:rFonts w:ascii="Tahoma" w:hAnsi="Tahoma" w:cs="Tahoma"/>
          <w:sz w:val="24"/>
          <w:szCs w:val="24"/>
        </w:rPr>
      </w:pPr>
      <w:r w:rsidRPr="003D4884">
        <w:rPr>
          <w:rFonts w:ascii="Tahoma" w:hAnsi="Tahoma" w:cs="Tahoma"/>
          <w:b/>
          <w:bCs/>
          <w:sz w:val="24"/>
          <w:szCs w:val="24"/>
        </w:rPr>
        <w:t>--</w:t>
      </w:r>
      <w:r w:rsidR="00F16D68" w:rsidRPr="003D4884">
        <w:rPr>
          <w:rFonts w:ascii="Tahoma" w:hAnsi="Tahoma" w:cs="Tahoma"/>
          <w:b/>
          <w:bCs/>
          <w:sz w:val="24"/>
          <w:szCs w:val="24"/>
        </w:rPr>
        <w:t>-LAS PARTES</w:t>
      </w:r>
      <w:r w:rsidR="00395FCA" w:rsidRPr="003D4884">
        <w:rPr>
          <w:rFonts w:ascii="Tahoma" w:hAnsi="Tahoma" w:cs="Tahoma"/>
          <w:sz w:val="24"/>
          <w:szCs w:val="24"/>
        </w:rPr>
        <w:t xml:space="preserve"> en pleno goce de sus facultades y con capacidad jurídica para otorgar este contrato</w:t>
      </w:r>
      <w:r w:rsidR="00B2527B">
        <w:rPr>
          <w:rFonts w:ascii="Tahoma" w:hAnsi="Tahoma" w:cs="Tahoma"/>
          <w:sz w:val="24"/>
          <w:szCs w:val="24"/>
        </w:rPr>
        <w:t>.</w:t>
      </w:r>
    </w:p>
    <w:p w14:paraId="4AF1A93A" w14:textId="77777777" w:rsidR="003D4884" w:rsidRPr="003D4884" w:rsidRDefault="003D4884" w:rsidP="008C631C">
      <w:pPr>
        <w:pStyle w:val="NoSpacing"/>
        <w:spacing w:line="276" w:lineRule="auto"/>
        <w:jc w:val="center"/>
        <w:rPr>
          <w:rFonts w:ascii="Tahoma" w:hAnsi="Tahoma" w:cs="Tahoma"/>
          <w:b/>
          <w:bCs/>
          <w:sz w:val="24"/>
          <w:szCs w:val="24"/>
          <w:lang w:val="es-PR"/>
        </w:rPr>
      </w:pPr>
      <w:bookmarkStart w:id="1" w:name="_Hlk66025447"/>
      <w:bookmarkEnd w:id="0"/>
    </w:p>
    <w:p w14:paraId="4AF1A93B" w14:textId="77777777" w:rsidR="00953F03" w:rsidRPr="003D4884" w:rsidRDefault="00953F03" w:rsidP="008C631C">
      <w:pPr>
        <w:pStyle w:val="NoSpacing"/>
        <w:spacing w:line="276" w:lineRule="auto"/>
        <w:jc w:val="center"/>
        <w:rPr>
          <w:rFonts w:ascii="Tahoma" w:hAnsi="Tahoma" w:cs="Tahoma"/>
          <w:b/>
          <w:bCs/>
          <w:sz w:val="24"/>
          <w:szCs w:val="24"/>
          <w:lang w:val="es-PR"/>
        </w:rPr>
      </w:pPr>
      <w:r w:rsidRPr="003D4884">
        <w:rPr>
          <w:rFonts w:ascii="Tahoma" w:hAnsi="Tahoma" w:cs="Tahoma"/>
          <w:b/>
          <w:bCs/>
          <w:sz w:val="24"/>
          <w:szCs w:val="24"/>
          <w:lang w:val="es-PR"/>
        </w:rPr>
        <w:t>EXPONEN</w:t>
      </w:r>
    </w:p>
    <w:p w14:paraId="4AF1A93C" w14:textId="77777777" w:rsidR="00E072B1" w:rsidRPr="003D4884" w:rsidRDefault="003D62D5" w:rsidP="008C631C">
      <w:pPr>
        <w:spacing w:line="276" w:lineRule="auto"/>
        <w:jc w:val="both"/>
        <w:rPr>
          <w:rFonts w:ascii="Tahoma" w:hAnsi="Tahoma" w:cs="Tahoma"/>
          <w:sz w:val="24"/>
          <w:szCs w:val="24"/>
        </w:rPr>
      </w:pPr>
      <w:r w:rsidRPr="003D4884">
        <w:rPr>
          <w:rFonts w:ascii="Tahoma" w:hAnsi="Tahoma" w:cs="Tahoma"/>
          <w:b/>
          <w:bCs/>
          <w:sz w:val="24"/>
          <w:szCs w:val="24"/>
        </w:rPr>
        <w:t>--</w:t>
      </w:r>
      <w:r w:rsidR="00F16D68" w:rsidRPr="003D4884">
        <w:rPr>
          <w:rFonts w:ascii="Tahoma" w:hAnsi="Tahoma" w:cs="Tahoma"/>
          <w:b/>
          <w:bCs/>
          <w:sz w:val="24"/>
          <w:szCs w:val="24"/>
        </w:rPr>
        <w:t>-</w:t>
      </w:r>
      <w:r w:rsidR="00D75BCC" w:rsidRPr="003D4884">
        <w:rPr>
          <w:rFonts w:ascii="Tahoma" w:hAnsi="Tahoma" w:cs="Tahoma"/>
          <w:b/>
          <w:bCs/>
          <w:sz w:val="24"/>
          <w:szCs w:val="24"/>
        </w:rPr>
        <w:t>PRIMER</w:t>
      </w:r>
      <w:r w:rsidRPr="003D4884">
        <w:rPr>
          <w:rFonts w:ascii="Tahoma" w:hAnsi="Tahoma" w:cs="Tahoma"/>
          <w:b/>
          <w:bCs/>
          <w:sz w:val="24"/>
          <w:szCs w:val="24"/>
        </w:rPr>
        <w:t>O</w:t>
      </w:r>
      <w:r w:rsidR="00D75BCC" w:rsidRPr="003D4884">
        <w:rPr>
          <w:rFonts w:ascii="Tahoma" w:hAnsi="Tahoma" w:cs="Tahoma"/>
          <w:b/>
          <w:bCs/>
          <w:sz w:val="24"/>
          <w:szCs w:val="24"/>
        </w:rPr>
        <w:t>:</w:t>
      </w:r>
      <w:r w:rsidRPr="003D4884">
        <w:rPr>
          <w:rFonts w:ascii="Tahoma" w:hAnsi="Tahoma" w:cs="Tahoma"/>
          <w:sz w:val="24"/>
          <w:szCs w:val="24"/>
        </w:rPr>
        <w:t xml:space="preserve"> E</w:t>
      </w:r>
      <w:r w:rsidR="004B6E38" w:rsidRPr="003D4884">
        <w:rPr>
          <w:rFonts w:ascii="Tahoma" w:hAnsi="Tahoma" w:cs="Tahoma"/>
          <w:sz w:val="24"/>
          <w:szCs w:val="24"/>
        </w:rPr>
        <w:t>l</w:t>
      </w:r>
      <w:r w:rsidRPr="003D4884">
        <w:rPr>
          <w:rFonts w:ascii="Tahoma" w:hAnsi="Tahoma" w:cs="Tahoma"/>
          <w:sz w:val="24"/>
          <w:szCs w:val="24"/>
        </w:rPr>
        <w:t xml:space="preserve"> </w:t>
      </w:r>
      <w:r w:rsidR="004B6E38" w:rsidRPr="003D4884">
        <w:rPr>
          <w:rFonts w:ascii="Tahoma" w:hAnsi="Tahoma" w:cs="Tahoma"/>
          <w:b/>
          <w:sz w:val="24"/>
          <w:szCs w:val="24"/>
        </w:rPr>
        <w:t>RRP</w:t>
      </w:r>
      <w:r w:rsidR="004B6E38" w:rsidRPr="003D4884">
        <w:rPr>
          <w:rFonts w:ascii="Tahoma" w:hAnsi="Tahoma" w:cs="Tahoma"/>
          <w:sz w:val="24"/>
          <w:szCs w:val="24"/>
        </w:rPr>
        <w:t xml:space="preserve"> </w:t>
      </w:r>
      <w:r w:rsidR="00E072B1" w:rsidRPr="003D4884">
        <w:rPr>
          <w:rFonts w:ascii="Tahoma" w:hAnsi="Tahoma" w:cs="Tahoma"/>
          <w:sz w:val="24"/>
          <w:szCs w:val="24"/>
        </w:rPr>
        <w:t xml:space="preserve">tiene la necesidad de contratar </w:t>
      </w:r>
      <w:r w:rsidR="004B6E38" w:rsidRPr="003D4884">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FF2A20" w:rsidRPr="003D4884">
        <w:rPr>
          <w:rFonts w:ascii="Tahoma" w:hAnsi="Tahoma" w:cs="Tahoma"/>
          <w:sz w:val="24"/>
          <w:szCs w:val="24"/>
        </w:rPr>
        <w:t>_______________________________</w:t>
      </w:r>
      <w:r w:rsidR="004B6E38" w:rsidRPr="003D4884">
        <w:rPr>
          <w:rFonts w:ascii="Tahoma" w:hAnsi="Tahoma" w:cs="Tahoma"/>
          <w:sz w:val="24"/>
          <w:szCs w:val="24"/>
        </w:rPr>
        <w:t>_________________</w:t>
      </w:r>
    </w:p>
    <w:p w14:paraId="4AF1A93D" w14:textId="77777777" w:rsidR="00E072B1" w:rsidRPr="003D4884" w:rsidRDefault="00E072B1" w:rsidP="008C631C">
      <w:pPr>
        <w:spacing w:line="276" w:lineRule="auto"/>
        <w:jc w:val="both"/>
        <w:rPr>
          <w:rFonts w:ascii="Tahoma" w:hAnsi="Tahoma" w:cs="Tahoma"/>
          <w:bCs/>
          <w:sz w:val="24"/>
          <w:szCs w:val="24"/>
        </w:rPr>
      </w:pPr>
      <w:r w:rsidRPr="003D4884">
        <w:rPr>
          <w:rFonts w:ascii="Tahoma" w:hAnsi="Tahoma" w:cs="Tahoma"/>
          <w:b/>
          <w:bCs/>
          <w:sz w:val="24"/>
          <w:szCs w:val="24"/>
        </w:rPr>
        <w:t>-</w:t>
      </w:r>
      <w:r w:rsidR="003D62D5" w:rsidRPr="003D4884">
        <w:rPr>
          <w:rFonts w:ascii="Tahoma" w:hAnsi="Tahoma" w:cs="Tahoma"/>
          <w:b/>
          <w:bCs/>
          <w:sz w:val="24"/>
          <w:szCs w:val="24"/>
        </w:rPr>
        <w:t>-</w:t>
      </w:r>
      <w:r w:rsidR="00F14057" w:rsidRPr="003D4884">
        <w:rPr>
          <w:rFonts w:ascii="Tahoma" w:hAnsi="Tahoma" w:cs="Tahoma"/>
          <w:b/>
          <w:bCs/>
          <w:sz w:val="24"/>
          <w:szCs w:val="24"/>
        </w:rPr>
        <w:t>-</w:t>
      </w:r>
      <w:r w:rsidRPr="003D4884">
        <w:rPr>
          <w:rFonts w:ascii="Tahoma" w:hAnsi="Tahoma" w:cs="Tahoma"/>
          <w:b/>
          <w:bCs/>
          <w:sz w:val="24"/>
          <w:szCs w:val="24"/>
        </w:rPr>
        <w:t>SEGUNDO:</w:t>
      </w:r>
      <w:r w:rsidR="004B6E38" w:rsidRPr="003D4884">
        <w:rPr>
          <w:rFonts w:ascii="Tahoma" w:hAnsi="Tahoma" w:cs="Tahoma"/>
          <w:sz w:val="24"/>
          <w:szCs w:val="24"/>
        </w:rPr>
        <w:t xml:space="preserve"> </w:t>
      </w:r>
      <w:r w:rsidR="00EA23B2" w:rsidRPr="003D4884">
        <w:rPr>
          <w:rFonts w:ascii="Tahoma" w:hAnsi="Tahoma" w:cs="Tahoma"/>
          <w:sz w:val="24"/>
          <w:szCs w:val="24"/>
        </w:rPr>
        <w:t xml:space="preserve"> </w:t>
      </w:r>
      <w:r w:rsidRPr="003D4884">
        <w:rPr>
          <w:rFonts w:ascii="Tahoma" w:hAnsi="Tahoma" w:cs="Tahoma"/>
          <w:sz w:val="24"/>
          <w:szCs w:val="24"/>
        </w:rPr>
        <w:t xml:space="preserve">La </w:t>
      </w:r>
      <w:r w:rsidRPr="003D4884">
        <w:rPr>
          <w:rFonts w:ascii="Tahoma" w:hAnsi="Tahoma" w:cs="Tahoma"/>
          <w:b/>
          <w:bCs/>
          <w:sz w:val="24"/>
          <w:szCs w:val="24"/>
        </w:rPr>
        <w:t>SEGUNDA</w:t>
      </w:r>
      <w:r w:rsidRPr="003D4884">
        <w:rPr>
          <w:rFonts w:ascii="Tahoma" w:hAnsi="Tahoma" w:cs="Tahoma"/>
          <w:sz w:val="24"/>
          <w:szCs w:val="24"/>
        </w:rPr>
        <w:t xml:space="preserve"> </w:t>
      </w:r>
      <w:r w:rsidRPr="003D4884">
        <w:rPr>
          <w:rFonts w:ascii="Tahoma" w:hAnsi="Tahoma" w:cs="Tahoma"/>
          <w:b/>
          <w:bCs/>
          <w:sz w:val="24"/>
          <w:szCs w:val="24"/>
        </w:rPr>
        <w:t>PARTE</w:t>
      </w:r>
      <w:r w:rsidR="00395FCA" w:rsidRPr="003D4884">
        <w:rPr>
          <w:rFonts w:ascii="Tahoma" w:hAnsi="Tahoma" w:cs="Tahoma"/>
          <w:b/>
          <w:bCs/>
          <w:sz w:val="24"/>
          <w:szCs w:val="24"/>
        </w:rPr>
        <w:t xml:space="preserve"> </w:t>
      </w:r>
      <w:r w:rsidR="00395FCA" w:rsidRPr="003D4884">
        <w:rPr>
          <w:rFonts w:ascii="Tahoma" w:hAnsi="Tahoma" w:cs="Tahoma"/>
          <w:bCs/>
          <w:sz w:val="24"/>
          <w:szCs w:val="24"/>
        </w:rPr>
        <w:t>ofrecerá</w:t>
      </w:r>
      <w:r w:rsidR="005D30A5" w:rsidRPr="003D4884">
        <w:rPr>
          <w:rFonts w:ascii="Tahoma" w:hAnsi="Tahoma" w:cs="Tahoma"/>
          <w:bCs/>
          <w:sz w:val="24"/>
          <w:szCs w:val="24"/>
        </w:rPr>
        <w:t>,</w:t>
      </w:r>
      <w:r w:rsidR="00395FCA" w:rsidRPr="003D4884">
        <w:rPr>
          <w:rFonts w:ascii="Tahoma" w:hAnsi="Tahoma" w:cs="Tahoma"/>
          <w:bCs/>
          <w:sz w:val="24"/>
          <w:szCs w:val="24"/>
        </w:rPr>
        <w:t xml:space="preserve"> mediante este contrato</w:t>
      </w:r>
      <w:r w:rsidR="005D30A5" w:rsidRPr="003D4884">
        <w:rPr>
          <w:rFonts w:ascii="Tahoma" w:hAnsi="Tahoma" w:cs="Tahoma"/>
          <w:bCs/>
          <w:sz w:val="24"/>
          <w:szCs w:val="24"/>
        </w:rPr>
        <w:t>,</w:t>
      </w:r>
      <w:r w:rsidR="00395FCA" w:rsidRPr="003D4884">
        <w:rPr>
          <w:rFonts w:ascii="Tahoma" w:hAnsi="Tahoma" w:cs="Tahoma"/>
          <w:bCs/>
          <w:sz w:val="24"/>
          <w:szCs w:val="24"/>
        </w:rPr>
        <w:t xml:space="preserve"> el producto de su labor intelectual, creativa, artística</w:t>
      </w:r>
      <w:r w:rsidR="005D30A5" w:rsidRPr="003D4884">
        <w:rPr>
          <w:rFonts w:ascii="Tahoma" w:hAnsi="Tahoma" w:cs="Tahoma"/>
          <w:bCs/>
          <w:sz w:val="24"/>
          <w:szCs w:val="24"/>
        </w:rPr>
        <w:t xml:space="preserve">, técnica o especializada.  </w:t>
      </w:r>
      <w:r w:rsidR="005D30A5" w:rsidRPr="003D4884">
        <w:rPr>
          <w:rFonts w:ascii="Tahoma" w:hAnsi="Tahoma" w:cs="Tahoma"/>
          <w:sz w:val="24"/>
          <w:szCs w:val="24"/>
        </w:rPr>
        <w:t xml:space="preserve">La </w:t>
      </w:r>
      <w:r w:rsidR="005D30A5" w:rsidRPr="003D4884">
        <w:rPr>
          <w:rFonts w:ascii="Tahoma" w:hAnsi="Tahoma" w:cs="Tahoma"/>
          <w:b/>
          <w:bCs/>
          <w:sz w:val="24"/>
          <w:szCs w:val="24"/>
        </w:rPr>
        <w:t>SEGUNDA</w:t>
      </w:r>
      <w:r w:rsidR="005D30A5" w:rsidRPr="003D4884">
        <w:rPr>
          <w:rFonts w:ascii="Tahoma" w:hAnsi="Tahoma" w:cs="Tahoma"/>
          <w:sz w:val="24"/>
          <w:szCs w:val="24"/>
        </w:rPr>
        <w:t xml:space="preserve"> </w:t>
      </w:r>
      <w:r w:rsidR="005D30A5" w:rsidRPr="003D4884">
        <w:rPr>
          <w:rFonts w:ascii="Tahoma" w:hAnsi="Tahoma" w:cs="Tahoma"/>
          <w:b/>
          <w:bCs/>
          <w:sz w:val="24"/>
          <w:szCs w:val="24"/>
        </w:rPr>
        <w:t>PARTE</w:t>
      </w:r>
      <w:r w:rsidR="005D30A5" w:rsidRPr="003D4884">
        <w:rPr>
          <w:rFonts w:ascii="Tahoma" w:hAnsi="Tahoma" w:cs="Tahoma"/>
          <w:bCs/>
          <w:sz w:val="24"/>
          <w:szCs w:val="24"/>
        </w:rPr>
        <w:t xml:space="preserve"> certifica tener la capacidad, experiencia, pericia, </w:t>
      </w:r>
      <w:r w:rsidR="00316762" w:rsidRPr="003D4884">
        <w:rPr>
          <w:rFonts w:ascii="Tahoma" w:hAnsi="Tahoma" w:cs="Tahoma"/>
          <w:bCs/>
          <w:sz w:val="24"/>
          <w:szCs w:val="24"/>
        </w:rPr>
        <w:t xml:space="preserve">licencias, certificaciones, </w:t>
      </w:r>
      <w:r w:rsidR="005D30A5" w:rsidRPr="003D4884">
        <w:rPr>
          <w:rFonts w:ascii="Tahoma" w:hAnsi="Tahoma" w:cs="Tahoma"/>
          <w:bCs/>
          <w:sz w:val="24"/>
          <w:szCs w:val="24"/>
        </w:rPr>
        <w:t xml:space="preserve">equipo y recursos necesarios para brindar los servicios profesionales o consultivos que aquí se contratan, a tenor con los requerimientos del </w:t>
      </w:r>
      <w:r w:rsidR="005D30A5" w:rsidRPr="003D4884">
        <w:rPr>
          <w:rFonts w:ascii="Tahoma" w:hAnsi="Tahoma" w:cs="Tahoma"/>
          <w:b/>
          <w:bCs/>
          <w:sz w:val="24"/>
          <w:szCs w:val="24"/>
        </w:rPr>
        <w:t>RRP</w:t>
      </w:r>
      <w:r w:rsidR="005D30A5" w:rsidRPr="003D4884">
        <w:rPr>
          <w:rFonts w:ascii="Tahoma" w:hAnsi="Tahoma" w:cs="Tahoma"/>
          <w:bCs/>
          <w:sz w:val="24"/>
          <w:szCs w:val="24"/>
        </w:rPr>
        <w:t xml:space="preserve"> y durante toda la vigencia del contrato.  </w:t>
      </w:r>
      <w:r w:rsidR="007354D5" w:rsidRPr="003D4884">
        <w:rPr>
          <w:rFonts w:ascii="Tahoma" w:hAnsi="Tahoma" w:cs="Tahoma"/>
          <w:bCs/>
          <w:sz w:val="24"/>
          <w:szCs w:val="24"/>
        </w:rPr>
        <w:t xml:space="preserve">Los servicios objeto de este contrato </w:t>
      </w:r>
      <w:r w:rsidR="005D30A5" w:rsidRPr="003D4884">
        <w:rPr>
          <w:rFonts w:ascii="Tahoma" w:hAnsi="Tahoma" w:cs="Tahoma"/>
          <w:bCs/>
          <w:sz w:val="24"/>
          <w:szCs w:val="24"/>
        </w:rPr>
        <w:t xml:space="preserve">no constituyen un puesto, conforme a los planes vigentes de clasificación y retribución del </w:t>
      </w:r>
      <w:r w:rsidR="005D30A5" w:rsidRPr="003D4884">
        <w:rPr>
          <w:rFonts w:ascii="Tahoma" w:hAnsi="Tahoma" w:cs="Tahoma"/>
          <w:b/>
          <w:bCs/>
          <w:sz w:val="24"/>
          <w:szCs w:val="24"/>
        </w:rPr>
        <w:t>RRP</w:t>
      </w:r>
      <w:r w:rsidR="003E5D2B" w:rsidRPr="003D4884">
        <w:rPr>
          <w:rFonts w:ascii="Tahoma" w:hAnsi="Tahoma" w:cs="Tahoma"/>
          <w:bCs/>
          <w:sz w:val="24"/>
          <w:szCs w:val="24"/>
        </w:rPr>
        <w:t>.</w:t>
      </w:r>
    </w:p>
    <w:p w14:paraId="4AF1A93E" w14:textId="77777777" w:rsidR="00627B39" w:rsidRPr="003D4884" w:rsidRDefault="00627B39" w:rsidP="008C631C">
      <w:pPr>
        <w:spacing w:line="276" w:lineRule="auto"/>
        <w:jc w:val="both"/>
        <w:rPr>
          <w:rFonts w:ascii="Tahoma" w:hAnsi="Tahoma" w:cs="Tahoma"/>
          <w:sz w:val="24"/>
          <w:szCs w:val="24"/>
        </w:rPr>
      </w:pPr>
      <w:r w:rsidRPr="003D4884">
        <w:rPr>
          <w:rFonts w:ascii="Tahoma" w:hAnsi="Tahoma" w:cs="Tahoma"/>
          <w:bCs/>
          <w:sz w:val="24"/>
          <w:szCs w:val="24"/>
        </w:rPr>
        <w:t>---</w:t>
      </w:r>
      <w:r w:rsidRPr="003D4884">
        <w:rPr>
          <w:rFonts w:ascii="Tahoma" w:hAnsi="Tahoma" w:cs="Tahoma"/>
          <w:b/>
          <w:bCs/>
          <w:sz w:val="24"/>
          <w:szCs w:val="24"/>
        </w:rPr>
        <w:t xml:space="preserve">TERCERO:  </w:t>
      </w:r>
      <w:r w:rsidRPr="003D4884">
        <w:rPr>
          <w:rFonts w:ascii="Tahoma" w:hAnsi="Tahoma" w:cs="Tahoma"/>
          <w:sz w:val="24"/>
          <w:szCs w:val="24"/>
        </w:rPr>
        <w:t xml:space="preserve">En el caso que la </w:t>
      </w:r>
      <w:r w:rsidR="00965257" w:rsidRPr="003D4884">
        <w:rPr>
          <w:rFonts w:ascii="Tahoma" w:hAnsi="Tahoma" w:cs="Tahoma"/>
          <w:b/>
          <w:bCs/>
          <w:sz w:val="24"/>
          <w:szCs w:val="24"/>
        </w:rPr>
        <w:t>SEGUNDA PART</w:t>
      </w:r>
      <w:r w:rsidR="00953F03" w:rsidRPr="003D4884">
        <w:rPr>
          <w:rFonts w:ascii="Tahoma" w:hAnsi="Tahoma" w:cs="Tahoma"/>
          <w:b/>
          <w:bCs/>
          <w:sz w:val="24"/>
          <w:szCs w:val="24"/>
        </w:rPr>
        <w:t>E</w:t>
      </w:r>
      <w:r w:rsidRPr="003D4884">
        <w:rPr>
          <w:rFonts w:ascii="Tahoma" w:hAnsi="Tahoma" w:cs="Tahoma"/>
          <w:sz w:val="24"/>
          <w:szCs w:val="24"/>
        </w:rPr>
        <w:t xml:space="preserve"> sea una corporación, previo al otorgamiento del contrato, presentará su certificado de buena pro (</w:t>
      </w:r>
      <w:r w:rsidRPr="003D4884">
        <w:rPr>
          <w:rFonts w:ascii="Tahoma" w:hAnsi="Tahoma" w:cs="Tahoma"/>
          <w:i/>
          <w:iCs/>
          <w:sz w:val="24"/>
          <w:szCs w:val="24"/>
        </w:rPr>
        <w:t>Good Standing</w:t>
      </w:r>
      <w:r w:rsidRPr="003D4884">
        <w:rPr>
          <w:rFonts w:ascii="Tahoma" w:hAnsi="Tahoma" w:cs="Tahoma"/>
          <w:sz w:val="24"/>
          <w:szCs w:val="24"/>
        </w:rPr>
        <w:t xml:space="preserve">), emitido por el Departamento de Estado de Puerto Rico o su equivalente en el lugar donde se haya incorporado.  </w:t>
      </w:r>
      <w:r w:rsidRPr="003D4884">
        <w:rPr>
          <w:rFonts w:ascii="Tahoma" w:hAnsi="Tahoma" w:cs="Tahoma"/>
          <w:b/>
          <w:bCs/>
          <w:sz w:val="24"/>
          <w:szCs w:val="24"/>
        </w:rPr>
        <w:t xml:space="preserve"> </w:t>
      </w:r>
    </w:p>
    <w:p w14:paraId="4AF1A93F" w14:textId="77777777" w:rsidR="003D62D5" w:rsidRPr="003D4884" w:rsidRDefault="003E6382" w:rsidP="008C631C">
      <w:pPr>
        <w:pStyle w:val="NoSpacing"/>
        <w:spacing w:line="276" w:lineRule="auto"/>
        <w:rPr>
          <w:rFonts w:ascii="Tahoma" w:hAnsi="Tahoma" w:cs="Tahoma"/>
          <w:sz w:val="24"/>
          <w:szCs w:val="24"/>
          <w:lang w:val="es-PR"/>
        </w:rPr>
      </w:pPr>
      <w:bookmarkStart w:id="2" w:name="OLE_LINK3"/>
      <w:bookmarkStart w:id="3" w:name="OLE_LINK4"/>
      <w:r w:rsidRPr="003D4884">
        <w:rPr>
          <w:rFonts w:ascii="Tahoma" w:hAnsi="Tahoma" w:cs="Tahoma"/>
          <w:b/>
          <w:bCs/>
          <w:sz w:val="24"/>
          <w:szCs w:val="24"/>
          <w:lang w:val="es-PR"/>
        </w:rPr>
        <w:t>--</w:t>
      </w:r>
      <w:r w:rsidR="00F14057" w:rsidRPr="003D4884">
        <w:rPr>
          <w:rFonts w:ascii="Tahoma" w:hAnsi="Tahoma" w:cs="Tahoma"/>
          <w:b/>
          <w:bCs/>
          <w:sz w:val="24"/>
          <w:szCs w:val="24"/>
          <w:lang w:val="es-PR"/>
        </w:rPr>
        <w:t>-</w:t>
      </w:r>
      <w:r w:rsidR="00627B39" w:rsidRPr="003D4884">
        <w:rPr>
          <w:rFonts w:ascii="Tahoma" w:hAnsi="Tahoma" w:cs="Tahoma"/>
          <w:b/>
          <w:bCs/>
          <w:sz w:val="24"/>
          <w:szCs w:val="24"/>
          <w:lang w:val="es-PR"/>
        </w:rPr>
        <w:t>CUARTO:</w:t>
      </w:r>
      <w:r w:rsidR="00627B39" w:rsidRPr="003D4884">
        <w:rPr>
          <w:rFonts w:ascii="Tahoma" w:hAnsi="Tahoma" w:cs="Tahoma"/>
          <w:sz w:val="24"/>
          <w:szCs w:val="24"/>
          <w:lang w:val="es-PR"/>
        </w:rPr>
        <w:t xml:space="preserve">  </w:t>
      </w:r>
      <w:r w:rsidRPr="003D4884">
        <w:rPr>
          <w:rFonts w:ascii="Tahoma" w:hAnsi="Tahoma" w:cs="Tahoma"/>
          <w:sz w:val="24"/>
          <w:szCs w:val="24"/>
          <w:lang w:val="es-PR"/>
        </w:rPr>
        <w:t xml:space="preserve">Por tanto, </w:t>
      </w:r>
      <w:r w:rsidR="00F14057" w:rsidRPr="003D4884">
        <w:rPr>
          <w:rFonts w:ascii="Tahoma" w:hAnsi="Tahoma" w:cs="Tahoma"/>
          <w:b/>
          <w:bCs/>
          <w:sz w:val="24"/>
          <w:szCs w:val="24"/>
          <w:lang w:val="es-PR"/>
        </w:rPr>
        <w:t>LAS PARTES</w:t>
      </w:r>
      <w:r w:rsidR="00F14057" w:rsidRPr="003D4884">
        <w:rPr>
          <w:rFonts w:ascii="Tahoma" w:hAnsi="Tahoma" w:cs="Tahoma"/>
          <w:sz w:val="24"/>
          <w:szCs w:val="24"/>
          <w:lang w:val="es-PR"/>
        </w:rPr>
        <w:t xml:space="preserve"> </w:t>
      </w:r>
      <w:r w:rsidRPr="003D4884">
        <w:rPr>
          <w:rFonts w:ascii="Tahoma" w:hAnsi="Tahoma" w:cs="Tahoma"/>
          <w:sz w:val="24"/>
          <w:szCs w:val="24"/>
          <w:lang w:val="es-PR"/>
        </w:rPr>
        <w:t xml:space="preserve">comparecen libre y voluntariamente a este acto y </w:t>
      </w:r>
    </w:p>
    <w:p w14:paraId="4AF1A940" w14:textId="77777777" w:rsidR="003E6382" w:rsidRDefault="003E6382" w:rsidP="008C631C">
      <w:pPr>
        <w:pStyle w:val="NoSpacing"/>
        <w:spacing w:line="276" w:lineRule="auto"/>
        <w:rPr>
          <w:rFonts w:ascii="Tahoma" w:hAnsi="Tahoma" w:cs="Tahoma"/>
          <w:sz w:val="24"/>
          <w:szCs w:val="24"/>
          <w:lang w:val="es-PR"/>
        </w:rPr>
      </w:pPr>
      <w:r w:rsidRPr="003D4884">
        <w:rPr>
          <w:rFonts w:ascii="Tahoma" w:hAnsi="Tahoma" w:cs="Tahoma"/>
          <w:sz w:val="24"/>
          <w:szCs w:val="24"/>
          <w:lang w:val="es-PR"/>
        </w:rPr>
        <w:t>acuerdan formalizar este contrato sujeto a las siguientes</w:t>
      </w:r>
      <w:r w:rsidR="00D16D58" w:rsidRPr="003D4884">
        <w:rPr>
          <w:rFonts w:ascii="Tahoma" w:hAnsi="Tahoma" w:cs="Tahoma"/>
          <w:sz w:val="24"/>
          <w:szCs w:val="24"/>
          <w:lang w:val="es-PR"/>
        </w:rPr>
        <w:t xml:space="preserve">: </w:t>
      </w:r>
    </w:p>
    <w:p w14:paraId="4AF1A941" w14:textId="77777777" w:rsidR="00F5305E" w:rsidRPr="003D4884" w:rsidRDefault="00F5305E" w:rsidP="008C631C">
      <w:pPr>
        <w:pStyle w:val="NoSpacing"/>
        <w:spacing w:line="276" w:lineRule="auto"/>
        <w:rPr>
          <w:rFonts w:ascii="Tahoma" w:hAnsi="Tahoma" w:cs="Tahoma"/>
          <w:sz w:val="24"/>
          <w:szCs w:val="24"/>
          <w:lang w:val="es-PR"/>
        </w:rPr>
      </w:pPr>
    </w:p>
    <w:p w14:paraId="4AF1A942" w14:textId="77777777" w:rsidR="002B6270" w:rsidRPr="003D4884" w:rsidRDefault="00E072B1" w:rsidP="008C631C">
      <w:pPr>
        <w:pStyle w:val="NoSpacing"/>
        <w:spacing w:line="276" w:lineRule="auto"/>
        <w:jc w:val="center"/>
        <w:rPr>
          <w:rFonts w:ascii="Tahoma" w:hAnsi="Tahoma" w:cs="Tahoma"/>
          <w:b/>
          <w:bCs/>
          <w:sz w:val="24"/>
          <w:szCs w:val="24"/>
          <w:lang w:val="es-PR"/>
        </w:rPr>
      </w:pPr>
      <w:r w:rsidRPr="003D4884">
        <w:rPr>
          <w:rFonts w:ascii="Tahoma" w:hAnsi="Tahoma" w:cs="Tahoma"/>
          <w:b/>
          <w:bCs/>
          <w:sz w:val="24"/>
          <w:szCs w:val="24"/>
          <w:lang w:val="es-PR"/>
        </w:rPr>
        <w:t>CLÁUSULAS Y CONDICIONES</w:t>
      </w:r>
    </w:p>
    <w:p w14:paraId="4AF1A943" w14:textId="77777777" w:rsidR="00E072B1" w:rsidRPr="003D4884" w:rsidRDefault="00E072B1" w:rsidP="008C631C">
      <w:pPr>
        <w:pStyle w:val="Heading1"/>
        <w:spacing w:line="276" w:lineRule="auto"/>
        <w:rPr>
          <w:rFonts w:ascii="Tahoma" w:hAnsi="Tahoma" w:cs="Tahoma"/>
          <w:b w:val="0"/>
          <w:bCs/>
          <w:szCs w:val="24"/>
          <w:u w:val="single"/>
        </w:rPr>
      </w:pPr>
      <w:r w:rsidRPr="003D4884">
        <w:rPr>
          <w:rFonts w:ascii="Tahoma" w:hAnsi="Tahoma" w:cs="Tahoma"/>
          <w:bCs/>
          <w:szCs w:val="24"/>
          <w:u w:val="single"/>
        </w:rPr>
        <w:t xml:space="preserve">SERVICIOS </w:t>
      </w:r>
      <w:r w:rsidR="003E6382" w:rsidRPr="003D4884">
        <w:rPr>
          <w:rFonts w:ascii="Tahoma" w:hAnsi="Tahoma" w:cs="Tahoma"/>
          <w:bCs/>
          <w:szCs w:val="24"/>
          <w:u w:val="single"/>
        </w:rPr>
        <w:t>REQUERIDOS</w:t>
      </w:r>
    </w:p>
    <w:bookmarkEnd w:id="2"/>
    <w:bookmarkEnd w:id="3"/>
    <w:p w14:paraId="4AF1A944" w14:textId="77777777" w:rsidR="00E072B1" w:rsidRPr="003D4884" w:rsidRDefault="00E072B1" w:rsidP="008C631C">
      <w:pPr>
        <w:spacing w:line="276" w:lineRule="auto"/>
        <w:jc w:val="both"/>
        <w:rPr>
          <w:rFonts w:ascii="Tahoma" w:hAnsi="Tahoma" w:cs="Tahoma"/>
          <w:bCs/>
          <w:sz w:val="24"/>
          <w:szCs w:val="24"/>
        </w:rPr>
      </w:pPr>
      <w:r w:rsidRPr="003D4884">
        <w:rPr>
          <w:rFonts w:ascii="Tahoma" w:hAnsi="Tahoma" w:cs="Tahoma"/>
          <w:b/>
          <w:sz w:val="24"/>
          <w:szCs w:val="24"/>
        </w:rPr>
        <w:t>---PRIMERA:</w:t>
      </w:r>
      <w:r w:rsidRPr="003D4884">
        <w:rPr>
          <w:rFonts w:ascii="Tahoma" w:hAnsi="Tahoma" w:cs="Tahoma"/>
          <w:sz w:val="24"/>
          <w:szCs w:val="24"/>
        </w:rPr>
        <w:t xml:space="preserve"> La </w:t>
      </w:r>
      <w:r w:rsidRPr="003D4884">
        <w:rPr>
          <w:rFonts w:ascii="Tahoma" w:hAnsi="Tahoma" w:cs="Tahoma"/>
          <w:b/>
          <w:sz w:val="24"/>
          <w:szCs w:val="24"/>
        </w:rPr>
        <w:t xml:space="preserve">SEGUNDA PARTE </w:t>
      </w:r>
      <w:r w:rsidR="00D75BCC" w:rsidRPr="003D4884">
        <w:rPr>
          <w:rFonts w:ascii="Tahoma" w:hAnsi="Tahoma" w:cs="Tahoma"/>
          <w:bCs/>
          <w:sz w:val="24"/>
          <w:szCs w:val="24"/>
        </w:rPr>
        <w:t>brinda</w:t>
      </w:r>
      <w:r w:rsidRPr="003D4884">
        <w:rPr>
          <w:rFonts w:ascii="Tahoma" w:hAnsi="Tahoma" w:cs="Tahoma"/>
          <w:bCs/>
          <w:sz w:val="24"/>
          <w:szCs w:val="24"/>
        </w:rPr>
        <w:t>rá los siguientes servicios:</w:t>
      </w:r>
      <w:r w:rsidR="00143A2E" w:rsidRPr="003D4884">
        <w:rPr>
          <w:rFonts w:ascii="Tahoma" w:hAnsi="Tahoma" w:cs="Tahoma"/>
          <w:bCs/>
          <w:sz w:val="24"/>
          <w:szCs w:val="24"/>
        </w:rPr>
        <w:t xml:space="preserve"> </w:t>
      </w:r>
    </w:p>
    <w:p w14:paraId="4AF1A945" w14:textId="77777777" w:rsidR="002B41AE" w:rsidRPr="003D4884" w:rsidRDefault="007F6DB7" w:rsidP="008C631C">
      <w:pPr>
        <w:spacing w:line="276" w:lineRule="auto"/>
        <w:jc w:val="both"/>
        <w:rPr>
          <w:rFonts w:ascii="Tahoma" w:hAnsi="Tahoma" w:cs="Tahoma"/>
          <w:i/>
          <w:sz w:val="24"/>
          <w:szCs w:val="24"/>
        </w:rPr>
      </w:pPr>
      <w:r w:rsidRPr="003D4884">
        <w:rPr>
          <w:rFonts w:ascii="Tahoma" w:hAnsi="Tahoma" w:cs="Tahoma"/>
          <w:i/>
          <w:sz w:val="24"/>
          <w:szCs w:val="24"/>
        </w:rPr>
        <w:t>Descripción, en párrafo o enumerada, de los servicios a ser brindados por el contratista, según la pro</w:t>
      </w:r>
      <w:r w:rsidR="004D33FC" w:rsidRPr="003D4884">
        <w:rPr>
          <w:rFonts w:ascii="Tahoma" w:hAnsi="Tahoma" w:cs="Tahoma"/>
          <w:i/>
          <w:sz w:val="24"/>
          <w:szCs w:val="24"/>
        </w:rPr>
        <w:t>puesta presentada a estos fines</w:t>
      </w:r>
      <w:r w:rsidR="00F14057" w:rsidRPr="003D4884">
        <w:rPr>
          <w:rFonts w:ascii="Tahoma" w:hAnsi="Tahoma" w:cs="Tahoma"/>
          <w:i/>
          <w:sz w:val="24"/>
          <w:szCs w:val="24"/>
        </w:rPr>
        <w:t>,</w:t>
      </w:r>
      <w:r w:rsidR="004D33FC" w:rsidRPr="003D4884">
        <w:rPr>
          <w:rFonts w:ascii="Tahoma" w:hAnsi="Tahoma" w:cs="Tahoma"/>
          <w:i/>
          <w:sz w:val="24"/>
          <w:szCs w:val="24"/>
        </w:rPr>
        <w:t xml:space="preserve"> y las obligaciones</w:t>
      </w:r>
      <w:r w:rsidR="00F14057" w:rsidRPr="003D4884">
        <w:rPr>
          <w:rFonts w:ascii="Tahoma" w:hAnsi="Tahoma" w:cs="Tahoma"/>
          <w:i/>
          <w:sz w:val="24"/>
          <w:szCs w:val="24"/>
        </w:rPr>
        <w:t xml:space="preserve"> de éste</w:t>
      </w:r>
      <w:r w:rsidR="004D33FC" w:rsidRPr="003D4884">
        <w:rPr>
          <w:rFonts w:ascii="Tahoma" w:hAnsi="Tahoma" w:cs="Tahoma"/>
          <w:i/>
          <w:sz w:val="24"/>
          <w:szCs w:val="24"/>
        </w:rPr>
        <w:t>.</w:t>
      </w:r>
      <w:r w:rsidRPr="003D4884">
        <w:rPr>
          <w:rFonts w:ascii="Tahoma" w:hAnsi="Tahoma" w:cs="Tahoma"/>
          <w:i/>
          <w:sz w:val="24"/>
          <w:szCs w:val="24"/>
        </w:rPr>
        <w:t xml:space="preserve"> Se expresará quien</w:t>
      </w:r>
      <w:r w:rsidR="00F14057" w:rsidRPr="003D4884">
        <w:rPr>
          <w:rFonts w:ascii="Tahoma" w:hAnsi="Tahoma" w:cs="Tahoma"/>
          <w:i/>
          <w:sz w:val="24"/>
          <w:szCs w:val="24"/>
        </w:rPr>
        <w:t xml:space="preserve">, </w:t>
      </w:r>
      <w:r w:rsidR="00F14057" w:rsidRPr="003D4884">
        <w:rPr>
          <w:rFonts w:ascii="Tahoma" w:hAnsi="Tahoma" w:cs="Tahoma"/>
          <w:i/>
          <w:sz w:val="24"/>
          <w:szCs w:val="24"/>
        </w:rPr>
        <w:lastRenderedPageBreak/>
        <w:t>en representación del Recinto,</w:t>
      </w:r>
      <w:r w:rsidRPr="003D4884">
        <w:rPr>
          <w:rFonts w:ascii="Tahoma" w:hAnsi="Tahoma" w:cs="Tahoma"/>
          <w:i/>
          <w:sz w:val="24"/>
          <w:szCs w:val="24"/>
        </w:rPr>
        <w:t xml:space="preserve"> será el administrador del contrato o responsable de supervisar el cumplimiento del mismo.    </w:t>
      </w:r>
    </w:p>
    <w:p w14:paraId="4AF1A946" w14:textId="77777777" w:rsidR="003D62D5" w:rsidRPr="003D4884" w:rsidRDefault="00685DC6" w:rsidP="008C631C">
      <w:pPr>
        <w:spacing w:line="276" w:lineRule="auto"/>
        <w:jc w:val="both"/>
        <w:rPr>
          <w:rFonts w:ascii="Tahoma" w:hAnsi="Tahoma" w:cs="Tahoma"/>
          <w:b/>
          <w:iCs/>
          <w:sz w:val="24"/>
          <w:szCs w:val="24"/>
          <w:u w:val="single"/>
        </w:rPr>
      </w:pPr>
      <w:r w:rsidRPr="003D4884">
        <w:rPr>
          <w:rFonts w:ascii="Tahoma" w:hAnsi="Tahoma" w:cs="Tahoma"/>
          <w:i/>
          <w:sz w:val="24"/>
          <w:szCs w:val="24"/>
        </w:rPr>
        <w:tab/>
      </w:r>
      <w:r w:rsidRPr="003D4884">
        <w:rPr>
          <w:rFonts w:ascii="Tahoma" w:hAnsi="Tahoma" w:cs="Tahoma"/>
          <w:i/>
          <w:sz w:val="24"/>
          <w:szCs w:val="24"/>
        </w:rPr>
        <w:tab/>
      </w:r>
      <w:r w:rsidRPr="003D4884">
        <w:rPr>
          <w:rFonts w:ascii="Tahoma" w:hAnsi="Tahoma" w:cs="Tahoma"/>
          <w:i/>
          <w:sz w:val="24"/>
          <w:szCs w:val="24"/>
        </w:rPr>
        <w:tab/>
      </w:r>
      <w:r w:rsidRPr="003D4884">
        <w:rPr>
          <w:rFonts w:ascii="Tahoma" w:hAnsi="Tahoma" w:cs="Tahoma"/>
          <w:i/>
          <w:sz w:val="24"/>
          <w:szCs w:val="24"/>
        </w:rPr>
        <w:tab/>
      </w:r>
      <w:r w:rsidRPr="003D4884">
        <w:rPr>
          <w:rFonts w:ascii="Tahoma" w:hAnsi="Tahoma" w:cs="Tahoma"/>
          <w:i/>
          <w:sz w:val="24"/>
          <w:szCs w:val="24"/>
        </w:rPr>
        <w:tab/>
      </w:r>
      <w:r w:rsidR="003D62D5" w:rsidRPr="003D4884">
        <w:rPr>
          <w:rFonts w:ascii="Tahoma" w:hAnsi="Tahoma" w:cs="Tahoma"/>
          <w:i/>
          <w:sz w:val="24"/>
          <w:szCs w:val="24"/>
        </w:rPr>
        <w:t xml:space="preserve">      </w:t>
      </w:r>
      <w:r w:rsidR="00D75BCC" w:rsidRPr="003D4884">
        <w:rPr>
          <w:rFonts w:ascii="Tahoma" w:hAnsi="Tahoma" w:cs="Tahoma"/>
          <w:b/>
          <w:snapToGrid w:val="0"/>
          <w:sz w:val="24"/>
          <w:szCs w:val="24"/>
          <w:u w:val="single"/>
        </w:rPr>
        <w:t>VIGENCIA</w:t>
      </w:r>
      <w:r w:rsidR="00D75BCC" w:rsidRPr="003D4884">
        <w:rPr>
          <w:rFonts w:ascii="Tahoma" w:hAnsi="Tahoma" w:cs="Tahoma"/>
          <w:b/>
          <w:iCs/>
          <w:sz w:val="24"/>
          <w:szCs w:val="24"/>
          <w:u w:val="single"/>
        </w:rPr>
        <w:t xml:space="preserve"> </w:t>
      </w:r>
    </w:p>
    <w:p w14:paraId="4AF1A947" w14:textId="77777777" w:rsidR="003D62D5" w:rsidRDefault="00E072B1" w:rsidP="008C631C">
      <w:pPr>
        <w:pStyle w:val="NoSpacing"/>
        <w:spacing w:line="276" w:lineRule="auto"/>
        <w:rPr>
          <w:rFonts w:ascii="Tahoma" w:hAnsi="Tahoma" w:cs="Tahoma"/>
          <w:sz w:val="24"/>
          <w:szCs w:val="24"/>
          <w:lang w:val="es-PR"/>
        </w:rPr>
      </w:pPr>
      <w:r w:rsidRPr="003D4884">
        <w:rPr>
          <w:rFonts w:ascii="Tahoma" w:hAnsi="Tahoma" w:cs="Tahoma"/>
          <w:b/>
          <w:sz w:val="24"/>
          <w:szCs w:val="24"/>
          <w:lang w:val="es-PR"/>
        </w:rPr>
        <w:t>---SEGUNDA</w:t>
      </w:r>
      <w:r w:rsidR="00D75BCC" w:rsidRPr="003D4884">
        <w:rPr>
          <w:rFonts w:ascii="Tahoma" w:hAnsi="Tahoma" w:cs="Tahoma"/>
          <w:b/>
          <w:sz w:val="24"/>
          <w:szCs w:val="24"/>
          <w:lang w:val="es-PR"/>
        </w:rPr>
        <w:t xml:space="preserve">:  </w:t>
      </w:r>
      <w:r w:rsidR="00D75BCC" w:rsidRPr="003D4884">
        <w:rPr>
          <w:rFonts w:ascii="Tahoma" w:hAnsi="Tahoma" w:cs="Tahoma"/>
          <w:sz w:val="24"/>
          <w:szCs w:val="24"/>
          <w:lang w:val="es-PR"/>
        </w:rPr>
        <w:t>Este contrato tendrá vigencia del ____ de _____de 20__ hasta el __ de __ de 20__.</w:t>
      </w:r>
      <w:bookmarkStart w:id="4" w:name="OLE_LINK1"/>
      <w:bookmarkStart w:id="5" w:name="OLE_LINK2"/>
    </w:p>
    <w:p w14:paraId="4AF1A948" w14:textId="77777777" w:rsidR="00F5305E" w:rsidRPr="003D4884" w:rsidRDefault="00F5305E" w:rsidP="008C631C">
      <w:pPr>
        <w:pStyle w:val="NoSpacing"/>
        <w:spacing w:line="276" w:lineRule="auto"/>
        <w:rPr>
          <w:rFonts w:ascii="Tahoma" w:hAnsi="Tahoma" w:cs="Tahoma"/>
          <w:sz w:val="24"/>
          <w:szCs w:val="24"/>
          <w:lang w:val="es-PR"/>
        </w:rPr>
      </w:pPr>
    </w:p>
    <w:p w14:paraId="4AF1A949" w14:textId="77777777" w:rsidR="003D62D5" w:rsidRPr="003D4884" w:rsidRDefault="003D62D5" w:rsidP="008C631C">
      <w:pPr>
        <w:pStyle w:val="NoSpacing"/>
        <w:spacing w:line="276" w:lineRule="auto"/>
        <w:rPr>
          <w:rFonts w:ascii="Tahoma" w:hAnsi="Tahoma" w:cs="Tahoma"/>
          <w:b/>
          <w:sz w:val="24"/>
          <w:szCs w:val="24"/>
          <w:u w:val="single"/>
          <w:lang w:val="es-PR"/>
        </w:rPr>
      </w:pP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b/>
          <w:sz w:val="24"/>
          <w:szCs w:val="24"/>
          <w:u w:val="single"/>
          <w:lang w:val="es-PR"/>
        </w:rPr>
        <w:t>PAGO POR SERV</w:t>
      </w:r>
      <w:r w:rsidR="006D5C8C" w:rsidRPr="003D4884">
        <w:rPr>
          <w:rFonts w:ascii="Tahoma" w:hAnsi="Tahoma" w:cs="Tahoma"/>
          <w:b/>
          <w:sz w:val="24"/>
          <w:szCs w:val="24"/>
          <w:u w:val="single"/>
          <w:lang w:val="es-PR"/>
        </w:rPr>
        <w:t>I</w:t>
      </w:r>
      <w:r w:rsidRPr="003D4884">
        <w:rPr>
          <w:rFonts w:ascii="Tahoma" w:hAnsi="Tahoma" w:cs="Tahoma"/>
          <w:b/>
          <w:sz w:val="24"/>
          <w:szCs w:val="24"/>
          <w:u w:val="single"/>
          <w:lang w:val="es-PR"/>
        </w:rPr>
        <w:t>CIO</w:t>
      </w:r>
      <w:r w:rsidR="00EA23B2" w:rsidRPr="003D4884">
        <w:rPr>
          <w:rFonts w:ascii="Tahoma" w:hAnsi="Tahoma" w:cs="Tahoma"/>
          <w:b/>
          <w:sz w:val="24"/>
          <w:szCs w:val="24"/>
          <w:u w:val="single"/>
          <w:lang w:val="es-PR"/>
        </w:rPr>
        <w:t>S</w:t>
      </w:r>
      <w:r w:rsidRPr="003D4884">
        <w:rPr>
          <w:rFonts w:ascii="Tahoma" w:hAnsi="Tahoma" w:cs="Tahoma"/>
          <w:b/>
          <w:sz w:val="24"/>
          <w:szCs w:val="24"/>
          <w:u w:val="single"/>
          <w:lang w:val="es-PR"/>
        </w:rPr>
        <w:t xml:space="preserve"> RENDIDOS</w:t>
      </w:r>
    </w:p>
    <w:bookmarkEnd w:id="4"/>
    <w:bookmarkEnd w:id="5"/>
    <w:p w14:paraId="4AF1A94A" w14:textId="77777777" w:rsidR="003D62D5" w:rsidRPr="003D4884" w:rsidRDefault="003D62D5" w:rsidP="008C631C">
      <w:pPr>
        <w:spacing w:line="276" w:lineRule="auto"/>
        <w:jc w:val="both"/>
        <w:rPr>
          <w:rFonts w:ascii="Tahoma" w:hAnsi="Tahoma" w:cs="Tahoma"/>
          <w:sz w:val="24"/>
          <w:szCs w:val="24"/>
        </w:rPr>
      </w:pPr>
      <w:r w:rsidRPr="003D4884">
        <w:rPr>
          <w:rFonts w:ascii="Tahoma" w:hAnsi="Tahoma" w:cs="Tahoma"/>
          <w:b/>
          <w:sz w:val="24"/>
          <w:szCs w:val="24"/>
        </w:rPr>
        <w:t>---TERCERA:</w:t>
      </w:r>
      <w:r w:rsidRPr="003D4884">
        <w:rPr>
          <w:rFonts w:ascii="Tahoma" w:hAnsi="Tahoma" w:cs="Tahoma"/>
          <w:sz w:val="24"/>
          <w:szCs w:val="24"/>
        </w:rPr>
        <w:t xml:space="preserve"> El </w:t>
      </w:r>
      <w:r w:rsidRPr="003D4884">
        <w:rPr>
          <w:rFonts w:ascii="Tahoma" w:hAnsi="Tahoma" w:cs="Tahoma"/>
          <w:b/>
          <w:sz w:val="24"/>
          <w:szCs w:val="24"/>
        </w:rPr>
        <w:t>RRP</w:t>
      </w:r>
      <w:r w:rsidRPr="003D4884">
        <w:rPr>
          <w:rFonts w:ascii="Tahoma" w:hAnsi="Tahoma" w:cs="Tahoma"/>
          <w:sz w:val="24"/>
          <w:szCs w:val="24"/>
        </w:rPr>
        <w:t xml:space="preserve"> pagará a la </w:t>
      </w:r>
      <w:r w:rsidRPr="003D4884">
        <w:rPr>
          <w:rFonts w:ascii="Tahoma" w:hAnsi="Tahoma" w:cs="Tahoma"/>
          <w:b/>
          <w:sz w:val="24"/>
          <w:szCs w:val="24"/>
        </w:rPr>
        <w:t>SEGUNDA PARTE</w:t>
      </w:r>
      <w:r w:rsidRPr="003D4884">
        <w:rPr>
          <w:rFonts w:ascii="Tahoma" w:hAnsi="Tahoma" w:cs="Tahoma"/>
          <w:sz w:val="24"/>
          <w:szCs w:val="24"/>
        </w:rPr>
        <w:t xml:space="preserve">, por los servicios descritos en la cláusula </w:t>
      </w:r>
      <w:r w:rsidRPr="003D4884">
        <w:rPr>
          <w:rFonts w:ascii="Tahoma" w:hAnsi="Tahoma" w:cs="Tahoma"/>
          <w:b/>
          <w:sz w:val="24"/>
          <w:szCs w:val="24"/>
        </w:rPr>
        <w:t>PRIMERA</w:t>
      </w:r>
      <w:r w:rsidRPr="003D4884">
        <w:rPr>
          <w:rFonts w:ascii="Tahoma" w:hAnsi="Tahoma" w:cs="Tahoma"/>
          <w:bCs/>
          <w:sz w:val="24"/>
          <w:szCs w:val="24"/>
        </w:rPr>
        <w:t xml:space="preserve">, </w:t>
      </w:r>
      <w:r w:rsidRPr="003D4884">
        <w:rPr>
          <w:rFonts w:ascii="Tahoma" w:hAnsi="Tahoma" w:cs="Tahoma"/>
          <w:sz w:val="24"/>
          <w:szCs w:val="24"/>
        </w:rPr>
        <w:t xml:space="preserve">de la siguiente manera: </w:t>
      </w:r>
    </w:p>
    <w:p w14:paraId="4AF1A94B" w14:textId="77777777" w:rsidR="004B3B12" w:rsidRDefault="003D62D5" w:rsidP="008C631C">
      <w:pPr>
        <w:pStyle w:val="NoSpacing"/>
        <w:spacing w:line="276" w:lineRule="auto"/>
        <w:rPr>
          <w:rFonts w:ascii="Tahoma" w:hAnsi="Tahoma" w:cs="Tahoma"/>
          <w:i/>
          <w:iCs/>
          <w:sz w:val="24"/>
          <w:szCs w:val="24"/>
          <w:lang w:val="es-PR"/>
        </w:rPr>
      </w:pPr>
      <w:r w:rsidRPr="003D4884">
        <w:rPr>
          <w:rFonts w:ascii="Tahoma" w:hAnsi="Tahoma" w:cs="Tahoma"/>
          <w:i/>
          <w:iCs/>
          <w:sz w:val="24"/>
          <w:szCs w:val="24"/>
          <w:lang w:val="es-PR"/>
        </w:rPr>
        <w:t xml:space="preserve">Detallar la forma de pago por servicio rendido (ej. </w:t>
      </w:r>
      <w:r w:rsidR="00F33D10" w:rsidRPr="003D4884">
        <w:rPr>
          <w:rFonts w:ascii="Tahoma" w:hAnsi="Tahoma" w:cs="Tahoma"/>
          <w:i/>
          <w:iCs/>
          <w:sz w:val="24"/>
          <w:szCs w:val="24"/>
          <w:lang w:val="es-PR"/>
        </w:rPr>
        <w:t xml:space="preserve">Cuantía, </w:t>
      </w:r>
      <w:r w:rsidRPr="003D4884">
        <w:rPr>
          <w:rFonts w:ascii="Tahoma" w:hAnsi="Tahoma" w:cs="Tahoma"/>
          <w:i/>
          <w:iCs/>
          <w:sz w:val="24"/>
          <w:szCs w:val="24"/>
          <w:lang w:val="es-PR"/>
        </w:rPr>
        <w:t xml:space="preserve">pago por hora, pago unitario, pago englobado por servicio).  Establecer la </w:t>
      </w:r>
      <w:r w:rsidRPr="003D4884">
        <w:rPr>
          <w:rFonts w:ascii="Tahoma" w:hAnsi="Tahoma" w:cs="Tahoma"/>
          <w:b/>
          <w:bCs/>
          <w:i/>
          <w:iCs/>
          <w:sz w:val="24"/>
          <w:szCs w:val="24"/>
          <w:lang w:val="es-PR"/>
        </w:rPr>
        <w:t>cantidad máxima total del contrato</w:t>
      </w:r>
      <w:r w:rsidRPr="003D4884">
        <w:rPr>
          <w:rFonts w:ascii="Tahoma" w:hAnsi="Tahoma" w:cs="Tahoma"/>
          <w:i/>
          <w:iCs/>
          <w:sz w:val="24"/>
          <w:szCs w:val="24"/>
          <w:lang w:val="es-PR"/>
        </w:rPr>
        <w:t xml:space="preserve"> y que no se podrá exceder la misma.    Para aumentar la cuantía del contrato es necesario hacer una enmienda al mismo.</w:t>
      </w:r>
    </w:p>
    <w:p w14:paraId="4AF1A94C" w14:textId="77777777" w:rsidR="00F5305E" w:rsidRPr="003D4884" w:rsidRDefault="00F5305E" w:rsidP="008C631C">
      <w:pPr>
        <w:pStyle w:val="NoSpacing"/>
        <w:spacing w:line="276" w:lineRule="auto"/>
        <w:rPr>
          <w:rFonts w:ascii="Tahoma" w:hAnsi="Tahoma" w:cs="Tahoma"/>
          <w:i/>
          <w:iCs/>
          <w:sz w:val="24"/>
          <w:szCs w:val="24"/>
          <w:lang w:val="es-PR"/>
        </w:rPr>
      </w:pPr>
    </w:p>
    <w:p w14:paraId="4AF1A94D" w14:textId="77777777" w:rsidR="003D62D5" w:rsidRPr="003D4884" w:rsidRDefault="003D62D5" w:rsidP="008C631C">
      <w:pPr>
        <w:pStyle w:val="NoSpacing"/>
        <w:spacing w:line="276" w:lineRule="auto"/>
        <w:rPr>
          <w:rFonts w:ascii="Tahoma" w:hAnsi="Tahoma" w:cs="Tahoma"/>
          <w:b/>
          <w:bCs/>
          <w:sz w:val="24"/>
          <w:szCs w:val="24"/>
          <w:u w:val="single"/>
          <w:lang w:val="es-PR"/>
        </w:rPr>
      </w:pP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t xml:space="preserve">   </w:t>
      </w:r>
      <w:r w:rsidRPr="003D4884">
        <w:rPr>
          <w:rFonts w:ascii="Tahoma" w:hAnsi="Tahoma" w:cs="Tahoma"/>
          <w:b/>
          <w:bCs/>
          <w:sz w:val="24"/>
          <w:szCs w:val="24"/>
          <w:u w:val="single"/>
          <w:lang w:val="es-PR"/>
        </w:rPr>
        <w:t>FACTURACIÓN</w:t>
      </w:r>
    </w:p>
    <w:p w14:paraId="4AF1A94E" w14:textId="77777777" w:rsidR="003D62D5" w:rsidRPr="003D4884" w:rsidRDefault="003D62D5" w:rsidP="008C631C">
      <w:pPr>
        <w:spacing w:line="276" w:lineRule="auto"/>
        <w:jc w:val="both"/>
        <w:rPr>
          <w:rFonts w:ascii="Tahoma" w:hAnsi="Tahoma" w:cs="Tahoma"/>
          <w:sz w:val="24"/>
          <w:szCs w:val="24"/>
        </w:rPr>
      </w:pPr>
      <w:r w:rsidRPr="003D4884">
        <w:rPr>
          <w:rFonts w:ascii="Tahoma" w:hAnsi="Tahoma" w:cs="Tahoma"/>
          <w:b/>
          <w:bCs/>
          <w:sz w:val="24"/>
          <w:szCs w:val="24"/>
        </w:rPr>
        <w:t>---CUARTA:</w:t>
      </w:r>
      <w:r w:rsidRPr="003D4884">
        <w:rPr>
          <w:rFonts w:ascii="Tahoma" w:hAnsi="Tahoma" w:cs="Tahoma"/>
          <w:sz w:val="24"/>
          <w:szCs w:val="24"/>
        </w:rPr>
        <w:t xml:space="preserve"> La </w:t>
      </w:r>
      <w:r w:rsidRPr="003D4884">
        <w:rPr>
          <w:rFonts w:ascii="Tahoma" w:hAnsi="Tahoma" w:cs="Tahoma"/>
          <w:b/>
          <w:sz w:val="24"/>
          <w:szCs w:val="24"/>
        </w:rPr>
        <w:t>SEGUNDA PARTE</w:t>
      </w:r>
      <w:r w:rsidRPr="003D4884">
        <w:rPr>
          <w:rFonts w:ascii="Tahoma" w:hAnsi="Tahoma" w:cs="Tahoma"/>
          <w:sz w:val="24"/>
          <w:szCs w:val="24"/>
        </w:rPr>
        <w:t xml:space="preserve"> someterá a la Sección de Pre-Intervención en la Oficina de Finanzas del </w:t>
      </w:r>
      <w:r w:rsidRPr="003D4884">
        <w:rPr>
          <w:rFonts w:ascii="Tahoma" w:hAnsi="Tahoma" w:cs="Tahoma"/>
          <w:b/>
          <w:sz w:val="24"/>
          <w:szCs w:val="24"/>
        </w:rPr>
        <w:t xml:space="preserve">RRP </w:t>
      </w:r>
      <w:r w:rsidRPr="003D4884">
        <w:rPr>
          <w:rFonts w:ascii="Tahoma" w:hAnsi="Tahoma" w:cs="Tahoma"/>
          <w:sz w:val="24"/>
          <w:szCs w:val="24"/>
        </w:rPr>
        <w:t xml:space="preserve">una factura mensual, en original y copia. Someterá esta junto a un informe detallado de los servicios rendidos, que incluirá una descripción pormenorizada de éstos, con la fecha en que se </w:t>
      </w:r>
      <w:r w:rsidR="00961B8F" w:rsidRPr="003D4884">
        <w:rPr>
          <w:rFonts w:ascii="Tahoma" w:hAnsi="Tahoma" w:cs="Tahoma"/>
          <w:sz w:val="24"/>
          <w:szCs w:val="24"/>
        </w:rPr>
        <w:t>brindaron</w:t>
      </w:r>
      <w:r w:rsidRPr="003D4884">
        <w:rPr>
          <w:rFonts w:ascii="Tahoma" w:hAnsi="Tahoma" w:cs="Tahoma"/>
          <w:sz w:val="24"/>
          <w:szCs w:val="24"/>
        </w:rPr>
        <w:t xml:space="preserve"> y el tiempo invertido. La factura especificará la cantidad de dinero que le queda disponible al contrato para la prestación de los servicios. Además, incluirá una certificación con el siguiente texto: </w:t>
      </w:r>
    </w:p>
    <w:p w14:paraId="4AF1A94F" w14:textId="77777777" w:rsidR="003D62D5" w:rsidRPr="003D4884" w:rsidRDefault="003D62D5" w:rsidP="008C631C">
      <w:pPr>
        <w:spacing w:line="276" w:lineRule="auto"/>
        <w:ind w:left="720" w:right="720"/>
        <w:jc w:val="both"/>
        <w:rPr>
          <w:rFonts w:ascii="Tahoma" w:hAnsi="Tahoma" w:cs="Tahoma"/>
          <w:i/>
          <w:sz w:val="24"/>
          <w:szCs w:val="24"/>
        </w:rPr>
      </w:pPr>
      <w:r w:rsidRPr="003D4884">
        <w:rPr>
          <w:rFonts w:ascii="Tahoma" w:hAnsi="Tahoma" w:cs="Tahoma"/>
          <w:i/>
          <w:sz w:val="24"/>
          <w:szCs w:val="24"/>
        </w:rPr>
        <w:t>«Bajo pena de nulidad absoluta certifico que ningún servidor público de la Universidad de Puerto Rico, Recinto de Rio Piedras, un miembro de su unidad familiar, su pariente, su socio o una persona que comparte la residencia de éste tiene, directa o indirectamente, un interés pecuniario en el contrato objeto de esta factura y que de éste tener, o alguna de las personas mencionadas anteriormente, un interés pecuniario en el contrato, ha mediado una previa autorización. La única consideración para suministrar los servicios objeto del contrato ha sido el pago acordado con el representante autorizado de la Universidad de Puerto</w:t>
      </w:r>
      <w:r w:rsidR="004B3B12" w:rsidRPr="003D4884">
        <w:rPr>
          <w:rFonts w:ascii="Tahoma" w:hAnsi="Tahoma" w:cs="Tahoma"/>
          <w:i/>
          <w:sz w:val="24"/>
          <w:szCs w:val="24"/>
        </w:rPr>
        <w:t xml:space="preserve"> </w:t>
      </w:r>
      <w:r w:rsidRPr="003D4884">
        <w:rPr>
          <w:rFonts w:ascii="Tahoma" w:hAnsi="Tahoma" w:cs="Tahoma"/>
          <w:i/>
          <w:sz w:val="24"/>
          <w:szCs w:val="24"/>
        </w:rPr>
        <w:t xml:space="preserve">Rico, Recinto de Rio Piedras. El importe de esta factura es justo y correcto. Los servicios han sido prestados y aún no han sido pagados». </w:t>
      </w:r>
    </w:p>
    <w:p w14:paraId="4AF1A950" w14:textId="77777777" w:rsidR="008F166A" w:rsidRPr="003D4884" w:rsidRDefault="008F166A" w:rsidP="008C631C">
      <w:pPr>
        <w:spacing w:line="276" w:lineRule="auto"/>
        <w:jc w:val="both"/>
        <w:rPr>
          <w:rFonts w:ascii="Tahoma" w:hAnsi="Tahoma" w:cs="Tahoma"/>
          <w:i/>
          <w:sz w:val="24"/>
          <w:szCs w:val="24"/>
        </w:rPr>
      </w:pPr>
    </w:p>
    <w:p w14:paraId="4AF1A951" w14:textId="77777777" w:rsidR="003D62D5" w:rsidRPr="003D4884" w:rsidRDefault="003D62D5" w:rsidP="008C631C">
      <w:pPr>
        <w:spacing w:line="276" w:lineRule="auto"/>
        <w:jc w:val="both"/>
        <w:rPr>
          <w:rFonts w:ascii="Tahoma" w:hAnsi="Tahoma" w:cs="Tahoma"/>
          <w:sz w:val="24"/>
          <w:szCs w:val="24"/>
        </w:rPr>
      </w:pPr>
      <w:r w:rsidRPr="003D4884">
        <w:rPr>
          <w:rFonts w:ascii="Tahoma" w:hAnsi="Tahoma" w:cs="Tahoma"/>
          <w:b/>
          <w:bCs/>
          <w:iCs/>
          <w:sz w:val="24"/>
          <w:szCs w:val="24"/>
        </w:rPr>
        <w:t>---QUINTA:</w:t>
      </w:r>
      <w:r w:rsidRPr="003D4884">
        <w:rPr>
          <w:rFonts w:ascii="Tahoma" w:hAnsi="Tahoma" w:cs="Tahoma"/>
          <w:iCs/>
          <w:sz w:val="24"/>
          <w:szCs w:val="24"/>
        </w:rPr>
        <w:t xml:space="preserve"> </w:t>
      </w:r>
      <w:r w:rsidRPr="003D4884">
        <w:rPr>
          <w:rFonts w:ascii="Tahoma" w:hAnsi="Tahoma" w:cs="Tahoma"/>
          <w:i/>
          <w:sz w:val="24"/>
          <w:szCs w:val="24"/>
        </w:rPr>
        <w:t xml:space="preserve"> </w:t>
      </w:r>
      <w:r w:rsidRPr="003D4884">
        <w:rPr>
          <w:rFonts w:ascii="Tahoma" w:hAnsi="Tahoma" w:cs="Tahoma"/>
          <w:sz w:val="24"/>
          <w:szCs w:val="24"/>
        </w:rPr>
        <w:t xml:space="preserve">El </w:t>
      </w:r>
      <w:r w:rsidRPr="003D4884">
        <w:rPr>
          <w:rFonts w:ascii="Tahoma" w:hAnsi="Tahoma" w:cs="Tahoma"/>
          <w:b/>
          <w:sz w:val="24"/>
          <w:szCs w:val="24"/>
        </w:rPr>
        <w:t>RRP</w:t>
      </w:r>
      <w:r w:rsidRPr="003D4884">
        <w:rPr>
          <w:rFonts w:ascii="Tahoma" w:hAnsi="Tahoma" w:cs="Tahoma"/>
          <w:sz w:val="24"/>
          <w:szCs w:val="24"/>
        </w:rPr>
        <w:t xml:space="preserve"> no emitirá pago alguno a la </w:t>
      </w:r>
      <w:r w:rsidRPr="003D4884">
        <w:rPr>
          <w:rFonts w:ascii="Tahoma" w:hAnsi="Tahoma" w:cs="Tahoma"/>
          <w:b/>
          <w:sz w:val="24"/>
          <w:szCs w:val="24"/>
        </w:rPr>
        <w:t>SEGUNDA PARTE</w:t>
      </w:r>
      <w:r w:rsidRPr="003D4884">
        <w:rPr>
          <w:rFonts w:ascii="Tahoma" w:hAnsi="Tahoma" w:cs="Tahoma"/>
          <w:sz w:val="24"/>
          <w:szCs w:val="24"/>
        </w:rPr>
        <w:t xml:space="preserve"> en el caso que esta incumpla con </w:t>
      </w:r>
      <w:r w:rsidR="00961B8F" w:rsidRPr="003D4884">
        <w:rPr>
          <w:rFonts w:ascii="Tahoma" w:hAnsi="Tahoma" w:cs="Tahoma"/>
          <w:sz w:val="24"/>
          <w:szCs w:val="24"/>
        </w:rPr>
        <w:t xml:space="preserve">incluir </w:t>
      </w:r>
      <w:r w:rsidRPr="003D4884">
        <w:rPr>
          <w:rFonts w:ascii="Tahoma" w:hAnsi="Tahoma" w:cs="Tahoma"/>
          <w:sz w:val="24"/>
          <w:szCs w:val="24"/>
        </w:rPr>
        <w:t>dicha certificación</w:t>
      </w:r>
      <w:r w:rsidR="00961B8F" w:rsidRPr="003D4884">
        <w:rPr>
          <w:rFonts w:ascii="Tahoma" w:hAnsi="Tahoma" w:cs="Tahoma"/>
          <w:sz w:val="24"/>
          <w:szCs w:val="24"/>
        </w:rPr>
        <w:t xml:space="preserve"> en cada una de sus facturas</w:t>
      </w:r>
      <w:r w:rsidRPr="003D4884">
        <w:rPr>
          <w:rFonts w:ascii="Tahoma" w:hAnsi="Tahoma" w:cs="Tahoma"/>
          <w:sz w:val="24"/>
          <w:szCs w:val="24"/>
        </w:rPr>
        <w:t>.</w:t>
      </w:r>
      <w:r w:rsidRPr="003D4884">
        <w:rPr>
          <w:rFonts w:ascii="Tahoma" w:hAnsi="Tahoma" w:cs="Tahoma"/>
          <w:i/>
          <w:sz w:val="24"/>
          <w:szCs w:val="24"/>
        </w:rPr>
        <w:t xml:space="preserve"> </w:t>
      </w:r>
    </w:p>
    <w:p w14:paraId="4AF1A952" w14:textId="77777777" w:rsidR="003D62D5" w:rsidRPr="003D4884" w:rsidRDefault="003D62D5" w:rsidP="008C631C">
      <w:pPr>
        <w:spacing w:line="276" w:lineRule="auto"/>
        <w:jc w:val="both"/>
        <w:rPr>
          <w:rFonts w:ascii="Tahoma" w:hAnsi="Tahoma" w:cs="Tahoma"/>
          <w:bCs/>
          <w:spacing w:val="0"/>
          <w:sz w:val="24"/>
          <w:szCs w:val="24"/>
        </w:rPr>
      </w:pPr>
      <w:r w:rsidRPr="003D4884">
        <w:rPr>
          <w:rFonts w:ascii="Tahoma" w:hAnsi="Tahoma" w:cs="Tahoma"/>
          <w:b/>
          <w:bCs/>
          <w:sz w:val="24"/>
          <w:szCs w:val="24"/>
        </w:rPr>
        <w:t>---SEXTA:</w:t>
      </w:r>
      <w:r w:rsidRPr="003D4884">
        <w:rPr>
          <w:rFonts w:ascii="Tahoma" w:hAnsi="Tahoma" w:cs="Tahoma"/>
          <w:sz w:val="24"/>
          <w:szCs w:val="24"/>
        </w:rPr>
        <w:t xml:space="preserve">  La </w:t>
      </w:r>
      <w:r w:rsidRPr="003D4884">
        <w:rPr>
          <w:rFonts w:ascii="Tahoma" w:hAnsi="Tahoma" w:cs="Tahoma"/>
          <w:b/>
          <w:sz w:val="24"/>
          <w:szCs w:val="24"/>
        </w:rPr>
        <w:t>SEGUNDA PARTE</w:t>
      </w:r>
      <w:r w:rsidR="00175AEE" w:rsidRPr="003D4884">
        <w:rPr>
          <w:rFonts w:ascii="Tahoma" w:hAnsi="Tahoma" w:cs="Tahoma"/>
          <w:bCs/>
          <w:sz w:val="24"/>
          <w:szCs w:val="24"/>
        </w:rPr>
        <w:t>, j</w:t>
      </w:r>
      <w:r w:rsidRPr="003D4884">
        <w:rPr>
          <w:rFonts w:ascii="Tahoma" w:hAnsi="Tahoma" w:cs="Tahoma"/>
          <w:bCs/>
          <w:sz w:val="24"/>
          <w:szCs w:val="24"/>
        </w:rPr>
        <w:t>unto</w:t>
      </w:r>
      <w:r w:rsidRPr="003D4884">
        <w:rPr>
          <w:rFonts w:ascii="Tahoma" w:hAnsi="Tahoma" w:cs="Tahoma"/>
          <w:sz w:val="24"/>
          <w:szCs w:val="24"/>
        </w:rPr>
        <w:t xml:space="preserve"> a su última factura, presentará una certificación de no deuda, emitida por el Departamento de Hacienda del Gobierno de Puerto Rico.  </w:t>
      </w:r>
      <w:r w:rsidRPr="003D4884">
        <w:rPr>
          <w:rFonts w:ascii="Tahoma" w:hAnsi="Tahoma" w:cs="Tahoma"/>
          <w:bCs/>
          <w:spacing w:val="0"/>
          <w:sz w:val="24"/>
          <w:szCs w:val="24"/>
        </w:rPr>
        <w:t xml:space="preserve">El </w:t>
      </w:r>
      <w:r w:rsidRPr="003D4884">
        <w:rPr>
          <w:rFonts w:ascii="Tahoma" w:hAnsi="Tahoma" w:cs="Tahoma"/>
          <w:b/>
          <w:bCs/>
          <w:spacing w:val="0"/>
          <w:sz w:val="24"/>
          <w:szCs w:val="24"/>
        </w:rPr>
        <w:t>RRP</w:t>
      </w:r>
      <w:r w:rsidRPr="003D4884">
        <w:rPr>
          <w:rFonts w:ascii="Tahoma" w:hAnsi="Tahoma" w:cs="Tahoma"/>
          <w:bCs/>
          <w:spacing w:val="0"/>
          <w:sz w:val="24"/>
          <w:szCs w:val="24"/>
        </w:rPr>
        <w:t xml:space="preserve"> </w:t>
      </w:r>
      <w:r w:rsidRPr="003D4884">
        <w:rPr>
          <w:rFonts w:ascii="Tahoma" w:hAnsi="Tahoma" w:cs="Tahoma"/>
          <w:sz w:val="24"/>
          <w:szCs w:val="24"/>
        </w:rPr>
        <w:t xml:space="preserve">entregará el pago únicamente si dicha certificación indica que la </w:t>
      </w:r>
      <w:r w:rsidRPr="003D4884">
        <w:rPr>
          <w:rFonts w:ascii="Tahoma" w:hAnsi="Tahoma" w:cs="Tahoma"/>
          <w:b/>
          <w:bCs/>
          <w:spacing w:val="0"/>
          <w:sz w:val="24"/>
          <w:szCs w:val="24"/>
        </w:rPr>
        <w:t>SEGUNDA PARTE</w:t>
      </w:r>
      <w:r w:rsidRPr="003D4884">
        <w:rPr>
          <w:rFonts w:ascii="Tahoma" w:hAnsi="Tahoma" w:cs="Tahoma"/>
          <w:bCs/>
          <w:spacing w:val="0"/>
          <w:sz w:val="24"/>
          <w:szCs w:val="24"/>
        </w:rPr>
        <w:t xml:space="preserve"> no tiene deuda con el Departamento de Hacienda o que, de tenerla, se ha acogido a un plan de pago el cual está cumpliendo. De reflejarse una deuda se le retendrá el pago hasta que la </w:t>
      </w:r>
      <w:r w:rsidRPr="003D4884">
        <w:rPr>
          <w:rFonts w:ascii="Tahoma" w:hAnsi="Tahoma" w:cs="Tahoma"/>
          <w:b/>
          <w:bCs/>
          <w:spacing w:val="0"/>
          <w:sz w:val="24"/>
          <w:szCs w:val="24"/>
        </w:rPr>
        <w:t>SEGUNDA PARTE</w:t>
      </w:r>
      <w:r w:rsidRPr="003D4884">
        <w:rPr>
          <w:rFonts w:ascii="Tahoma" w:hAnsi="Tahoma" w:cs="Tahoma"/>
          <w:bCs/>
          <w:spacing w:val="0"/>
          <w:sz w:val="24"/>
          <w:szCs w:val="24"/>
        </w:rPr>
        <w:t xml:space="preserve"> clarifique la procedencia de la misma. De no poder clarificarse en un término de seis (6) meses, se procederá a cancelar dicha deuda o a abonar a la misma</w:t>
      </w:r>
      <w:r w:rsidR="00961B8F" w:rsidRPr="003D4884">
        <w:rPr>
          <w:rFonts w:ascii="Tahoma" w:hAnsi="Tahoma" w:cs="Tahoma"/>
          <w:bCs/>
          <w:spacing w:val="0"/>
          <w:sz w:val="24"/>
          <w:szCs w:val="24"/>
        </w:rPr>
        <w:t>, conforme al procedimiento establecido por las normativas del Departamento de Hacienda del Gobierno de Puerto Rico.</w:t>
      </w:r>
    </w:p>
    <w:p w14:paraId="4AF1A953" w14:textId="77777777" w:rsidR="00F5305E" w:rsidRDefault="003D62D5" w:rsidP="008C631C">
      <w:pPr>
        <w:pStyle w:val="NoSpacing"/>
        <w:spacing w:line="276" w:lineRule="auto"/>
        <w:jc w:val="both"/>
        <w:rPr>
          <w:rFonts w:ascii="Tahoma" w:hAnsi="Tahoma" w:cs="Tahoma"/>
          <w:sz w:val="24"/>
          <w:szCs w:val="24"/>
          <w:lang w:val="es-PR"/>
        </w:rPr>
      </w:pPr>
      <w:r w:rsidRPr="003D4884">
        <w:rPr>
          <w:rFonts w:ascii="Tahoma" w:hAnsi="Tahoma" w:cs="Tahoma"/>
          <w:b/>
          <w:bCs/>
          <w:sz w:val="24"/>
          <w:szCs w:val="24"/>
          <w:lang w:val="es-PR"/>
        </w:rPr>
        <w:t>---</w:t>
      </w:r>
      <w:r w:rsidR="009556C6" w:rsidRPr="003D4884">
        <w:rPr>
          <w:rFonts w:ascii="Tahoma" w:hAnsi="Tahoma" w:cs="Tahoma"/>
          <w:b/>
          <w:bCs/>
          <w:sz w:val="24"/>
          <w:szCs w:val="24"/>
          <w:lang w:val="es-PR"/>
        </w:rPr>
        <w:t>SÉPTIMA:</w:t>
      </w:r>
      <w:r w:rsidR="009556C6" w:rsidRPr="003D4884">
        <w:rPr>
          <w:rFonts w:ascii="Tahoma" w:hAnsi="Tahoma" w:cs="Tahoma"/>
          <w:sz w:val="24"/>
          <w:szCs w:val="24"/>
          <w:lang w:val="es-PR"/>
        </w:rPr>
        <w:t xml:space="preserve">  </w:t>
      </w:r>
      <w:r w:rsidRPr="003D4884">
        <w:rPr>
          <w:rFonts w:ascii="Tahoma" w:hAnsi="Tahoma" w:cs="Tahoma"/>
          <w:sz w:val="24"/>
          <w:szCs w:val="24"/>
          <w:lang w:val="es-PR"/>
        </w:rPr>
        <w:t xml:space="preserve">Los pagos correspondientes a este contrato se efectuarán con cargo a la partida presupuestaria o cuenta </w:t>
      </w:r>
      <w:r w:rsidR="00961B8F" w:rsidRPr="003D4884">
        <w:rPr>
          <w:rFonts w:ascii="Tahoma" w:hAnsi="Tahoma" w:cs="Tahoma"/>
          <w:b/>
          <w:bCs/>
          <w:sz w:val="24"/>
          <w:szCs w:val="24"/>
          <w:u w:val="single"/>
          <w:lang w:val="es-PR"/>
        </w:rPr>
        <w:t>XXXX</w:t>
      </w:r>
      <w:r w:rsidRPr="003D4884">
        <w:rPr>
          <w:rFonts w:ascii="Tahoma" w:hAnsi="Tahoma" w:cs="Tahoma"/>
          <w:sz w:val="24"/>
          <w:szCs w:val="24"/>
          <w:lang w:val="es-PR"/>
        </w:rPr>
        <w:t>.</w:t>
      </w:r>
    </w:p>
    <w:p w14:paraId="4AF1A954" w14:textId="77777777" w:rsidR="003D62D5" w:rsidRPr="003D4884" w:rsidRDefault="003D62D5" w:rsidP="008C631C">
      <w:pPr>
        <w:pStyle w:val="NoSpacing"/>
        <w:spacing w:line="276" w:lineRule="auto"/>
        <w:jc w:val="both"/>
        <w:rPr>
          <w:rFonts w:ascii="Tahoma" w:hAnsi="Tahoma" w:cs="Tahoma"/>
          <w:sz w:val="24"/>
          <w:szCs w:val="24"/>
          <w:lang w:val="es-PR"/>
        </w:rPr>
      </w:pPr>
      <w:r w:rsidRPr="003D4884">
        <w:rPr>
          <w:rFonts w:ascii="Tahoma" w:hAnsi="Tahoma" w:cs="Tahoma"/>
          <w:sz w:val="24"/>
          <w:szCs w:val="24"/>
          <w:lang w:val="es-PR"/>
        </w:rPr>
        <w:t xml:space="preserve"> </w:t>
      </w:r>
    </w:p>
    <w:p w14:paraId="4AF1A955" w14:textId="77777777" w:rsidR="009556C6" w:rsidRPr="003D4884" w:rsidRDefault="009556C6" w:rsidP="008C631C">
      <w:pPr>
        <w:pStyle w:val="NoSpacing"/>
        <w:spacing w:line="276" w:lineRule="auto"/>
        <w:jc w:val="both"/>
        <w:rPr>
          <w:rFonts w:ascii="Tahoma" w:hAnsi="Tahoma" w:cs="Tahoma"/>
          <w:b/>
          <w:bCs/>
          <w:sz w:val="24"/>
          <w:szCs w:val="24"/>
          <w:u w:val="single"/>
          <w:lang w:val="es-PR"/>
        </w:rPr>
      </w:pP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t xml:space="preserve">      </w:t>
      </w:r>
      <w:r w:rsidRPr="003D4884">
        <w:rPr>
          <w:rFonts w:ascii="Tahoma" w:hAnsi="Tahoma" w:cs="Tahoma"/>
          <w:sz w:val="24"/>
          <w:szCs w:val="24"/>
          <w:lang w:val="es-PR"/>
        </w:rPr>
        <w:tab/>
      </w:r>
      <w:r w:rsidRPr="003D4884">
        <w:rPr>
          <w:rFonts w:ascii="Tahoma" w:hAnsi="Tahoma" w:cs="Tahoma"/>
          <w:b/>
          <w:bCs/>
          <w:sz w:val="24"/>
          <w:szCs w:val="24"/>
          <w:u w:val="single"/>
          <w:lang w:val="es-PR"/>
        </w:rPr>
        <w:t>CONTRATISTA INDEPENDIENTE</w:t>
      </w:r>
    </w:p>
    <w:p w14:paraId="4AF1A956" w14:textId="77777777" w:rsidR="009556C6" w:rsidRPr="003D4884" w:rsidRDefault="009556C6" w:rsidP="008C631C">
      <w:pPr>
        <w:spacing w:line="276" w:lineRule="auto"/>
        <w:jc w:val="both"/>
        <w:rPr>
          <w:rFonts w:ascii="Tahoma" w:hAnsi="Tahoma" w:cs="Tahoma"/>
          <w:sz w:val="24"/>
          <w:szCs w:val="24"/>
        </w:rPr>
      </w:pPr>
      <w:r w:rsidRPr="003D4884">
        <w:rPr>
          <w:rFonts w:ascii="Tahoma" w:hAnsi="Tahoma" w:cs="Tahoma"/>
          <w:b/>
          <w:sz w:val="24"/>
          <w:szCs w:val="24"/>
        </w:rPr>
        <w:lastRenderedPageBreak/>
        <w:t xml:space="preserve">---OCTAVA:  </w:t>
      </w:r>
      <w:r w:rsidRPr="003D4884">
        <w:rPr>
          <w:rFonts w:ascii="Tahoma" w:hAnsi="Tahoma" w:cs="Tahoma"/>
          <w:sz w:val="24"/>
          <w:szCs w:val="24"/>
        </w:rPr>
        <w:t xml:space="preserve">La </w:t>
      </w:r>
      <w:r w:rsidRPr="003D4884">
        <w:rPr>
          <w:rFonts w:ascii="Tahoma" w:hAnsi="Tahoma" w:cs="Tahoma"/>
          <w:b/>
          <w:sz w:val="24"/>
          <w:szCs w:val="24"/>
        </w:rPr>
        <w:t xml:space="preserve">SEGUNDA PARTE </w:t>
      </w:r>
      <w:r w:rsidRPr="003D4884">
        <w:rPr>
          <w:rFonts w:ascii="Tahoma" w:hAnsi="Tahoma" w:cs="Tahoma"/>
          <w:bCs/>
          <w:sz w:val="24"/>
          <w:szCs w:val="24"/>
        </w:rPr>
        <w:t>certifica</w:t>
      </w:r>
      <w:r w:rsidRPr="003D4884">
        <w:rPr>
          <w:rFonts w:ascii="Tahoma" w:hAnsi="Tahoma" w:cs="Tahoma"/>
          <w:sz w:val="24"/>
          <w:szCs w:val="24"/>
        </w:rPr>
        <w:t xml:space="preserve"> que no recibe paga o compensación alguna por servicios regulares prestados mediante nombramiento en otro departamento, agencia, organismo, dependencia, corporación pública del Gobierno de Puerto Rico o municipio. </w:t>
      </w:r>
    </w:p>
    <w:p w14:paraId="4AF1A957" w14:textId="77777777" w:rsidR="009556C6" w:rsidRPr="003D4884" w:rsidRDefault="009556C6" w:rsidP="008C631C">
      <w:pPr>
        <w:pStyle w:val="NoSpacing"/>
        <w:spacing w:line="276" w:lineRule="auto"/>
        <w:jc w:val="both"/>
        <w:rPr>
          <w:rFonts w:ascii="Tahoma" w:hAnsi="Tahoma" w:cs="Tahoma"/>
          <w:sz w:val="24"/>
          <w:szCs w:val="24"/>
          <w:lang w:val="es-PR"/>
        </w:rPr>
      </w:pPr>
      <w:r w:rsidRPr="003D4884">
        <w:rPr>
          <w:rFonts w:ascii="Tahoma" w:hAnsi="Tahoma" w:cs="Tahoma"/>
          <w:b/>
          <w:sz w:val="24"/>
          <w:szCs w:val="24"/>
          <w:lang w:val="es-PR"/>
        </w:rPr>
        <w:t>---NOVENA:</w:t>
      </w:r>
      <w:r w:rsidRPr="003D4884">
        <w:rPr>
          <w:rFonts w:ascii="Tahoma" w:hAnsi="Tahoma" w:cs="Tahoma"/>
          <w:sz w:val="24"/>
          <w:szCs w:val="24"/>
          <w:lang w:val="es-PR"/>
        </w:rPr>
        <w:t xml:space="preserve">  Este contrato no equivale a un puesto en el RRP y no existe una relación patrono-empleado entre las partes. Expresamente se hace constar que la </w:t>
      </w:r>
      <w:r w:rsidRPr="003D4884">
        <w:rPr>
          <w:rFonts w:ascii="Tahoma" w:hAnsi="Tahoma" w:cs="Tahoma"/>
          <w:b/>
          <w:bCs/>
          <w:sz w:val="24"/>
          <w:szCs w:val="24"/>
          <w:lang w:val="es-PR"/>
        </w:rPr>
        <w:t>SEGUNDA PARTE</w:t>
      </w:r>
      <w:r w:rsidRPr="003D4884">
        <w:rPr>
          <w:rFonts w:ascii="Tahoma" w:hAnsi="Tahoma" w:cs="Tahoma"/>
          <w:sz w:val="24"/>
          <w:szCs w:val="24"/>
          <w:lang w:val="es-PR"/>
        </w:rPr>
        <w:t xml:space="preserve"> no es acreedora de beneficio marginal alguno dispuesto para los empleados del </w:t>
      </w:r>
      <w:r w:rsidRPr="003D4884">
        <w:rPr>
          <w:rFonts w:ascii="Tahoma" w:hAnsi="Tahoma" w:cs="Tahoma"/>
          <w:b/>
          <w:bCs/>
          <w:sz w:val="24"/>
          <w:szCs w:val="24"/>
          <w:lang w:val="es-PR"/>
        </w:rPr>
        <w:t>RRP</w:t>
      </w:r>
      <w:r w:rsidRPr="003D4884">
        <w:rPr>
          <w:rFonts w:ascii="Tahoma" w:hAnsi="Tahoma" w:cs="Tahoma"/>
          <w:sz w:val="24"/>
          <w:szCs w:val="24"/>
          <w:lang w:val="es-PR"/>
        </w:rPr>
        <w:t>.</w:t>
      </w:r>
    </w:p>
    <w:p w14:paraId="4AF1A958" w14:textId="77777777" w:rsidR="00D75BCC" w:rsidRPr="003D4884" w:rsidRDefault="00D75BCC" w:rsidP="008C631C">
      <w:pPr>
        <w:spacing w:line="276" w:lineRule="auto"/>
        <w:jc w:val="both"/>
        <w:rPr>
          <w:rFonts w:ascii="Tahoma" w:hAnsi="Tahoma" w:cs="Tahoma"/>
          <w:b/>
          <w:bCs/>
          <w:iCs/>
          <w:sz w:val="24"/>
          <w:szCs w:val="24"/>
          <w:u w:val="single"/>
        </w:rPr>
      </w:pPr>
      <w:r w:rsidRPr="003D4884">
        <w:rPr>
          <w:rFonts w:ascii="Tahoma" w:hAnsi="Tahoma" w:cs="Tahoma"/>
          <w:b/>
          <w:bCs/>
          <w:iCs/>
          <w:sz w:val="24"/>
          <w:szCs w:val="24"/>
        </w:rPr>
        <w:tab/>
      </w:r>
      <w:r w:rsidRPr="003D4884">
        <w:rPr>
          <w:rFonts w:ascii="Tahoma" w:hAnsi="Tahoma" w:cs="Tahoma"/>
          <w:b/>
          <w:bCs/>
          <w:iCs/>
          <w:sz w:val="24"/>
          <w:szCs w:val="24"/>
        </w:rPr>
        <w:tab/>
      </w:r>
      <w:r w:rsidR="00175AEE" w:rsidRPr="003D4884">
        <w:rPr>
          <w:rFonts w:ascii="Tahoma" w:hAnsi="Tahoma" w:cs="Tahoma"/>
          <w:b/>
          <w:bCs/>
          <w:iCs/>
          <w:sz w:val="24"/>
          <w:szCs w:val="24"/>
        </w:rPr>
        <w:tab/>
      </w:r>
      <w:r w:rsidR="00175AEE" w:rsidRPr="003D4884">
        <w:rPr>
          <w:rFonts w:ascii="Tahoma" w:hAnsi="Tahoma" w:cs="Tahoma"/>
          <w:b/>
          <w:bCs/>
          <w:iCs/>
          <w:sz w:val="24"/>
          <w:szCs w:val="24"/>
        </w:rPr>
        <w:tab/>
        <w:t xml:space="preserve">        </w:t>
      </w:r>
      <w:r w:rsidRPr="003D4884">
        <w:rPr>
          <w:rFonts w:ascii="Tahoma" w:hAnsi="Tahoma" w:cs="Tahoma"/>
          <w:b/>
          <w:bCs/>
          <w:iCs/>
          <w:sz w:val="24"/>
          <w:szCs w:val="24"/>
          <w:u w:val="single"/>
        </w:rPr>
        <w:t>SUBCONTRATACIÓN</w:t>
      </w:r>
    </w:p>
    <w:p w14:paraId="4AF1A959" w14:textId="77777777" w:rsidR="00E072B1" w:rsidRDefault="009556C6" w:rsidP="008C631C">
      <w:pPr>
        <w:pStyle w:val="NoSpacing"/>
        <w:spacing w:line="276" w:lineRule="auto"/>
        <w:jc w:val="both"/>
        <w:rPr>
          <w:rFonts w:ascii="Tahoma" w:hAnsi="Tahoma" w:cs="Tahoma"/>
          <w:sz w:val="24"/>
          <w:szCs w:val="24"/>
          <w:lang w:val="es-PR"/>
        </w:rPr>
      </w:pPr>
      <w:r w:rsidRPr="003D4884">
        <w:rPr>
          <w:rFonts w:ascii="Tahoma" w:hAnsi="Tahoma" w:cs="Tahoma"/>
          <w:b/>
          <w:bCs/>
          <w:sz w:val="24"/>
          <w:szCs w:val="24"/>
          <w:lang w:val="es-PR"/>
        </w:rPr>
        <w:t>---DÉCIMA:</w:t>
      </w:r>
      <w:r w:rsidRPr="003D4884">
        <w:rPr>
          <w:rFonts w:ascii="Tahoma" w:hAnsi="Tahoma" w:cs="Tahoma"/>
          <w:sz w:val="24"/>
          <w:szCs w:val="24"/>
          <w:lang w:val="es-PR"/>
        </w:rPr>
        <w:t xml:space="preserve">  L</w:t>
      </w:r>
      <w:r w:rsidR="00E072B1" w:rsidRPr="003D4884">
        <w:rPr>
          <w:rFonts w:ascii="Tahoma" w:hAnsi="Tahoma" w:cs="Tahoma"/>
          <w:sz w:val="24"/>
          <w:szCs w:val="24"/>
          <w:lang w:val="es-PR"/>
        </w:rPr>
        <w:t xml:space="preserve">a </w:t>
      </w:r>
      <w:r w:rsidR="00E072B1" w:rsidRPr="003D4884">
        <w:rPr>
          <w:rFonts w:ascii="Tahoma" w:hAnsi="Tahoma" w:cs="Tahoma"/>
          <w:b/>
          <w:sz w:val="24"/>
          <w:szCs w:val="24"/>
          <w:lang w:val="es-PR"/>
        </w:rPr>
        <w:t>SEGUNDA PARTE</w:t>
      </w:r>
      <w:r w:rsidR="00E072B1" w:rsidRPr="003D4884">
        <w:rPr>
          <w:rFonts w:ascii="Tahoma" w:hAnsi="Tahoma" w:cs="Tahoma"/>
          <w:sz w:val="24"/>
          <w:szCs w:val="24"/>
          <w:lang w:val="es-PR"/>
        </w:rPr>
        <w:t xml:space="preserve"> no podrá subcontratar los servicios ante</w:t>
      </w:r>
      <w:r w:rsidR="004B6E38" w:rsidRPr="003D4884">
        <w:rPr>
          <w:rFonts w:ascii="Tahoma" w:hAnsi="Tahoma" w:cs="Tahoma"/>
          <w:sz w:val="24"/>
          <w:szCs w:val="24"/>
          <w:lang w:val="es-PR"/>
        </w:rPr>
        <w:t xml:space="preserve">s descritos, </w:t>
      </w:r>
      <w:r w:rsidR="00E072B1" w:rsidRPr="003D4884">
        <w:rPr>
          <w:rFonts w:ascii="Tahoma" w:hAnsi="Tahoma" w:cs="Tahoma"/>
          <w:sz w:val="24"/>
          <w:szCs w:val="24"/>
          <w:lang w:val="es-PR"/>
        </w:rPr>
        <w:t>sin la autorización</w:t>
      </w:r>
      <w:r w:rsidR="007354D5" w:rsidRPr="003D4884">
        <w:rPr>
          <w:rFonts w:ascii="Tahoma" w:hAnsi="Tahoma" w:cs="Tahoma"/>
          <w:sz w:val="24"/>
          <w:szCs w:val="24"/>
          <w:lang w:val="es-PR"/>
        </w:rPr>
        <w:t xml:space="preserve"> previa y</w:t>
      </w:r>
      <w:r w:rsidR="00E072B1" w:rsidRPr="003D4884">
        <w:rPr>
          <w:rFonts w:ascii="Tahoma" w:hAnsi="Tahoma" w:cs="Tahoma"/>
          <w:sz w:val="24"/>
          <w:szCs w:val="24"/>
          <w:lang w:val="es-PR"/>
        </w:rPr>
        <w:t xml:space="preserve"> </w:t>
      </w:r>
      <w:r w:rsidR="003E6382" w:rsidRPr="003D4884">
        <w:rPr>
          <w:rFonts w:ascii="Tahoma" w:hAnsi="Tahoma" w:cs="Tahoma"/>
          <w:sz w:val="24"/>
          <w:szCs w:val="24"/>
          <w:lang w:val="es-PR"/>
        </w:rPr>
        <w:t>por escrito</w:t>
      </w:r>
      <w:r w:rsidR="004B6E38" w:rsidRPr="003D4884">
        <w:rPr>
          <w:rFonts w:ascii="Tahoma" w:hAnsi="Tahoma" w:cs="Tahoma"/>
          <w:sz w:val="24"/>
          <w:szCs w:val="24"/>
          <w:lang w:val="es-PR"/>
        </w:rPr>
        <w:t xml:space="preserve"> del </w:t>
      </w:r>
      <w:r w:rsidR="004B6E38" w:rsidRPr="003D4884">
        <w:rPr>
          <w:rFonts w:ascii="Tahoma" w:hAnsi="Tahoma" w:cs="Tahoma"/>
          <w:b/>
          <w:sz w:val="24"/>
          <w:szCs w:val="24"/>
          <w:lang w:val="es-PR"/>
        </w:rPr>
        <w:t>RRP</w:t>
      </w:r>
      <w:r w:rsidR="00E072B1" w:rsidRPr="003D4884">
        <w:rPr>
          <w:rFonts w:ascii="Tahoma" w:hAnsi="Tahoma" w:cs="Tahoma"/>
          <w:sz w:val="24"/>
          <w:szCs w:val="24"/>
          <w:lang w:val="es-PR"/>
        </w:rPr>
        <w:t>.</w:t>
      </w:r>
      <w:r w:rsidR="004F48F4" w:rsidRPr="003D4884">
        <w:rPr>
          <w:rFonts w:ascii="Tahoma" w:hAnsi="Tahoma" w:cs="Tahoma"/>
          <w:sz w:val="24"/>
          <w:szCs w:val="24"/>
          <w:lang w:val="es-PR"/>
        </w:rPr>
        <w:t xml:space="preserve"> En el caso que se autorice la subcontratación de servicios,</w:t>
      </w:r>
      <w:r w:rsidR="004F48F4" w:rsidRPr="003D4884">
        <w:rPr>
          <w:rFonts w:ascii="Tahoma" w:hAnsi="Tahoma" w:cs="Tahoma"/>
          <w:b/>
          <w:sz w:val="24"/>
          <w:szCs w:val="24"/>
          <w:lang w:val="es-PR"/>
        </w:rPr>
        <w:t xml:space="preserve"> </w:t>
      </w:r>
      <w:r w:rsidR="004F48F4" w:rsidRPr="003D4884">
        <w:rPr>
          <w:rFonts w:ascii="Tahoma" w:hAnsi="Tahoma" w:cs="Tahoma"/>
          <w:sz w:val="24"/>
          <w:szCs w:val="24"/>
          <w:lang w:val="es-PR"/>
        </w:rPr>
        <w:t>la</w:t>
      </w:r>
      <w:r w:rsidR="004F48F4" w:rsidRPr="003D4884">
        <w:rPr>
          <w:rFonts w:ascii="Tahoma" w:hAnsi="Tahoma" w:cs="Tahoma"/>
          <w:b/>
          <w:sz w:val="24"/>
          <w:szCs w:val="24"/>
          <w:lang w:val="es-PR"/>
        </w:rPr>
        <w:t xml:space="preserve"> SEGUNDA PARTE </w:t>
      </w:r>
      <w:r w:rsidR="004F48F4" w:rsidRPr="003D4884">
        <w:rPr>
          <w:rFonts w:ascii="Tahoma" w:hAnsi="Tahoma" w:cs="Tahoma"/>
          <w:sz w:val="24"/>
          <w:szCs w:val="24"/>
          <w:lang w:val="es-PR"/>
        </w:rPr>
        <w:t>tiene la obligación de que el personal subcontratado cumpla</w:t>
      </w:r>
      <w:r w:rsidR="0026414B" w:rsidRPr="003D4884">
        <w:rPr>
          <w:rFonts w:ascii="Tahoma" w:hAnsi="Tahoma" w:cs="Tahoma"/>
          <w:sz w:val="24"/>
          <w:szCs w:val="24"/>
          <w:lang w:val="es-PR"/>
        </w:rPr>
        <w:t xml:space="preserve"> con entregarle</w:t>
      </w:r>
      <w:r w:rsidR="004F48F4" w:rsidRPr="003D4884">
        <w:rPr>
          <w:rFonts w:ascii="Tahoma" w:hAnsi="Tahoma" w:cs="Tahoma"/>
          <w:sz w:val="24"/>
          <w:szCs w:val="24"/>
          <w:lang w:val="es-PR"/>
        </w:rPr>
        <w:t>, antes de proveer sus servicios, todas y cada de las certificaciones y declaraci</w:t>
      </w:r>
      <w:r w:rsidR="00DB0C1B" w:rsidRPr="003D4884">
        <w:rPr>
          <w:rFonts w:ascii="Tahoma" w:hAnsi="Tahoma" w:cs="Tahoma"/>
          <w:sz w:val="24"/>
          <w:szCs w:val="24"/>
          <w:lang w:val="es-PR"/>
        </w:rPr>
        <w:t>o</w:t>
      </w:r>
      <w:r w:rsidR="004F48F4" w:rsidRPr="003D4884">
        <w:rPr>
          <w:rFonts w:ascii="Tahoma" w:hAnsi="Tahoma" w:cs="Tahoma"/>
          <w:sz w:val="24"/>
          <w:szCs w:val="24"/>
          <w:lang w:val="es-PR"/>
        </w:rPr>
        <w:t>n</w:t>
      </w:r>
      <w:r w:rsidR="00961B8F" w:rsidRPr="003D4884">
        <w:rPr>
          <w:rFonts w:ascii="Tahoma" w:hAnsi="Tahoma" w:cs="Tahoma"/>
          <w:sz w:val="24"/>
          <w:szCs w:val="24"/>
          <w:lang w:val="es-PR"/>
        </w:rPr>
        <w:t>es</w:t>
      </w:r>
      <w:r w:rsidR="004F48F4" w:rsidRPr="003D4884">
        <w:rPr>
          <w:rFonts w:ascii="Tahoma" w:hAnsi="Tahoma" w:cs="Tahoma"/>
          <w:sz w:val="24"/>
          <w:szCs w:val="24"/>
          <w:lang w:val="es-PR"/>
        </w:rPr>
        <w:t xml:space="preserve"> jurada</w:t>
      </w:r>
      <w:r w:rsidR="00961B8F" w:rsidRPr="003D4884">
        <w:rPr>
          <w:rFonts w:ascii="Tahoma" w:hAnsi="Tahoma" w:cs="Tahoma"/>
          <w:sz w:val="24"/>
          <w:szCs w:val="24"/>
          <w:lang w:val="es-PR"/>
        </w:rPr>
        <w:t>s</w:t>
      </w:r>
      <w:r w:rsidR="004F48F4" w:rsidRPr="003D4884">
        <w:rPr>
          <w:rFonts w:ascii="Tahoma" w:hAnsi="Tahoma" w:cs="Tahoma"/>
          <w:sz w:val="24"/>
          <w:szCs w:val="24"/>
          <w:lang w:val="es-PR"/>
        </w:rPr>
        <w:t xml:space="preserve"> requeridas en este contrato a la </w:t>
      </w:r>
      <w:r w:rsidR="004F48F4" w:rsidRPr="003D4884">
        <w:rPr>
          <w:rFonts w:ascii="Tahoma" w:hAnsi="Tahoma" w:cs="Tahoma"/>
          <w:b/>
          <w:sz w:val="24"/>
          <w:szCs w:val="24"/>
          <w:lang w:val="es-PR"/>
        </w:rPr>
        <w:t>SEGUNDA PARTE</w:t>
      </w:r>
      <w:r w:rsidR="004F48F4" w:rsidRPr="003D4884">
        <w:rPr>
          <w:rFonts w:ascii="Tahoma" w:hAnsi="Tahoma" w:cs="Tahoma"/>
          <w:sz w:val="24"/>
          <w:szCs w:val="24"/>
          <w:lang w:val="es-PR"/>
        </w:rPr>
        <w:t xml:space="preserve">. </w:t>
      </w:r>
      <w:r w:rsidR="0026414B" w:rsidRPr="003D4884">
        <w:rPr>
          <w:rFonts w:ascii="Tahoma" w:hAnsi="Tahoma" w:cs="Tahoma"/>
          <w:sz w:val="24"/>
          <w:szCs w:val="24"/>
          <w:lang w:val="es-PR"/>
        </w:rPr>
        <w:t xml:space="preserve"> </w:t>
      </w:r>
      <w:r w:rsidR="00961B8F" w:rsidRPr="003D4884">
        <w:rPr>
          <w:rFonts w:ascii="Tahoma" w:hAnsi="Tahoma" w:cs="Tahoma"/>
          <w:sz w:val="24"/>
          <w:szCs w:val="24"/>
          <w:lang w:val="es-PR"/>
        </w:rPr>
        <w:t xml:space="preserve">Por su parte, </w:t>
      </w:r>
      <w:r w:rsidR="00DB0C1B" w:rsidRPr="003D4884">
        <w:rPr>
          <w:rFonts w:ascii="Tahoma" w:hAnsi="Tahoma" w:cs="Tahoma"/>
          <w:sz w:val="24"/>
          <w:szCs w:val="24"/>
          <w:lang w:val="es-PR"/>
        </w:rPr>
        <w:t>la</w:t>
      </w:r>
      <w:r w:rsidR="0026414B" w:rsidRPr="003D4884">
        <w:rPr>
          <w:rFonts w:ascii="Tahoma" w:hAnsi="Tahoma" w:cs="Tahoma"/>
          <w:sz w:val="24"/>
          <w:szCs w:val="24"/>
          <w:lang w:val="es-PR"/>
        </w:rPr>
        <w:t xml:space="preserve"> </w:t>
      </w:r>
      <w:r w:rsidR="0026414B" w:rsidRPr="003D4884">
        <w:rPr>
          <w:rFonts w:ascii="Tahoma" w:hAnsi="Tahoma" w:cs="Tahoma"/>
          <w:b/>
          <w:sz w:val="24"/>
          <w:szCs w:val="24"/>
          <w:lang w:val="es-PR"/>
        </w:rPr>
        <w:t>SEGUNDA PARTE</w:t>
      </w:r>
      <w:r w:rsidR="0026414B" w:rsidRPr="003D4884">
        <w:rPr>
          <w:rFonts w:ascii="Tahoma" w:hAnsi="Tahoma" w:cs="Tahoma"/>
          <w:sz w:val="24"/>
          <w:szCs w:val="24"/>
          <w:lang w:val="es-PR"/>
        </w:rPr>
        <w:t xml:space="preserve"> tendrá la obligación de entregarle dicha documentació</w:t>
      </w:r>
      <w:r w:rsidR="008F0D1E" w:rsidRPr="003D4884">
        <w:rPr>
          <w:rFonts w:ascii="Tahoma" w:hAnsi="Tahoma" w:cs="Tahoma"/>
          <w:sz w:val="24"/>
          <w:szCs w:val="24"/>
          <w:lang w:val="es-PR"/>
        </w:rPr>
        <w:t xml:space="preserve">n al administrador del contrato </w:t>
      </w:r>
      <w:r w:rsidR="0026414B" w:rsidRPr="003D4884">
        <w:rPr>
          <w:rFonts w:ascii="Tahoma" w:hAnsi="Tahoma" w:cs="Tahoma"/>
          <w:sz w:val="24"/>
          <w:szCs w:val="24"/>
          <w:lang w:val="es-PR"/>
        </w:rPr>
        <w:t xml:space="preserve">del </w:t>
      </w:r>
      <w:r w:rsidR="0026414B" w:rsidRPr="003D4884">
        <w:rPr>
          <w:rFonts w:ascii="Tahoma" w:hAnsi="Tahoma" w:cs="Tahoma"/>
          <w:b/>
          <w:sz w:val="24"/>
          <w:szCs w:val="24"/>
          <w:lang w:val="es-PR"/>
        </w:rPr>
        <w:t xml:space="preserve">RRP, </w:t>
      </w:r>
      <w:r w:rsidR="0026414B" w:rsidRPr="003D4884">
        <w:rPr>
          <w:rFonts w:ascii="Tahoma" w:hAnsi="Tahoma" w:cs="Tahoma"/>
          <w:sz w:val="24"/>
          <w:szCs w:val="24"/>
          <w:lang w:val="es-PR"/>
        </w:rPr>
        <w:t>previo a que se comiencen los servicios subcontratados, para anejar la misma al expediente del contrato.</w:t>
      </w:r>
      <w:r w:rsidR="003A7AFF" w:rsidRPr="003D4884">
        <w:rPr>
          <w:rFonts w:ascii="Tahoma" w:hAnsi="Tahoma" w:cs="Tahoma"/>
          <w:sz w:val="24"/>
          <w:szCs w:val="24"/>
          <w:lang w:val="es-PR"/>
        </w:rPr>
        <w:t xml:space="preserve">  Esta </w:t>
      </w:r>
      <w:r w:rsidR="003A7AFF" w:rsidRPr="003D4884">
        <w:rPr>
          <w:rFonts w:ascii="Tahoma" w:hAnsi="Tahoma" w:cs="Tahoma"/>
          <w:b/>
          <w:bCs/>
          <w:sz w:val="24"/>
          <w:szCs w:val="24"/>
          <w:lang w:val="es-PR"/>
        </w:rPr>
        <w:t>condición</w:t>
      </w:r>
      <w:r w:rsidR="003A7AFF" w:rsidRPr="003D4884">
        <w:rPr>
          <w:rFonts w:ascii="Tahoma" w:hAnsi="Tahoma" w:cs="Tahoma"/>
          <w:sz w:val="24"/>
          <w:szCs w:val="24"/>
          <w:lang w:val="es-PR"/>
        </w:rPr>
        <w:t xml:space="preserve"> </w:t>
      </w:r>
      <w:r w:rsidR="0070165C" w:rsidRPr="003D4884">
        <w:rPr>
          <w:rFonts w:ascii="Tahoma" w:hAnsi="Tahoma" w:cs="Tahoma"/>
          <w:b/>
          <w:bCs/>
          <w:sz w:val="24"/>
          <w:szCs w:val="24"/>
          <w:lang w:val="es-PR"/>
        </w:rPr>
        <w:t>es esencial</w:t>
      </w:r>
      <w:r w:rsidR="003A7AFF" w:rsidRPr="003D4884">
        <w:rPr>
          <w:rFonts w:ascii="Tahoma" w:hAnsi="Tahoma" w:cs="Tahoma"/>
          <w:sz w:val="24"/>
          <w:szCs w:val="24"/>
          <w:lang w:val="es-PR"/>
        </w:rPr>
        <w:t xml:space="preserve"> en el presente contrato, por lo que, d</w:t>
      </w:r>
      <w:r w:rsidR="0026414B" w:rsidRPr="003D4884">
        <w:rPr>
          <w:rFonts w:ascii="Tahoma" w:hAnsi="Tahoma" w:cs="Tahoma"/>
          <w:sz w:val="24"/>
          <w:szCs w:val="24"/>
          <w:lang w:val="es-PR"/>
        </w:rPr>
        <w:t xml:space="preserve">e la </w:t>
      </w:r>
      <w:r w:rsidR="0026414B" w:rsidRPr="003D4884">
        <w:rPr>
          <w:rFonts w:ascii="Tahoma" w:hAnsi="Tahoma" w:cs="Tahoma"/>
          <w:b/>
          <w:sz w:val="24"/>
          <w:szCs w:val="24"/>
          <w:lang w:val="es-PR"/>
        </w:rPr>
        <w:t>SEGUNDA PARTE</w:t>
      </w:r>
      <w:r w:rsidR="0026414B" w:rsidRPr="003D4884">
        <w:rPr>
          <w:rFonts w:ascii="Tahoma" w:hAnsi="Tahoma" w:cs="Tahoma"/>
          <w:sz w:val="24"/>
          <w:szCs w:val="24"/>
          <w:lang w:val="es-PR"/>
        </w:rPr>
        <w:t xml:space="preserve"> incumplir con </w:t>
      </w:r>
      <w:r w:rsidR="003A7AFF" w:rsidRPr="003D4884">
        <w:rPr>
          <w:rFonts w:ascii="Tahoma" w:hAnsi="Tahoma" w:cs="Tahoma"/>
          <w:sz w:val="24"/>
          <w:szCs w:val="24"/>
          <w:lang w:val="es-PR"/>
        </w:rPr>
        <w:t>la misma</w:t>
      </w:r>
      <w:r w:rsidR="0026414B" w:rsidRPr="003D4884">
        <w:rPr>
          <w:rFonts w:ascii="Tahoma" w:hAnsi="Tahoma" w:cs="Tahoma"/>
          <w:sz w:val="24"/>
          <w:szCs w:val="24"/>
          <w:lang w:val="es-PR"/>
        </w:rPr>
        <w:t xml:space="preserve">, </w:t>
      </w:r>
      <w:r w:rsidR="00DB0C1B" w:rsidRPr="003D4884">
        <w:rPr>
          <w:rFonts w:ascii="Tahoma" w:hAnsi="Tahoma" w:cs="Tahoma"/>
          <w:sz w:val="24"/>
          <w:szCs w:val="24"/>
          <w:lang w:val="es-PR"/>
        </w:rPr>
        <w:t xml:space="preserve">en todo o en parte, </w:t>
      </w:r>
      <w:r w:rsidR="0026414B" w:rsidRPr="003D4884">
        <w:rPr>
          <w:rFonts w:ascii="Tahoma" w:hAnsi="Tahoma" w:cs="Tahoma"/>
          <w:sz w:val="24"/>
          <w:szCs w:val="24"/>
          <w:lang w:val="es-PR"/>
        </w:rPr>
        <w:t xml:space="preserve">ello será causa suficiente para que el </w:t>
      </w:r>
      <w:r w:rsidR="0026414B" w:rsidRPr="003D4884">
        <w:rPr>
          <w:rFonts w:ascii="Tahoma" w:hAnsi="Tahoma" w:cs="Tahoma"/>
          <w:b/>
          <w:sz w:val="24"/>
          <w:szCs w:val="24"/>
          <w:lang w:val="es-PR"/>
        </w:rPr>
        <w:t>RRP</w:t>
      </w:r>
      <w:r w:rsidR="0026414B" w:rsidRPr="003D4884">
        <w:rPr>
          <w:rFonts w:ascii="Tahoma" w:hAnsi="Tahoma" w:cs="Tahoma"/>
          <w:sz w:val="24"/>
          <w:szCs w:val="24"/>
          <w:lang w:val="es-PR"/>
        </w:rPr>
        <w:t xml:space="preserve"> </w:t>
      </w:r>
      <w:r w:rsidR="003A7AFF" w:rsidRPr="003D4884">
        <w:rPr>
          <w:rFonts w:ascii="Tahoma" w:hAnsi="Tahoma" w:cs="Tahoma"/>
          <w:sz w:val="24"/>
          <w:szCs w:val="24"/>
          <w:lang w:val="es-PR"/>
        </w:rPr>
        <w:t xml:space="preserve">cancele inmediatamente </w:t>
      </w:r>
      <w:r w:rsidR="0026414B" w:rsidRPr="003D4884">
        <w:rPr>
          <w:rFonts w:ascii="Tahoma" w:hAnsi="Tahoma" w:cs="Tahoma"/>
          <w:sz w:val="24"/>
          <w:szCs w:val="24"/>
          <w:lang w:val="es-PR"/>
        </w:rPr>
        <w:t>el presente contrato</w:t>
      </w:r>
      <w:r w:rsidR="003A7AFF" w:rsidRPr="003D4884">
        <w:rPr>
          <w:rFonts w:ascii="Tahoma" w:hAnsi="Tahoma" w:cs="Tahoma"/>
          <w:sz w:val="24"/>
          <w:szCs w:val="24"/>
          <w:lang w:val="es-PR"/>
        </w:rPr>
        <w:t xml:space="preserve"> </w:t>
      </w:r>
      <w:r w:rsidR="0026414B" w:rsidRPr="003D4884">
        <w:rPr>
          <w:rFonts w:ascii="Tahoma" w:hAnsi="Tahoma" w:cs="Tahoma"/>
          <w:sz w:val="24"/>
          <w:szCs w:val="24"/>
          <w:lang w:val="es-PR"/>
        </w:rPr>
        <w:t xml:space="preserve">y la </w:t>
      </w:r>
      <w:r w:rsidR="0026414B" w:rsidRPr="003D4884">
        <w:rPr>
          <w:rFonts w:ascii="Tahoma" w:hAnsi="Tahoma" w:cs="Tahoma"/>
          <w:b/>
          <w:sz w:val="24"/>
          <w:szCs w:val="24"/>
          <w:lang w:val="es-PR"/>
        </w:rPr>
        <w:t>SEGUNDA PARTE</w:t>
      </w:r>
      <w:r w:rsidR="0026414B" w:rsidRPr="003D4884">
        <w:rPr>
          <w:rFonts w:ascii="Tahoma" w:hAnsi="Tahoma" w:cs="Tahoma"/>
          <w:sz w:val="24"/>
          <w:szCs w:val="24"/>
          <w:lang w:val="es-PR"/>
        </w:rPr>
        <w:t xml:space="preserve"> tendrá que reintegrar al </w:t>
      </w:r>
      <w:r w:rsidR="0026414B" w:rsidRPr="003D4884">
        <w:rPr>
          <w:rFonts w:ascii="Tahoma" w:hAnsi="Tahoma" w:cs="Tahoma"/>
          <w:b/>
          <w:sz w:val="24"/>
          <w:szCs w:val="24"/>
          <w:lang w:val="es-PR"/>
        </w:rPr>
        <w:t>RRP</w:t>
      </w:r>
      <w:r w:rsidR="0026414B" w:rsidRPr="003D4884">
        <w:rPr>
          <w:rFonts w:ascii="Tahoma" w:hAnsi="Tahoma" w:cs="Tahoma"/>
          <w:sz w:val="24"/>
          <w:szCs w:val="24"/>
          <w:lang w:val="es-PR"/>
        </w:rPr>
        <w:t xml:space="preserve"> toda suma de dinero recibida en virtud del mismo.</w:t>
      </w:r>
      <w:r w:rsidR="0026414B" w:rsidRPr="003D4884">
        <w:rPr>
          <w:rFonts w:ascii="Tahoma" w:hAnsi="Tahoma" w:cs="Tahoma"/>
          <w:b/>
          <w:sz w:val="24"/>
          <w:szCs w:val="24"/>
          <w:lang w:val="es-PR"/>
        </w:rPr>
        <w:t xml:space="preserve">  </w:t>
      </w:r>
      <w:r w:rsidR="008F0D1E" w:rsidRPr="003D4884">
        <w:rPr>
          <w:rFonts w:ascii="Tahoma" w:hAnsi="Tahoma" w:cs="Tahoma"/>
          <w:sz w:val="24"/>
          <w:szCs w:val="24"/>
          <w:lang w:val="es-PR"/>
        </w:rPr>
        <w:t xml:space="preserve">El incumplimiento con esta cláusula hará responsable a la </w:t>
      </w:r>
      <w:r w:rsidR="008F0D1E" w:rsidRPr="003D4884">
        <w:rPr>
          <w:rFonts w:ascii="Tahoma" w:hAnsi="Tahoma" w:cs="Tahoma"/>
          <w:b/>
          <w:sz w:val="24"/>
          <w:szCs w:val="24"/>
          <w:lang w:val="es-PR"/>
        </w:rPr>
        <w:t>SEGUNDA PARTE</w:t>
      </w:r>
      <w:r w:rsidR="008F0D1E" w:rsidRPr="003D4884">
        <w:rPr>
          <w:rFonts w:ascii="Tahoma" w:hAnsi="Tahoma" w:cs="Tahoma"/>
          <w:sz w:val="24"/>
          <w:szCs w:val="24"/>
          <w:lang w:val="es-PR"/>
        </w:rPr>
        <w:t xml:space="preserve"> por cualquier daño o perjuicio que sufra el </w:t>
      </w:r>
      <w:r w:rsidR="008F0D1E" w:rsidRPr="003D4884">
        <w:rPr>
          <w:rFonts w:ascii="Tahoma" w:hAnsi="Tahoma" w:cs="Tahoma"/>
          <w:b/>
          <w:sz w:val="24"/>
          <w:szCs w:val="24"/>
          <w:lang w:val="es-PR"/>
        </w:rPr>
        <w:t>RRP</w:t>
      </w:r>
      <w:r w:rsidR="008F0D1E" w:rsidRPr="003D4884">
        <w:rPr>
          <w:rFonts w:ascii="Tahoma" w:hAnsi="Tahoma" w:cs="Tahoma"/>
          <w:sz w:val="24"/>
          <w:szCs w:val="24"/>
          <w:lang w:val="es-PR"/>
        </w:rPr>
        <w:t>, ya sean éstos de forma directa o indirecta.</w:t>
      </w:r>
    </w:p>
    <w:p w14:paraId="4AF1A95A" w14:textId="77777777" w:rsidR="00F5305E" w:rsidRPr="003D4884" w:rsidRDefault="00F5305E" w:rsidP="008C631C">
      <w:pPr>
        <w:pStyle w:val="NoSpacing"/>
        <w:spacing w:line="276" w:lineRule="auto"/>
        <w:jc w:val="both"/>
        <w:rPr>
          <w:rFonts w:ascii="Tahoma" w:hAnsi="Tahoma" w:cs="Tahoma"/>
          <w:sz w:val="24"/>
          <w:szCs w:val="24"/>
          <w:lang w:val="es-PR"/>
        </w:rPr>
      </w:pPr>
    </w:p>
    <w:p w14:paraId="4AF1A95B" w14:textId="77777777" w:rsidR="00E072B1" w:rsidRPr="003D4884" w:rsidRDefault="00E072B1" w:rsidP="008C631C">
      <w:pPr>
        <w:pStyle w:val="Heading1"/>
        <w:spacing w:line="276" w:lineRule="auto"/>
        <w:rPr>
          <w:rFonts w:ascii="Tahoma" w:hAnsi="Tahoma" w:cs="Tahoma"/>
          <w:b w:val="0"/>
          <w:bCs/>
          <w:szCs w:val="24"/>
        </w:rPr>
      </w:pPr>
      <w:r w:rsidRPr="003D4884">
        <w:rPr>
          <w:rFonts w:ascii="Tahoma" w:hAnsi="Tahoma" w:cs="Tahoma"/>
          <w:bCs/>
          <w:szCs w:val="24"/>
          <w:u w:val="single"/>
        </w:rPr>
        <w:t>OBLIGACIONES CONTRIBUTIVAS</w:t>
      </w:r>
    </w:p>
    <w:p w14:paraId="4AF1A95C" w14:textId="77777777" w:rsidR="006C0AAA" w:rsidRPr="003D4884" w:rsidRDefault="009556C6" w:rsidP="008C631C">
      <w:pPr>
        <w:spacing w:line="276" w:lineRule="auto"/>
        <w:jc w:val="both"/>
        <w:rPr>
          <w:rFonts w:ascii="Tahoma" w:hAnsi="Tahoma" w:cs="Tahoma"/>
          <w:sz w:val="24"/>
          <w:szCs w:val="24"/>
        </w:rPr>
      </w:pPr>
      <w:r w:rsidRPr="003D4884">
        <w:rPr>
          <w:rFonts w:ascii="Tahoma" w:hAnsi="Tahoma" w:cs="Tahoma"/>
          <w:b/>
          <w:bCs/>
          <w:sz w:val="24"/>
          <w:szCs w:val="24"/>
        </w:rPr>
        <w:t xml:space="preserve">---DÉCIMA PRIMERA:  </w:t>
      </w:r>
      <w:r w:rsidR="006C0AAA" w:rsidRPr="003D4884">
        <w:rPr>
          <w:rFonts w:ascii="Tahoma" w:hAnsi="Tahoma" w:cs="Tahoma"/>
          <w:sz w:val="24"/>
          <w:szCs w:val="24"/>
        </w:rPr>
        <w:t xml:space="preserve">La </w:t>
      </w:r>
      <w:r w:rsidR="006C0AAA" w:rsidRPr="003D4884">
        <w:rPr>
          <w:rFonts w:ascii="Tahoma" w:hAnsi="Tahoma" w:cs="Tahoma"/>
          <w:b/>
          <w:bCs/>
          <w:sz w:val="24"/>
          <w:szCs w:val="24"/>
        </w:rPr>
        <w:t>SEGUNDA PARTE</w:t>
      </w:r>
      <w:r w:rsidR="006C0AAA" w:rsidRPr="003D4884">
        <w:rPr>
          <w:rFonts w:ascii="Tahoma" w:hAnsi="Tahoma" w:cs="Tahoma"/>
          <w:sz w:val="24"/>
          <w:szCs w:val="24"/>
        </w:rPr>
        <w:t xml:space="preserve"> se obliga, como </w:t>
      </w:r>
      <w:r w:rsidR="006C0AAA" w:rsidRPr="003D4884">
        <w:rPr>
          <w:rFonts w:ascii="Tahoma" w:hAnsi="Tahoma" w:cs="Tahoma"/>
          <w:b/>
          <w:bCs/>
          <w:sz w:val="24"/>
          <w:szCs w:val="24"/>
        </w:rPr>
        <w:t>condición esencial</w:t>
      </w:r>
      <w:r w:rsidR="006C0AAA" w:rsidRPr="003D4884">
        <w:rPr>
          <w:rFonts w:ascii="Tahoma" w:hAnsi="Tahoma" w:cs="Tahoma"/>
          <w:sz w:val="24"/>
          <w:szCs w:val="24"/>
        </w:rPr>
        <w:t xml:space="preserve"> a este contrato, </w:t>
      </w:r>
      <w:r w:rsidR="00F75293" w:rsidRPr="003D4884">
        <w:rPr>
          <w:rFonts w:ascii="Tahoma" w:hAnsi="Tahoma" w:cs="Tahoma"/>
          <w:sz w:val="24"/>
          <w:szCs w:val="24"/>
        </w:rPr>
        <w:t xml:space="preserve">a certificar y garantizar que se encuentra en total cumplimiento con sus obligaciones contributivas con el Gobierno de Puerto Rico y </w:t>
      </w:r>
      <w:r w:rsidR="00FF360B" w:rsidRPr="003D4884">
        <w:rPr>
          <w:rFonts w:ascii="Tahoma" w:hAnsi="Tahoma" w:cs="Tahoma"/>
          <w:sz w:val="24"/>
          <w:szCs w:val="24"/>
        </w:rPr>
        <w:t xml:space="preserve">se compromete </w:t>
      </w:r>
      <w:r w:rsidR="006C0AAA" w:rsidRPr="003D4884">
        <w:rPr>
          <w:rFonts w:ascii="Tahoma" w:hAnsi="Tahoma" w:cs="Tahoma"/>
          <w:sz w:val="24"/>
          <w:szCs w:val="24"/>
        </w:rPr>
        <w:t xml:space="preserve">a presentar las certificaciones, relevos y documentos que acrediten su situación contributiva que sean requeridos por el </w:t>
      </w:r>
      <w:r w:rsidR="006C0AAA" w:rsidRPr="003D4884">
        <w:rPr>
          <w:rFonts w:ascii="Tahoma" w:hAnsi="Tahoma" w:cs="Tahoma"/>
          <w:b/>
          <w:bCs/>
          <w:sz w:val="24"/>
          <w:szCs w:val="24"/>
        </w:rPr>
        <w:t>RRP</w:t>
      </w:r>
      <w:r w:rsidR="006C0AAA" w:rsidRPr="003D4884">
        <w:rPr>
          <w:rFonts w:ascii="Tahoma" w:hAnsi="Tahoma" w:cs="Tahoma"/>
          <w:sz w:val="24"/>
          <w:szCs w:val="24"/>
        </w:rPr>
        <w:t xml:space="preserve"> o su representante autorizado. De así requerirlo y </w:t>
      </w:r>
      <w:r w:rsidR="00FF360B" w:rsidRPr="003D4884">
        <w:rPr>
          <w:rFonts w:ascii="Tahoma" w:hAnsi="Tahoma" w:cs="Tahoma"/>
          <w:sz w:val="24"/>
          <w:szCs w:val="24"/>
        </w:rPr>
        <w:t xml:space="preserve">la </w:t>
      </w:r>
      <w:r w:rsidR="00FF360B" w:rsidRPr="003D4884">
        <w:rPr>
          <w:rFonts w:ascii="Tahoma" w:hAnsi="Tahoma" w:cs="Tahoma"/>
          <w:b/>
          <w:bCs/>
          <w:sz w:val="24"/>
          <w:szCs w:val="24"/>
        </w:rPr>
        <w:t xml:space="preserve">SEGUNDA PARTE </w:t>
      </w:r>
      <w:r w:rsidR="006C0AAA" w:rsidRPr="003D4884">
        <w:rPr>
          <w:rFonts w:ascii="Tahoma" w:hAnsi="Tahoma" w:cs="Tahoma"/>
          <w:sz w:val="24"/>
          <w:szCs w:val="24"/>
        </w:rPr>
        <w:t xml:space="preserve">no presentar dicha información, el </w:t>
      </w:r>
      <w:r w:rsidR="006C0AAA" w:rsidRPr="003D4884">
        <w:rPr>
          <w:rFonts w:ascii="Tahoma" w:hAnsi="Tahoma" w:cs="Tahoma"/>
          <w:b/>
          <w:bCs/>
          <w:sz w:val="24"/>
          <w:szCs w:val="24"/>
        </w:rPr>
        <w:t>RRP</w:t>
      </w:r>
      <w:r w:rsidR="006C0AAA" w:rsidRPr="003D4884">
        <w:rPr>
          <w:rFonts w:ascii="Tahoma" w:hAnsi="Tahoma" w:cs="Tahoma"/>
          <w:sz w:val="24"/>
          <w:szCs w:val="24"/>
        </w:rPr>
        <w:t xml:space="preserve"> no efectuará pago alguno por los servicios aquí contratados hasta tanto</w:t>
      </w:r>
      <w:r w:rsidR="002528F7" w:rsidRPr="003D4884">
        <w:rPr>
          <w:rFonts w:ascii="Tahoma" w:hAnsi="Tahoma" w:cs="Tahoma"/>
          <w:sz w:val="24"/>
          <w:szCs w:val="24"/>
        </w:rPr>
        <w:t xml:space="preserve"> la </w:t>
      </w:r>
      <w:r w:rsidR="006C0AAA" w:rsidRPr="003D4884">
        <w:rPr>
          <w:rFonts w:ascii="Tahoma" w:hAnsi="Tahoma" w:cs="Tahoma"/>
          <w:b/>
          <w:bCs/>
          <w:sz w:val="24"/>
          <w:szCs w:val="24"/>
        </w:rPr>
        <w:t>SEGUNDA PARTE</w:t>
      </w:r>
      <w:r w:rsidR="006C0AAA" w:rsidRPr="003D4884">
        <w:rPr>
          <w:rFonts w:ascii="Tahoma" w:hAnsi="Tahoma" w:cs="Tahoma"/>
          <w:sz w:val="24"/>
          <w:szCs w:val="24"/>
        </w:rPr>
        <w:t xml:space="preserve"> presente dicha documentación.</w:t>
      </w:r>
      <w:r w:rsidR="002528F7" w:rsidRPr="003D4884">
        <w:rPr>
          <w:rFonts w:ascii="Tahoma" w:hAnsi="Tahoma" w:cs="Tahoma"/>
          <w:sz w:val="24"/>
          <w:szCs w:val="24"/>
        </w:rPr>
        <w:t xml:space="preserve"> </w:t>
      </w:r>
      <w:r w:rsidR="006C0AAA" w:rsidRPr="003D4884">
        <w:rPr>
          <w:rFonts w:ascii="Tahoma" w:hAnsi="Tahoma" w:cs="Tahoma"/>
          <w:sz w:val="24"/>
          <w:szCs w:val="24"/>
        </w:rPr>
        <w:t xml:space="preserve">De surgir que </w:t>
      </w:r>
      <w:r w:rsidR="002528F7" w:rsidRPr="003D4884">
        <w:rPr>
          <w:rFonts w:ascii="Tahoma" w:hAnsi="Tahoma" w:cs="Tahoma"/>
          <w:sz w:val="24"/>
          <w:szCs w:val="24"/>
        </w:rPr>
        <w:t xml:space="preserve">la </w:t>
      </w:r>
      <w:r w:rsidR="002528F7" w:rsidRPr="003D4884">
        <w:rPr>
          <w:rFonts w:ascii="Tahoma" w:hAnsi="Tahoma" w:cs="Tahoma"/>
          <w:b/>
          <w:bCs/>
          <w:sz w:val="24"/>
          <w:szCs w:val="24"/>
        </w:rPr>
        <w:t>S</w:t>
      </w:r>
      <w:r w:rsidR="006C0AAA" w:rsidRPr="003D4884">
        <w:rPr>
          <w:rFonts w:ascii="Tahoma" w:hAnsi="Tahoma" w:cs="Tahoma"/>
          <w:b/>
          <w:bCs/>
          <w:sz w:val="24"/>
          <w:szCs w:val="24"/>
        </w:rPr>
        <w:t>EGUNDA PARTE</w:t>
      </w:r>
      <w:r w:rsidR="006C0AAA" w:rsidRPr="003D4884">
        <w:rPr>
          <w:rFonts w:ascii="Tahoma" w:hAnsi="Tahoma" w:cs="Tahoma"/>
          <w:sz w:val="24"/>
          <w:szCs w:val="24"/>
        </w:rPr>
        <w:t xml:space="preserve"> estaba obligada a rendir las planillas sobre ingresos, o por concepto de retención de </w:t>
      </w:r>
      <w:r w:rsidR="00FF360B" w:rsidRPr="003D4884">
        <w:rPr>
          <w:rFonts w:ascii="Tahoma" w:hAnsi="Tahoma" w:cs="Tahoma"/>
          <w:sz w:val="24"/>
          <w:szCs w:val="24"/>
        </w:rPr>
        <w:t>I</w:t>
      </w:r>
      <w:r w:rsidR="00DB0C1B" w:rsidRPr="003D4884">
        <w:rPr>
          <w:rFonts w:ascii="Tahoma" w:hAnsi="Tahoma" w:cs="Tahoma"/>
          <w:sz w:val="24"/>
          <w:szCs w:val="24"/>
        </w:rPr>
        <w:t xml:space="preserve">mpuesto </w:t>
      </w:r>
      <w:r w:rsidR="00FF360B" w:rsidRPr="003D4884">
        <w:rPr>
          <w:rFonts w:ascii="Tahoma" w:hAnsi="Tahoma" w:cs="Tahoma"/>
          <w:sz w:val="24"/>
          <w:szCs w:val="24"/>
        </w:rPr>
        <w:t>S</w:t>
      </w:r>
      <w:r w:rsidR="00DB0C1B" w:rsidRPr="003D4884">
        <w:rPr>
          <w:rFonts w:ascii="Tahoma" w:hAnsi="Tahoma" w:cs="Tahoma"/>
          <w:sz w:val="24"/>
          <w:szCs w:val="24"/>
        </w:rPr>
        <w:t xml:space="preserve">obre </w:t>
      </w:r>
      <w:r w:rsidR="00FF360B" w:rsidRPr="003D4884">
        <w:rPr>
          <w:rFonts w:ascii="Tahoma" w:hAnsi="Tahoma" w:cs="Tahoma"/>
          <w:sz w:val="24"/>
          <w:szCs w:val="24"/>
        </w:rPr>
        <w:t>V</w:t>
      </w:r>
      <w:r w:rsidR="00DB0C1B" w:rsidRPr="003D4884">
        <w:rPr>
          <w:rFonts w:ascii="Tahoma" w:hAnsi="Tahoma" w:cs="Tahoma"/>
          <w:sz w:val="24"/>
          <w:szCs w:val="24"/>
        </w:rPr>
        <w:t xml:space="preserve">entas y </w:t>
      </w:r>
      <w:r w:rsidR="00FF360B" w:rsidRPr="003D4884">
        <w:rPr>
          <w:rFonts w:ascii="Tahoma" w:hAnsi="Tahoma" w:cs="Tahoma"/>
          <w:sz w:val="24"/>
          <w:szCs w:val="24"/>
        </w:rPr>
        <w:t>U</w:t>
      </w:r>
      <w:r w:rsidR="00DB0C1B" w:rsidRPr="003D4884">
        <w:rPr>
          <w:rFonts w:ascii="Tahoma" w:hAnsi="Tahoma" w:cs="Tahoma"/>
          <w:sz w:val="24"/>
          <w:szCs w:val="24"/>
        </w:rPr>
        <w:t>so (</w:t>
      </w:r>
      <w:r w:rsidR="006C0AAA" w:rsidRPr="003D4884">
        <w:rPr>
          <w:rFonts w:ascii="Tahoma" w:hAnsi="Tahoma" w:cs="Tahoma"/>
          <w:sz w:val="24"/>
          <w:szCs w:val="24"/>
        </w:rPr>
        <w:t>IVU</w:t>
      </w:r>
      <w:r w:rsidR="00DB0C1B" w:rsidRPr="003D4884">
        <w:rPr>
          <w:rFonts w:ascii="Tahoma" w:hAnsi="Tahoma" w:cs="Tahoma"/>
          <w:sz w:val="24"/>
          <w:szCs w:val="24"/>
        </w:rPr>
        <w:t>)</w:t>
      </w:r>
      <w:r w:rsidR="006C0AAA" w:rsidRPr="003D4884">
        <w:rPr>
          <w:rFonts w:ascii="Tahoma" w:hAnsi="Tahoma" w:cs="Tahoma"/>
          <w:sz w:val="24"/>
          <w:szCs w:val="24"/>
        </w:rPr>
        <w:t xml:space="preserve">, y no lo hizo durante los últimos cinco </w:t>
      </w:r>
      <w:r w:rsidR="002528F7" w:rsidRPr="003D4884">
        <w:rPr>
          <w:rFonts w:ascii="Tahoma" w:hAnsi="Tahoma" w:cs="Tahoma"/>
          <w:sz w:val="24"/>
          <w:szCs w:val="24"/>
        </w:rPr>
        <w:t xml:space="preserve">(5) </w:t>
      </w:r>
      <w:r w:rsidR="006C0AAA" w:rsidRPr="003D4884">
        <w:rPr>
          <w:rFonts w:ascii="Tahoma" w:hAnsi="Tahoma" w:cs="Tahoma"/>
          <w:sz w:val="24"/>
          <w:szCs w:val="24"/>
        </w:rPr>
        <w:t>años contributivos, el contrato será cancelado de inmediato</w:t>
      </w:r>
      <w:r w:rsidR="00EA23B2" w:rsidRPr="003D4884">
        <w:rPr>
          <w:rFonts w:ascii="Tahoma" w:hAnsi="Tahoma" w:cs="Tahoma"/>
          <w:sz w:val="24"/>
          <w:szCs w:val="24"/>
        </w:rPr>
        <w:t>, sin previa notificación.</w:t>
      </w:r>
      <w:r w:rsidR="006C0AAA" w:rsidRPr="003D4884">
        <w:rPr>
          <w:rFonts w:ascii="Tahoma" w:hAnsi="Tahoma" w:cs="Tahoma"/>
          <w:sz w:val="24"/>
          <w:szCs w:val="24"/>
        </w:rPr>
        <w:t xml:space="preserve"> </w:t>
      </w:r>
      <w:r w:rsidR="00DB0C1B" w:rsidRPr="003D4884">
        <w:rPr>
          <w:rFonts w:ascii="Tahoma" w:hAnsi="Tahoma" w:cs="Tahoma"/>
          <w:b/>
          <w:bCs/>
          <w:sz w:val="24"/>
          <w:szCs w:val="24"/>
        </w:rPr>
        <w:t>LAS PARTES</w:t>
      </w:r>
      <w:r w:rsidR="00DB0C1B" w:rsidRPr="003D4884">
        <w:rPr>
          <w:rFonts w:ascii="Tahoma" w:hAnsi="Tahoma" w:cs="Tahoma"/>
          <w:sz w:val="24"/>
          <w:szCs w:val="24"/>
        </w:rPr>
        <w:t xml:space="preserve"> </w:t>
      </w:r>
      <w:r w:rsidR="006C0AAA" w:rsidRPr="003D4884">
        <w:rPr>
          <w:rFonts w:ascii="Tahoma" w:hAnsi="Tahoma" w:cs="Tahoma"/>
          <w:sz w:val="24"/>
          <w:szCs w:val="24"/>
        </w:rPr>
        <w:t>estipulan que este contrat</w:t>
      </w:r>
      <w:r w:rsidR="006D5C8C" w:rsidRPr="003D4884">
        <w:rPr>
          <w:rFonts w:ascii="Tahoma" w:hAnsi="Tahoma" w:cs="Tahoma"/>
          <w:sz w:val="24"/>
          <w:szCs w:val="24"/>
        </w:rPr>
        <w:t xml:space="preserve">o </w:t>
      </w:r>
      <w:r w:rsidR="006C0AAA" w:rsidRPr="003D4884">
        <w:rPr>
          <w:rFonts w:ascii="Tahoma" w:hAnsi="Tahoma" w:cs="Tahoma"/>
          <w:sz w:val="24"/>
          <w:szCs w:val="24"/>
        </w:rPr>
        <w:t>quedará sujeto durante su vigencia y sin necesidad de tener que enmendarlo previamente</w:t>
      </w:r>
      <w:r w:rsidR="002528F7" w:rsidRPr="003D4884">
        <w:rPr>
          <w:rFonts w:ascii="Tahoma" w:hAnsi="Tahoma" w:cs="Tahoma"/>
          <w:sz w:val="24"/>
          <w:szCs w:val="24"/>
        </w:rPr>
        <w:t>, a todas las l</w:t>
      </w:r>
      <w:r w:rsidR="006C0AAA" w:rsidRPr="003D4884">
        <w:rPr>
          <w:rFonts w:ascii="Tahoma" w:hAnsi="Tahoma" w:cs="Tahoma"/>
          <w:sz w:val="24"/>
          <w:szCs w:val="24"/>
        </w:rPr>
        <w:t xml:space="preserve">eyes sobre retenciones o imposiciones de tipo contributivo, que de tiempo en tiempo puedan aprobarse o establecerse por cualquier autoridad competente, sea </w:t>
      </w:r>
      <w:r w:rsidR="002528F7" w:rsidRPr="003D4884">
        <w:rPr>
          <w:rFonts w:ascii="Tahoma" w:hAnsi="Tahoma" w:cs="Tahoma"/>
          <w:sz w:val="24"/>
          <w:szCs w:val="24"/>
        </w:rPr>
        <w:t>e</w:t>
      </w:r>
      <w:r w:rsidR="006C0AAA" w:rsidRPr="003D4884">
        <w:rPr>
          <w:rFonts w:ascii="Tahoma" w:hAnsi="Tahoma" w:cs="Tahoma"/>
          <w:sz w:val="24"/>
          <w:szCs w:val="24"/>
        </w:rPr>
        <w:t>sta estatal o federal.</w:t>
      </w:r>
    </w:p>
    <w:p w14:paraId="4AF1A95D" w14:textId="77777777" w:rsidR="006D5C8C" w:rsidRPr="004D5067" w:rsidRDefault="009556C6" w:rsidP="008C631C">
      <w:pPr>
        <w:spacing w:line="276" w:lineRule="auto"/>
        <w:jc w:val="both"/>
        <w:rPr>
          <w:rFonts w:ascii="Tahoma" w:hAnsi="Tahoma" w:cs="Tahoma"/>
          <w:bCs/>
          <w:sz w:val="24"/>
          <w:szCs w:val="24"/>
        </w:rPr>
      </w:pPr>
      <w:r w:rsidRPr="004D5067">
        <w:rPr>
          <w:rFonts w:ascii="Tahoma" w:hAnsi="Tahoma" w:cs="Tahoma"/>
          <w:b/>
          <w:bCs/>
          <w:sz w:val="24"/>
          <w:szCs w:val="24"/>
        </w:rPr>
        <w:t>---</w:t>
      </w:r>
      <w:r w:rsidR="002528F7" w:rsidRPr="004D5067">
        <w:rPr>
          <w:rFonts w:ascii="Tahoma" w:hAnsi="Tahoma" w:cs="Tahoma"/>
          <w:b/>
          <w:bCs/>
          <w:sz w:val="24"/>
          <w:szCs w:val="24"/>
        </w:rPr>
        <w:t>D</w:t>
      </w:r>
      <w:r w:rsidR="005D1B79" w:rsidRPr="004D5067">
        <w:rPr>
          <w:rFonts w:ascii="Tahoma" w:hAnsi="Tahoma" w:cs="Tahoma"/>
          <w:b/>
          <w:bCs/>
          <w:sz w:val="24"/>
          <w:szCs w:val="24"/>
        </w:rPr>
        <w:t>É</w:t>
      </w:r>
      <w:r w:rsidR="002528F7" w:rsidRPr="004D5067">
        <w:rPr>
          <w:rFonts w:ascii="Tahoma" w:hAnsi="Tahoma" w:cs="Tahoma"/>
          <w:b/>
          <w:bCs/>
          <w:sz w:val="24"/>
          <w:szCs w:val="24"/>
        </w:rPr>
        <w:t xml:space="preserve">CIMA </w:t>
      </w:r>
      <w:r w:rsidRPr="004D5067">
        <w:rPr>
          <w:rFonts w:ascii="Tahoma" w:hAnsi="Tahoma" w:cs="Tahoma"/>
          <w:b/>
          <w:bCs/>
          <w:sz w:val="24"/>
          <w:szCs w:val="24"/>
        </w:rPr>
        <w:t>SEGUNDA</w:t>
      </w:r>
      <w:r w:rsidR="002528F7" w:rsidRPr="004D5067">
        <w:rPr>
          <w:rFonts w:ascii="Tahoma" w:hAnsi="Tahoma" w:cs="Tahoma"/>
          <w:b/>
          <w:bCs/>
          <w:sz w:val="24"/>
          <w:szCs w:val="24"/>
        </w:rPr>
        <w:t>:</w:t>
      </w:r>
      <w:r w:rsidR="002528F7" w:rsidRPr="004D5067">
        <w:rPr>
          <w:rFonts w:ascii="Tahoma" w:hAnsi="Tahoma" w:cs="Tahoma"/>
          <w:sz w:val="24"/>
          <w:szCs w:val="24"/>
        </w:rPr>
        <w:t xml:space="preserve">  </w:t>
      </w:r>
      <w:r w:rsidR="00B1371A" w:rsidRPr="004D5067">
        <w:rPr>
          <w:rFonts w:ascii="Tahoma" w:hAnsi="Tahoma" w:cs="Tahoma"/>
          <w:sz w:val="24"/>
          <w:szCs w:val="24"/>
        </w:rPr>
        <w:t xml:space="preserve">El </w:t>
      </w:r>
      <w:r w:rsidR="00B1371A" w:rsidRPr="004D5067">
        <w:rPr>
          <w:rFonts w:ascii="Tahoma" w:hAnsi="Tahoma" w:cs="Tahoma"/>
          <w:b/>
          <w:sz w:val="24"/>
          <w:szCs w:val="24"/>
        </w:rPr>
        <w:t>RRP</w:t>
      </w:r>
      <w:r w:rsidR="00B1371A" w:rsidRPr="004D5067">
        <w:rPr>
          <w:rFonts w:ascii="Tahoma" w:hAnsi="Tahoma" w:cs="Tahoma"/>
          <w:sz w:val="24"/>
          <w:szCs w:val="24"/>
        </w:rPr>
        <w:t xml:space="preserve"> </w:t>
      </w:r>
      <w:r w:rsidR="00553BE5" w:rsidRPr="004D5067">
        <w:rPr>
          <w:rFonts w:ascii="Tahoma" w:hAnsi="Tahoma" w:cs="Tahoma"/>
          <w:sz w:val="24"/>
          <w:szCs w:val="24"/>
        </w:rPr>
        <w:t xml:space="preserve">retendrá el </w:t>
      </w:r>
      <w:r w:rsidR="009D4405" w:rsidRPr="004D5067">
        <w:rPr>
          <w:rFonts w:ascii="Tahoma" w:hAnsi="Tahoma" w:cs="Tahoma"/>
          <w:sz w:val="24"/>
          <w:szCs w:val="24"/>
        </w:rPr>
        <w:t>10</w:t>
      </w:r>
      <w:r w:rsidR="00553BE5" w:rsidRPr="004D5067">
        <w:rPr>
          <w:rFonts w:ascii="Tahoma" w:hAnsi="Tahoma" w:cs="Tahoma"/>
          <w:sz w:val="24"/>
          <w:szCs w:val="24"/>
        </w:rPr>
        <w:t xml:space="preserve">% </w:t>
      </w:r>
      <w:r w:rsidR="00553BE5" w:rsidRPr="004D5067">
        <w:rPr>
          <w:rFonts w:ascii="Tahoma" w:hAnsi="Tahoma" w:cs="Tahoma"/>
          <w:bCs/>
          <w:sz w:val="24"/>
          <w:szCs w:val="24"/>
        </w:rPr>
        <w:t>del pago de los honorarios adeudado</w:t>
      </w:r>
      <w:r w:rsidR="0007185C" w:rsidRPr="004D5067">
        <w:rPr>
          <w:rFonts w:ascii="Tahoma" w:hAnsi="Tahoma" w:cs="Tahoma"/>
          <w:bCs/>
          <w:sz w:val="24"/>
          <w:szCs w:val="24"/>
        </w:rPr>
        <w:t>s</w:t>
      </w:r>
      <w:r w:rsidR="006D5C8C" w:rsidRPr="004D5067">
        <w:rPr>
          <w:rFonts w:ascii="Tahoma" w:hAnsi="Tahoma" w:cs="Tahoma"/>
          <w:bCs/>
          <w:sz w:val="24"/>
          <w:szCs w:val="24"/>
        </w:rPr>
        <w:t xml:space="preserve"> </w:t>
      </w:r>
    </w:p>
    <w:p w14:paraId="4AF1A95E" w14:textId="77777777" w:rsidR="006D5C8C" w:rsidRPr="004D5067" w:rsidRDefault="006D5C8C" w:rsidP="008C631C">
      <w:pPr>
        <w:spacing w:line="276" w:lineRule="auto"/>
        <w:jc w:val="both"/>
        <w:rPr>
          <w:rFonts w:ascii="Tahoma" w:hAnsi="Tahoma" w:cs="Tahoma"/>
          <w:sz w:val="24"/>
          <w:szCs w:val="24"/>
        </w:rPr>
      </w:pPr>
      <w:r w:rsidRPr="004D5067">
        <w:rPr>
          <w:rFonts w:ascii="Tahoma" w:hAnsi="Tahoma" w:cs="Tahoma"/>
          <w:bCs/>
          <w:sz w:val="24"/>
          <w:szCs w:val="24"/>
        </w:rPr>
        <w:t xml:space="preserve">a </w:t>
      </w:r>
      <w:r w:rsidR="00553BE5" w:rsidRPr="004D5067">
        <w:rPr>
          <w:rFonts w:ascii="Tahoma" w:hAnsi="Tahoma" w:cs="Tahoma"/>
          <w:bCs/>
          <w:sz w:val="24"/>
          <w:szCs w:val="24"/>
        </w:rPr>
        <w:t xml:space="preserve">la </w:t>
      </w:r>
      <w:r w:rsidR="00553BE5" w:rsidRPr="004D5067">
        <w:rPr>
          <w:rFonts w:ascii="Tahoma" w:hAnsi="Tahoma" w:cs="Tahoma"/>
          <w:b/>
          <w:sz w:val="24"/>
          <w:szCs w:val="24"/>
        </w:rPr>
        <w:t>SEGUNDA PARTE</w:t>
      </w:r>
      <w:r w:rsidR="00553BE5" w:rsidRPr="004D5067">
        <w:rPr>
          <w:rFonts w:ascii="Tahoma" w:hAnsi="Tahoma" w:cs="Tahoma"/>
          <w:sz w:val="24"/>
          <w:szCs w:val="24"/>
        </w:rPr>
        <w:t xml:space="preserve">, por concepto de contribuciones sobre ingresos, según lo dispone </w:t>
      </w:r>
    </w:p>
    <w:p w14:paraId="4AF1A95F" w14:textId="77777777" w:rsidR="00B91546" w:rsidRPr="004D5067" w:rsidRDefault="00553BE5" w:rsidP="00A26F66">
      <w:pPr>
        <w:widowControl w:val="0"/>
        <w:spacing w:line="276" w:lineRule="auto"/>
        <w:jc w:val="both"/>
        <w:rPr>
          <w:rFonts w:ascii="Tahoma" w:hAnsi="Tahoma" w:cs="Tahoma"/>
          <w:sz w:val="24"/>
          <w:szCs w:val="24"/>
        </w:rPr>
      </w:pPr>
      <w:r w:rsidRPr="004D5067">
        <w:rPr>
          <w:rFonts w:ascii="Tahoma" w:hAnsi="Tahoma" w:cs="Tahoma"/>
          <w:sz w:val="24"/>
          <w:szCs w:val="24"/>
        </w:rPr>
        <w:t>la Sección 1062.03 de la Ley 1-2011</w:t>
      </w:r>
      <w:r w:rsidR="00E26DB0" w:rsidRPr="004D5067">
        <w:rPr>
          <w:rFonts w:ascii="Tahoma" w:hAnsi="Tahoma" w:cs="Tahoma"/>
          <w:sz w:val="24"/>
          <w:szCs w:val="24"/>
        </w:rPr>
        <w:t>, según enmendada</w:t>
      </w:r>
      <w:r w:rsidR="00DB0C1B" w:rsidRPr="004D5067">
        <w:rPr>
          <w:rFonts w:ascii="Tahoma" w:hAnsi="Tahoma" w:cs="Tahoma"/>
          <w:sz w:val="24"/>
          <w:szCs w:val="24"/>
        </w:rPr>
        <w:t>,</w:t>
      </w:r>
      <w:r w:rsidR="00683942" w:rsidRPr="004D5067">
        <w:rPr>
          <w:rFonts w:ascii="Tahoma" w:hAnsi="Tahoma" w:cs="Tahoma"/>
          <w:sz w:val="24"/>
          <w:szCs w:val="24"/>
        </w:rPr>
        <w:t xml:space="preserve"> </w:t>
      </w:r>
      <w:r w:rsidR="00E37D62" w:rsidRPr="004D5067">
        <w:rPr>
          <w:rFonts w:ascii="Tahoma" w:hAnsi="Tahoma" w:cs="Tahoma"/>
          <w:sz w:val="24"/>
          <w:szCs w:val="24"/>
        </w:rPr>
        <w:t>y de conformidad a los reglamentos aprobados por el Secretario de Hacienda, a menos que presente un relevo</w:t>
      </w:r>
      <w:r w:rsidR="006D5C8C" w:rsidRPr="004D5067">
        <w:rPr>
          <w:rFonts w:ascii="Tahoma" w:hAnsi="Tahoma" w:cs="Tahoma"/>
          <w:sz w:val="24"/>
          <w:szCs w:val="24"/>
        </w:rPr>
        <w:t xml:space="preserve"> </w:t>
      </w:r>
      <w:r w:rsidR="00E37D62" w:rsidRPr="004D5067">
        <w:rPr>
          <w:rFonts w:ascii="Tahoma" w:hAnsi="Tahoma" w:cs="Tahoma"/>
          <w:sz w:val="24"/>
          <w:szCs w:val="24"/>
        </w:rPr>
        <w:t xml:space="preserve">del Departamento de Hacienda que modifique o le releve totalmente esta retención. No obstante, a elección de la </w:t>
      </w:r>
      <w:r w:rsidR="00E37D62" w:rsidRPr="004D5067">
        <w:rPr>
          <w:rFonts w:ascii="Tahoma" w:hAnsi="Tahoma" w:cs="Tahoma"/>
          <w:b/>
          <w:bCs/>
          <w:sz w:val="24"/>
          <w:szCs w:val="24"/>
        </w:rPr>
        <w:t>SEGUNDA PARTE</w:t>
      </w:r>
      <w:r w:rsidR="00E37D62" w:rsidRPr="004D5067">
        <w:rPr>
          <w:rFonts w:ascii="Tahoma" w:hAnsi="Tahoma" w:cs="Tahoma"/>
          <w:sz w:val="24"/>
          <w:szCs w:val="24"/>
        </w:rPr>
        <w:t xml:space="preserve">, el </w:t>
      </w:r>
      <w:r w:rsidR="00E37D62" w:rsidRPr="004D5067">
        <w:rPr>
          <w:rFonts w:ascii="Tahoma" w:hAnsi="Tahoma" w:cs="Tahoma"/>
          <w:b/>
          <w:bCs/>
          <w:sz w:val="24"/>
          <w:szCs w:val="24"/>
        </w:rPr>
        <w:t>RRP</w:t>
      </w:r>
      <w:r w:rsidR="00E37D62" w:rsidRPr="004D5067">
        <w:rPr>
          <w:rFonts w:ascii="Tahoma" w:hAnsi="Tahoma" w:cs="Tahoma"/>
          <w:sz w:val="24"/>
          <w:szCs w:val="24"/>
        </w:rPr>
        <w:t xml:space="preserve"> podrá deducir un quince </w:t>
      </w:r>
      <w:r w:rsidR="0070165C" w:rsidRPr="004D5067">
        <w:rPr>
          <w:rFonts w:ascii="Tahoma" w:hAnsi="Tahoma" w:cs="Tahoma"/>
          <w:sz w:val="24"/>
          <w:szCs w:val="24"/>
        </w:rPr>
        <w:t>por ciento</w:t>
      </w:r>
      <w:r w:rsidR="00E37D62" w:rsidRPr="004D5067">
        <w:rPr>
          <w:rFonts w:ascii="Tahoma" w:hAnsi="Tahoma" w:cs="Tahoma"/>
          <w:sz w:val="24"/>
          <w:szCs w:val="24"/>
        </w:rPr>
        <w:t xml:space="preserve"> (15%) o un veinte </w:t>
      </w:r>
      <w:r w:rsidR="0070165C" w:rsidRPr="004D5067">
        <w:rPr>
          <w:rFonts w:ascii="Tahoma" w:hAnsi="Tahoma" w:cs="Tahoma"/>
          <w:sz w:val="24"/>
          <w:szCs w:val="24"/>
        </w:rPr>
        <w:t>por ciento</w:t>
      </w:r>
      <w:r w:rsidR="00E37D62" w:rsidRPr="004D5067">
        <w:rPr>
          <w:rFonts w:ascii="Tahoma" w:hAnsi="Tahoma" w:cs="Tahoma"/>
          <w:sz w:val="24"/>
          <w:szCs w:val="24"/>
        </w:rPr>
        <w:t xml:space="preserve"> (20%) de los pagos por los servicios </w:t>
      </w:r>
      <w:r w:rsidR="00DB0C1B" w:rsidRPr="004D5067">
        <w:rPr>
          <w:rFonts w:ascii="Tahoma" w:hAnsi="Tahoma" w:cs="Tahoma"/>
          <w:sz w:val="24"/>
          <w:szCs w:val="24"/>
        </w:rPr>
        <w:t>rendidos</w:t>
      </w:r>
      <w:r w:rsidR="00E37D62" w:rsidRPr="004D5067">
        <w:rPr>
          <w:rFonts w:ascii="Tahoma" w:hAnsi="Tahoma" w:cs="Tahoma"/>
          <w:sz w:val="24"/>
          <w:szCs w:val="24"/>
        </w:rPr>
        <w:t>. Estarán exentos de retención los primeros quinientos dólares ($500.00) pagados durante el año natural.</w:t>
      </w:r>
      <w:r w:rsidR="00F75293" w:rsidRPr="004D5067">
        <w:rPr>
          <w:rFonts w:ascii="Tahoma" w:hAnsi="Tahoma" w:cs="Tahoma"/>
          <w:sz w:val="24"/>
          <w:szCs w:val="24"/>
        </w:rPr>
        <w:t xml:space="preserve"> </w:t>
      </w:r>
      <w:r w:rsidR="00B91546" w:rsidRPr="004D5067">
        <w:rPr>
          <w:rFonts w:ascii="Tahoma" w:hAnsi="Tahoma" w:cs="Tahoma"/>
          <w:sz w:val="24"/>
          <w:szCs w:val="24"/>
        </w:rPr>
        <w:t>En el caso de corporaciones que estén al día con sus responsabilidades contributivas,</w:t>
      </w:r>
      <w:r w:rsidR="00A26F66" w:rsidRPr="004D5067">
        <w:rPr>
          <w:rFonts w:ascii="Tahoma" w:hAnsi="Tahoma" w:cs="Tahoma"/>
          <w:sz w:val="24"/>
          <w:szCs w:val="24"/>
        </w:rPr>
        <w:t xml:space="preserve"> </w:t>
      </w:r>
      <w:r w:rsidR="00B91546" w:rsidRPr="004D5067">
        <w:rPr>
          <w:rFonts w:ascii="Tahoma" w:hAnsi="Tahoma" w:cs="Tahoma"/>
          <w:sz w:val="24"/>
          <w:szCs w:val="24"/>
        </w:rPr>
        <w:t>se deducirá y retendrá el seis por</w:t>
      </w:r>
      <w:r w:rsidR="00A26F66" w:rsidRPr="004D5067">
        <w:rPr>
          <w:rFonts w:ascii="Tahoma" w:hAnsi="Tahoma" w:cs="Tahoma"/>
          <w:sz w:val="24"/>
          <w:szCs w:val="24"/>
        </w:rPr>
        <w:t xml:space="preserve"> </w:t>
      </w:r>
      <w:r w:rsidR="00B91546" w:rsidRPr="004D5067">
        <w:rPr>
          <w:rFonts w:ascii="Tahoma" w:hAnsi="Tahoma" w:cs="Tahoma"/>
          <w:sz w:val="24"/>
          <w:szCs w:val="24"/>
        </w:rPr>
        <w:t>ciento (6%).</w:t>
      </w:r>
    </w:p>
    <w:p w14:paraId="4AF1A960" w14:textId="77777777" w:rsidR="00F75293" w:rsidRPr="004D5067" w:rsidRDefault="00F75293" w:rsidP="008C631C">
      <w:pPr>
        <w:widowControl w:val="0"/>
        <w:spacing w:line="276" w:lineRule="auto"/>
        <w:jc w:val="both"/>
        <w:rPr>
          <w:rFonts w:ascii="Tahoma" w:hAnsi="Tahoma" w:cs="Tahoma"/>
          <w:sz w:val="24"/>
          <w:szCs w:val="24"/>
        </w:rPr>
      </w:pPr>
      <w:r w:rsidRPr="004D5067">
        <w:rPr>
          <w:rFonts w:ascii="Tahoma" w:hAnsi="Tahoma" w:cs="Tahoma"/>
          <w:sz w:val="24"/>
          <w:szCs w:val="24"/>
        </w:rPr>
        <w:t xml:space="preserve">En el caso de que la </w:t>
      </w:r>
      <w:r w:rsidRPr="004D5067">
        <w:rPr>
          <w:rFonts w:ascii="Tahoma" w:hAnsi="Tahoma" w:cs="Tahoma"/>
          <w:b/>
          <w:sz w:val="24"/>
          <w:szCs w:val="24"/>
        </w:rPr>
        <w:t>SEGUNDA PARTE</w:t>
      </w:r>
      <w:r w:rsidRPr="004D5067">
        <w:rPr>
          <w:rFonts w:ascii="Tahoma" w:hAnsi="Tahoma" w:cs="Tahoma"/>
          <w:sz w:val="24"/>
          <w:szCs w:val="24"/>
        </w:rPr>
        <w:t xml:space="preserve"> sea un individuo, corporación o sociedad extranjera, el </w:t>
      </w:r>
      <w:r w:rsidRPr="004D5067">
        <w:rPr>
          <w:rFonts w:ascii="Tahoma" w:hAnsi="Tahoma" w:cs="Tahoma"/>
          <w:b/>
          <w:sz w:val="24"/>
          <w:szCs w:val="24"/>
        </w:rPr>
        <w:t>RRP</w:t>
      </w:r>
      <w:r w:rsidRPr="004D5067">
        <w:rPr>
          <w:rFonts w:ascii="Tahoma" w:hAnsi="Tahoma" w:cs="Tahoma"/>
          <w:sz w:val="24"/>
          <w:szCs w:val="24"/>
        </w:rPr>
        <w:t xml:space="preserve"> retendrá a la </w:t>
      </w:r>
      <w:r w:rsidRPr="004D5067">
        <w:rPr>
          <w:rFonts w:ascii="Tahoma" w:hAnsi="Tahoma" w:cs="Tahoma"/>
          <w:b/>
          <w:sz w:val="24"/>
          <w:szCs w:val="24"/>
        </w:rPr>
        <w:t>SEGUNDA PARTE</w:t>
      </w:r>
      <w:r w:rsidRPr="004D5067">
        <w:rPr>
          <w:rFonts w:ascii="Tahoma" w:hAnsi="Tahoma" w:cs="Tahoma"/>
          <w:sz w:val="24"/>
          <w:szCs w:val="24"/>
        </w:rPr>
        <w:t xml:space="preserve"> el veintinueve por ciento (29%) del pago debido por los servicios rendidos, según dispone la Sección 1062.08 de la Ley Núm. 1-2011, según </w:t>
      </w:r>
      <w:r w:rsidRPr="004D5067">
        <w:rPr>
          <w:rFonts w:ascii="Tahoma" w:hAnsi="Tahoma" w:cs="Tahoma"/>
          <w:sz w:val="24"/>
          <w:szCs w:val="24"/>
        </w:rPr>
        <w:lastRenderedPageBreak/>
        <w:t xml:space="preserve">enmendada, supra.  El </w:t>
      </w:r>
      <w:r w:rsidRPr="004D5067">
        <w:rPr>
          <w:rFonts w:ascii="Tahoma" w:hAnsi="Tahoma" w:cs="Tahoma"/>
          <w:b/>
          <w:sz w:val="24"/>
          <w:szCs w:val="24"/>
        </w:rPr>
        <w:t>RRP</w:t>
      </w:r>
      <w:r w:rsidRPr="004D5067">
        <w:rPr>
          <w:rFonts w:ascii="Tahoma" w:hAnsi="Tahoma" w:cs="Tahoma"/>
          <w:sz w:val="24"/>
          <w:szCs w:val="24"/>
        </w:rPr>
        <w:t xml:space="preserve"> retendrá el veinte por ciento (20%) del pago por los servicios rendidos, según dispone la Sección 1062 de la Ley Núm. 1-2011, según enmendada, supra, en el caso de que la </w:t>
      </w:r>
      <w:r w:rsidRPr="004D5067">
        <w:rPr>
          <w:rFonts w:ascii="Tahoma" w:hAnsi="Tahoma" w:cs="Tahoma"/>
          <w:b/>
          <w:sz w:val="24"/>
          <w:szCs w:val="24"/>
        </w:rPr>
        <w:t>SEGUNDA PARTE</w:t>
      </w:r>
      <w:r w:rsidRPr="004D5067">
        <w:rPr>
          <w:rFonts w:ascii="Tahoma" w:hAnsi="Tahoma" w:cs="Tahoma"/>
          <w:sz w:val="24"/>
          <w:szCs w:val="24"/>
        </w:rPr>
        <w:t xml:space="preserve"> sea un ciudadano de Estados Unidos de América no residente. En caso de que la </w:t>
      </w:r>
      <w:r w:rsidRPr="004D5067">
        <w:rPr>
          <w:rFonts w:ascii="Tahoma" w:hAnsi="Tahoma" w:cs="Tahoma"/>
          <w:b/>
          <w:sz w:val="24"/>
          <w:szCs w:val="24"/>
        </w:rPr>
        <w:t>SEGUNDA PARTE</w:t>
      </w:r>
      <w:r w:rsidRPr="004D5067">
        <w:rPr>
          <w:rFonts w:ascii="Tahoma" w:hAnsi="Tahoma" w:cs="Tahoma"/>
          <w:sz w:val="24"/>
          <w:szCs w:val="24"/>
        </w:rPr>
        <w:t xml:space="preserve"> no sea ciudadano americano, certifica estar cualificada para cumplir con el presente contrato por las normas migratorias federales aplicables. De no ser cierto en todo o en parte la presente certificación, la </w:t>
      </w:r>
      <w:r w:rsidRPr="004D5067">
        <w:rPr>
          <w:rFonts w:ascii="Tahoma" w:hAnsi="Tahoma" w:cs="Tahoma"/>
          <w:b/>
          <w:bCs/>
          <w:sz w:val="24"/>
          <w:szCs w:val="24"/>
        </w:rPr>
        <w:t>SEGUNDA PARTE</w:t>
      </w:r>
      <w:r w:rsidRPr="004D5067">
        <w:rPr>
          <w:rFonts w:ascii="Tahoma" w:hAnsi="Tahoma" w:cs="Tahoma"/>
          <w:sz w:val="24"/>
          <w:szCs w:val="24"/>
        </w:rPr>
        <w:t xml:space="preserve"> devolverá TODO lo pagado por el </w:t>
      </w:r>
      <w:r w:rsidRPr="004D5067">
        <w:rPr>
          <w:rFonts w:ascii="Tahoma" w:hAnsi="Tahoma" w:cs="Tahoma"/>
          <w:b/>
          <w:bCs/>
          <w:sz w:val="24"/>
          <w:szCs w:val="24"/>
        </w:rPr>
        <w:t>RRP</w:t>
      </w:r>
      <w:r w:rsidRPr="004D5067">
        <w:rPr>
          <w:rFonts w:ascii="Tahoma" w:hAnsi="Tahoma" w:cs="Tahoma"/>
          <w:sz w:val="24"/>
          <w:szCs w:val="24"/>
        </w:rPr>
        <w:t xml:space="preserve">. </w:t>
      </w:r>
    </w:p>
    <w:p w14:paraId="4AF1A961" w14:textId="77777777" w:rsidR="001227BA" w:rsidRPr="003D4884" w:rsidRDefault="00B1371A" w:rsidP="008C631C">
      <w:pPr>
        <w:spacing w:line="276" w:lineRule="auto"/>
        <w:jc w:val="both"/>
        <w:rPr>
          <w:rFonts w:ascii="Tahoma" w:hAnsi="Tahoma" w:cs="Tahoma"/>
          <w:color w:val="000000"/>
          <w:sz w:val="24"/>
          <w:szCs w:val="24"/>
        </w:rPr>
      </w:pPr>
      <w:r w:rsidRPr="003D4884">
        <w:rPr>
          <w:rFonts w:ascii="Tahoma" w:hAnsi="Tahoma" w:cs="Tahoma"/>
          <w:b/>
          <w:bCs/>
          <w:sz w:val="24"/>
          <w:szCs w:val="24"/>
        </w:rPr>
        <w:t xml:space="preserve"> </w:t>
      </w:r>
      <w:r w:rsidR="009556C6" w:rsidRPr="003D4884">
        <w:rPr>
          <w:rFonts w:ascii="Tahoma" w:hAnsi="Tahoma" w:cs="Tahoma"/>
          <w:b/>
          <w:bCs/>
          <w:sz w:val="24"/>
          <w:szCs w:val="24"/>
        </w:rPr>
        <w:t>---</w:t>
      </w:r>
      <w:r w:rsidR="002528F7" w:rsidRPr="003D4884">
        <w:rPr>
          <w:rFonts w:ascii="Tahoma" w:hAnsi="Tahoma" w:cs="Tahoma"/>
          <w:b/>
          <w:bCs/>
          <w:sz w:val="24"/>
          <w:szCs w:val="24"/>
        </w:rPr>
        <w:t>D</w:t>
      </w:r>
      <w:r w:rsidR="005D1B79" w:rsidRPr="003D4884">
        <w:rPr>
          <w:rFonts w:ascii="Tahoma" w:hAnsi="Tahoma" w:cs="Tahoma"/>
          <w:b/>
          <w:bCs/>
          <w:sz w:val="24"/>
          <w:szCs w:val="24"/>
        </w:rPr>
        <w:t>ÉCI</w:t>
      </w:r>
      <w:r w:rsidR="002528F7" w:rsidRPr="003D4884">
        <w:rPr>
          <w:rFonts w:ascii="Tahoma" w:hAnsi="Tahoma" w:cs="Tahoma"/>
          <w:b/>
          <w:bCs/>
          <w:sz w:val="24"/>
          <w:szCs w:val="24"/>
        </w:rPr>
        <w:t xml:space="preserve">MA </w:t>
      </w:r>
      <w:r w:rsidR="009556C6" w:rsidRPr="003D4884">
        <w:rPr>
          <w:rFonts w:ascii="Tahoma" w:hAnsi="Tahoma" w:cs="Tahoma"/>
          <w:b/>
          <w:bCs/>
          <w:sz w:val="24"/>
          <w:szCs w:val="24"/>
        </w:rPr>
        <w:t>TERCERA</w:t>
      </w:r>
      <w:r w:rsidR="002528F7" w:rsidRPr="003D4884">
        <w:rPr>
          <w:rFonts w:ascii="Tahoma" w:hAnsi="Tahoma" w:cs="Tahoma"/>
          <w:b/>
          <w:bCs/>
          <w:sz w:val="24"/>
          <w:szCs w:val="24"/>
        </w:rPr>
        <w:t>:</w:t>
      </w:r>
      <w:r w:rsidR="002528F7" w:rsidRPr="003D4884">
        <w:rPr>
          <w:rFonts w:ascii="Tahoma" w:hAnsi="Tahoma" w:cs="Tahoma"/>
          <w:sz w:val="24"/>
          <w:szCs w:val="24"/>
        </w:rPr>
        <w:t xml:space="preserve">  Se </w:t>
      </w:r>
      <w:r w:rsidR="001227BA" w:rsidRPr="003D4884">
        <w:rPr>
          <w:rFonts w:ascii="Tahoma" w:hAnsi="Tahoma" w:cs="Tahoma"/>
          <w:sz w:val="24"/>
          <w:szCs w:val="24"/>
        </w:rPr>
        <w:t xml:space="preserve">notifica a </w:t>
      </w:r>
      <w:r w:rsidR="00E37D62" w:rsidRPr="003D4884">
        <w:rPr>
          <w:rFonts w:ascii="Tahoma" w:hAnsi="Tahoma" w:cs="Tahoma"/>
          <w:sz w:val="24"/>
          <w:szCs w:val="24"/>
        </w:rPr>
        <w:t xml:space="preserve">la </w:t>
      </w:r>
      <w:r w:rsidR="001227BA" w:rsidRPr="003D4884">
        <w:rPr>
          <w:rFonts w:ascii="Tahoma" w:hAnsi="Tahoma" w:cs="Tahoma"/>
          <w:b/>
          <w:bCs/>
          <w:sz w:val="24"/>
          <w:szCs w:val="24"/>
        </w:rPr>
        <w:t>SEGUNDA PARTE</w:t>
      </w:r>
      <w:r w:rsidR="001227BA" w:rsidRPr="003D4884">
        <w:rPr>
          <w:rFonts w:ascii="Tahoma" w:hAnsi="Tahoma" w:cs="Tahoma"/>
          <w:sz w:val="24"/>
          <w:szCs w:val="24"/>
        </w:rPr>
        <w:t xml:space="preserve"> que</w:t>
      </w:r>
      <w:r w:rsidR="00F75293" w:rsidRPr="003D4884">
        <w:rPr>
          <w:rFonts w:ascii="Tahoma" w:hAnsi="Tahoma" w:cs="Tahoma"/>
          <w:sz w:val="24"/>
          <w:szCs w:val="24"/>
        </w:rPr>
        <w:t>,</w:t>
      </w:r>
      <w:r w:rsidR="00E37D62" w:rsidRPr="003D4884">
        <w:rPr>
          <w:rFonts w:ascii="Tahoma" w:hAnsi="Tahoma" w:cs="Tahoma"/>
          <w:sz w:val="24"/>
          <w:szCs w:val="24"/>
        </w:rPr>
        <w:t xml:space="preserve"> de ser aplicable y</w:t>
      </w:r>
      <w:r w:rsidR="001227BA" w:rsidRPr="003D4884">
        <w:rPr>
          <w:rFonts w:ascii="Tahoma" w:hAnsi="Tahoma" w:cs="Tahoma"/>
          <w:sz w:val="24"/>
          <w:szCs w:val="24"/>
        </w:rPr>
        <w:t xml:space="preserve"> de conformidad con lo establecido en la Ley 48-2013, </w:t>
      </w:r>
      <w:r w:rsidR="00DB0C1B" w:rsidRPr="003D4884">
        <w:rPr>
          <w:rFonts w:ascii="Tahoma" w:hAnsi="Tahoma" w:cs="Tahoma"/>
          <w:sz w:val="24"/>
          <w:szCs w:val="24"/>
        </w:rPr>
        <w:t xml:space="preserve">según enmendada, </w:t>
      </w:r>
      <w:r w:rsidR="001227BA" w:rsidRPr="003D4884">
        <w:rPr>
          <w:rFonts w:ascii="Tahoma" w:hAnsi="Tahoma" w:cs="Tahoma"/>
          <w:color w:val="000000"/>
          <w:sz w:val="24"/>
          <w:szCs w:val="24"/>
        </w:rPr>
        <w:t>“Ley para Establecer una Aportación Especial por Servicios Profesionales y Consultivos; Aumentar la Proporción de Máquinas en los Casinos y Reestructurar la Distribución de Dichas Ganancias”,</w:t>
      </w:r>
      <w:r w:rsidR="001227BA" w:rsidRPr="003D4884">
        <w:rPr>
          <w:rFonts w:ascii="Tahoma" w:hAnsi="Tahoma" w:cs="Tahoma"/>
          <w:sz w:val="24"/>
          <w:szCs w:val="24"/>
        </w:rPr>
        <w:t xml:space="preserve"> el </w:t>
      </w:r>
      <w:r w:rsidR="001227BA" w:rsidRPr="003D4884">
        <w:rPr>
          <w:rFonts w:ascii="Tahoma" w:hAnsi="Tahoma" w:cs="Tahoma"/>
          <w:b/>
          <w:bCs/>
          <w:sz w:val="24"/>
          <w:szCs w:val="24"/>
        </w:rPr>
        <w:t>RRP</w:t>
      </w:r>
      <w:r w:rsidR="001227BA" w:rsidRPr="003D4884">
        <w:rPr>
          <w:rFonts w:ascii="Tahoma" w:hAnsi="Tahoma" w:cs="Tahoma"/>
          <w:sz w:val="24"/>
          <w:szCs w:val="24"/>
        </w:rPr>
        <w:t xml:space="preserve"> está obligad</w:t>
      </w:r>
      <w:r w:rsidR="00E37D62" w:rsidRPr="003D4884">
        <w:rPr>
          <w:rFonts w:ascii="Tahoma" w:hAnsi="Tahoma" w:cs="Tahoma"/>
          <w:sz w:val="24"/>
          <w:szCs w:val="24"/>
        </w:rPr>
        <w:t>o</w:t>
      </w:r>
      <w:r w:rsidR="001227BA" w:rsidRPr="003D4884">
        <w:rPr>
          <w:rFonts w:ascii="Tahoma" w:hAnsi="Tahoma" w:cs="Tahoma"/>
          <w:sz w:val="24"/>
          <w:szCs w:val="24"/>
        </w:rPr>
        <w:t xml:space="preserve"> a retener y deducir de todo pago que esté obligado </w:t>
      </w:r>
      <w:r w:rsidR="00E37D62" w:rsidRPr="003D4884">
        <w:rPr>
          <w:rFonts w:ascii="Tahoma" w:hAnsi="Tahoma" w:cs="Tahoma"/>
          <w:sz w:val="24"/>
          <w:szCs w:val="24"/>
        </w:rPr>
        <w:t xml:space="preserve">a </w:t>
      </w:r>
      <w:r w:rsidR="001227BA" w:rsidRPr="003D4884">
        <w:rPr>
          <w:rFonts w:ascii="Tahoma" w:hAnsi="Tahoma" w:cs="Tahoma"/>
          <w:sz w:val="24"/>
          <w:szCs w:val="24"/>
        </w:rPr>
        <w:t>hacerle a ésta un uno punto cinco por ciento (1.5%) del pago bruto adeudado por los servicios</w:t>
      </w:r>
      <w:r w:rsidR="00E37D62" w:rsidRPr="003D4884">
        <w:rPr>
          <w:rFonts w:ascii="Tahoma" w:hAnsi="Tahoma" w:cs="Tahoma"/>
          <w:sz w:val="24"/>
          <w:szCs w:val="24"/>
        </w:rPr>
        <w:t xml:space="preserve"> rendi</w:t>
      </w:r>
      <w:r w:rsidR="001227BA" w:rsidRPr="003D4884">
        <w:rPr>
          <w:rFonts w:ascii="Tahoma" w:hAnsi="Tahoma" w:cs="Tahoma"/>
          <w:sz w:val="24"/>
          <w:szCs w:val="24"/>
        </w:rPr>
        <w:t>dos bajo este acuerdo</w:t>
      </w:r>
      <w:r w:rsidR="00E37D62" w:rsidRPr="003D4884">
        <w:rPr>
          <w:rFonts w:ascii="Tahoma" w:hAnsi="Tahoma" w:cs="Tahoma"/>
          <w:sz w:val="24"/>
          <w:szCs w:val="24"/>
        </w:rPr>
        <w:t xml:space="preserve">. </w:t>
      </w:r>
      <w:r w:rsidR="001227BA" w:rsidRPr="003D4884">
        <w:rPr>
          <w:rFonts w:ascii="Tahoma" w:hAnsi="Tahoma" w:cs="Tahoma"/>
          <w:color w:val="000000"/>
          <w:sz w:val="24"/>
          <w:szCs w:val="24"/>
        </w:rPr>
        <w:t>No estarán sujeto</w:t>
      </w:r>
      <w:r w:rsidR="00E37D62" w:rsidRPr="003D4884">
        <w:rPr>
          <w:rFonts w:ascii="Tahoma" w:hAnsi="Tahoma" w:cs="Tahoma"/>
          <w:color w:val="000000"/>
          <w:sz w:val="24"/>
          <w:szCs w:val="24"/>
        </w:rPr>
        <w:t>s</w:t>
      </w:r>
      <w:r w:rsidR="001227BA" w:rsidRPr="003D4884">
        <w:rPr>
          <w:rFonts w:ascii="Tahoma" w:hAnsi="Tahoma" w:cs="Tahoma"/>
          <w:color w:val="000000"/>
          <w:sz w:val="24"/>
          <w:szCs w:val="24"/>
        </w:rPr>
        <w:t xml:space="preserve"> a la aportación especial aquí dispuesta los servicios profesionales, consultivos, de publicidad, adiestramiento u orientación prestados por individuos</w:t>
      </w:r>
      <w:r w:rsidR="00DB0C1B" w:rsidRPr="003D4884">
        <w:rPr>
          <w:rFonts w:ascii="Tahoma" w:hAnsi="Tahoma" w:cs="Tahoma"/>
          <w:color w:val="000000"/>
          <w:sz w:val="24"/>
          <w:szCs w:val="24"/>
        </w:rPr>
        <w:t>,</w:t>
      </w:r>
      <w:r w:rsidR="001227BA" w:rsidRPr="003D4884">
        <w:rPr>
          <w:rFonts w:ascii="Tahoma" w:hAnsi="Tahoma" w:cs="Tahoma"/>
          <w:color w:val="000000"/>
          <w:sz w:val="24"/>
          <w:szCs w:val="24"/>
        </w:rPr>
        <w:t xml:space="preserve"> cuyo monto de contratación agregada no exceda de trescientos mil (300,000) dólares anuales. En caso de aplicarle la excepción deberá presentar una declaración jurada en la cual certifique dicho particular. </w:t>
      </w:r>
    </w:p>
    <w:p w14:paraId="4AF1A962" w14:textId="77777777" w:rsidR="00F5305E" w:rsidRDefault="009556C6" w:rsidP="008C631C">
      <w:pPr>
        <w:spacing w:line="276" w:lineRule="auto"/>
        <w:jc w:val="both"/>
        <w:rPr>
          <w:rFonts w:ascii="Tahoma" w:hAnsi="Tahoma" w:cs="Tahoma"/>
          <w:sz w:val="24"/>
          <w:szCs w:val="24"/>
        </w:rPr>
      </w:pPr>
      <w:r w:rsidRPr="003D4884">
        <w:rPr>
          <w:rFonts w:ascii="Tahoma" w:hAnsi="Tahoma" w:cs="Tahoma"/>
          <w:b/>
          <w:bCs/>
          <w:sz w:val="24"/>
          <w:szCs w:val="24"/>
        </w:rPr>
        <w:t>---DÉCIMA CUARTA:</w:t>
      </w:r>
      <w:r w:rsidRPr="003D4884">
        <w:rPr>
          <w:rFonts w:ascii="Tahoma" w:hAnsi="Tahoma" w:cs="Tahoma"/>
          <w:sz w:val="24"/>
          <w:szCs w:val="24"/>
        </w:rPr>
        <w:t xml:space="preserve">  </w:t>
      </w:r>
      <w:r w:rsidR="00B1371A" w:rsidRPr="003D4884">
        <w:rPr>
          <w:rFonts w:ascii="Tahoma" w:hAnsi="Tahoma" w:cs="Tahoma"/>
          <w:sz w:val="24"/>
          <w:szCs w:val="24"/>
        </w:rPr>
        <w:t xml:space="preserve">El </w:t>
      </w:r>
      <w:r w:rsidR="00B1371A" w:rsidRPr="003D4884">
        <w:rPr>
          <w:rFonts w:ascii="Tahoma" w:hAnsi="Tahoma" w:cs="Tahoma"/>
          <w:b/>
          <w:sz w:val="24"/>
          <w:szCs w:val="24"/>
        </w:rPr>
        <w:t>RRP</w:t>
      </w:r>
      <w:r w:rsidR="00B1371A" w:rsidRPr="003D4884">
        <w:rPr>
          <w:rFonts w:ascii="Tahoma" w:hAnsi="Tahoma" w:cs="Tahoma"/>
          <w:sz w:val="24"/>
          <w:szCs w:val="24"/>
        </w:rPr>
        <w:t xml:space="preserve"> </w:t>
      </w:r>
      <w:r w:rsidR="00553BE5" w:rsidRPr="003D4884">
        <w:rPr>
          <w:rFonts w:ascii="Tahoma" w:hAnsi="Tahoma" w:cs="Tahoma"/>
          <w:sz w:val="24"/>
          <w:szCs w:val="24"/>
        </w:rPr>
        <w:t>realizará todas aquellas retenciones adicionales que se impongan por razón de posteriores enmiendas o adopción de leyes relacionadas a este mismo asunto</w:t>
      </w:r>
      <w:r w:rsidR="00FF360B" w:rsidRPr="003D4884">
        <w:rPr>
          <w:rFonts w:ascii="Tahoma" w:hAnsi="Tahoma" w:cs="Tahoma"/>
          <w:sz w:val="24"/>
          <w:szCs w:val="24"/>
        </w:rPr>
        <w:t>, sin necesidad de enmendar el presente contrato.</w:t>
      </w:r>
      <w:r w:rsidR="00553BE5" w:rsidRPr="003D4884">
        <w:rPr>
          <w:rFonts w:ascii="Tahoma" w:hAnsi="Tahoma" w:cs="Tahoma"/>
          <w:sz w:val="24"/>
          <w:szCs w:val="24"/>
        </w:rPr>
        <w:t xml:space="preserve"> La </w:t>
      </w:r>
      <w:r w:rsidR="00553BE5" w:rsidRPr="003D4884">
        <w:rPr>
          <w:rFonts w:ascii="Tahoma" w:hAnsi="Tahoma" w:cs="Tahoma"/>
          <w:b/>
          <w:sz w:val="24"/>
          <w:szCs w:val="24"/>
        </w:rPr>
        <w:t>SEGUNDA PARTE</w:t>
      </w:r>
      <w:r w:rsidR="00553BE5" w:rsidRPr="003D4884">
        <w:rPr>
          <w:rFonts w:ascii="Tahoma" w:hAnsi="Tahoma" w:cs="Tahoma"/>
          <w:sz w:val="24"/>
          <w:szCs w:val="24"/>
        </w:rPr>
        <w:t xml:space="preserve"> es responsable de rendir sus planillas y pagar las aportaciones correspondientes al Seguro Social Federal, al Negociado de Contribución sobre Ingresos del Departamento de Hacienda y a los organismos gubernamentales correspondientes por cualquier cantidad tributable como resultado de los ingresos devengados mediante este contrato. </w:t>
      </w:r>
      <w:r w:rsidR="00F6526B" w:rsidRPr="003D4884">
        <w:rPr>
          <w:rFonts w:ascii="Tahoma" w:hAnsi="Tahoma" w:cs="Tahoma"/>
          <w:sz w:val="24"/>
          <w:szCs w:val="24"/>
        </w:rPr>
        <w:t xml:space="preserve">El </w:t>
      </w:r>
      <w:r w:rsidR="00F6526B" w:rsidRPr="003D4884">
        <w:rPr>
          <w:rFonts w:ascii="Tahoma" w:hAnsi="Tahoma" w:cs="Tahoma"/>
          <w:b/>
          <w:sz w:val="24"/>
          <w:szCs w:val="24"/>
        </w:rPr>
        <w:t xml:space="preserve">RRP </w:t>
      </w:r>
      <w:r w:rsidR="00553BE5" w:rsidRPr="003D4884">
        <w:rPr>
          <w:rFonts w:ascii="Tahoma" w:hAnsi="Tahoma" w:cs="Tahoma"/>
          <w:sz w:val="24"/>
          <w:szCs w:val="24"/>
        </w:rPr>
        <w:t xml:space="preserve">notificará al Negociado de Contribución sobre Ingresos los pagos o los desembolsos que le sean efectuados a la </w:t>
      </w:r>
      <w:r w:rsidR="00D648CF" w:rsidRPr="003D4884">
        <w:rPr>
          <w:rFonts w:ascii="Tahoma" w:hAnsi="Tahoma" w:cs="Tahoma"/>
          <w:b/>
          <w:sz w:val="24"/>
          <w:szCs w:val="24"/>
        </w:rPr>
        <w:t xml:space="preserve">SEGUNDA PARTE. </w:t>
      </w:r>
      <w:r w:rsidR="00553BE5" w:rsidRPr="003D4884">
        <w:rPr>
          <w:rFonts w:ascii="Tahoma" w:hAnsi="Tahoma" w:cs="Tahoma"/>
          <w:sz w:val="24"/>
          <w:szCs w:val="24"/>
        </w:rPr>
        <w:t xml:space="preserve">A la </w:t>
      </w:r>
      <w:r w:rsidR="00553BE5" w:rsidRPr="003D4884">
        <w:rPr>
          <w:rFonts w:ascii="Tahoma" w:hAnsi="Tahoma" w:cs="Tahoma"/>
          <w:b/>
          <w:sz w:val="24"/>
          <w:szCs w:val="24"/>
        </w:rPr>
        <w:t>SEGUNDA PARTE</w:t>
      </w:r>
      <w:r w:rsidR="00553BE5" w:rsidRPr="003D4884">
        <w:rPr>
          <w:rFonts w:ascii="Tahoma" w:hAnsi="Tahoma" w:cs="Tahoma"/>
          <w:sz w:val="24"/>
          <w:szCs w:val="24"/>
        </w:rPr>
        <w:t xml:space="preserve"> no se le efectuarán retenciones ni descuentos de sus honorarios para el pago del Seguro Social Federal.</w:t>
      </w:r>
    </w:p>
    <w:p w14:paraId="4AF1A963" w14:textId="77777777" w:rsidR="00553BE5" w:rsidRPr="003D4884" w:rsidRDefault="008E7A4E" w:rsidP="008C631C">
      <w:pPr>
        <w:spacing w:line="276" w:lineRule="auto"/>
        <w:jc w:val="both"/>
        <w:rPr>
          <w:rFonts w:ascii="Tahoma" w:hAnsi="Tahoma" w:cs="Tahoma"/>
          <w:sz w:val="24"/>
          <w:szCs w:val="24"/>
        </w:rPr>
      </w:pPr>
      <w:r w:rsidRPr="003D4884">
        <w:rPr>
          <w:rFonts w:ascii="Tahoma" w:hAnsi="Tahoma" w:cs="Tahoma"/>
          <w:sz w:val="24"/>
          <w:szCs w:val="24"/>
        </w:rPr>
        <w:t xml:space="preserve">  </w:t>
      </w:r>
    </w:p>
    <w:p w14:paraId="4AF1A964" w14:textId="77777777" w:rsidR="004F48F4" w:rsidRDefault="002528F7" w:rsidP="008C631C">
      <w:pPr>
        <w:spacing w:line="276" w:lineRule="auto"/>
        <w:jc w:val="both"/>
        <w:rPr>
          <w:rFonts w:ascii="Tahoma" w:hAnsi="Tahoma" w:cs="Tahoma"/>
          <w:b/>
          <w:sz w:val="24"/>
          <w:szCs w:val="24"/>
        </w:rPr>
      </w:pPr>
      <w:r w:rsidRPr="003D4884">
        <w:rPr>
          <w:rFonts w:ascii="Tahoma" w:hAnsi="Tahoma" w:cs="Tahoma"/>
          <w:b/>
          <w:sz w:val="24"/>
          <w:szCs w:val="24"/>
        </w:rPr>
        <w:t>---</w:t>
      </w:r>
      <w:r w:rsidR="00E072B1" w:rsidRPr="003D4884">
        <w:rPr>
          <w:rFonts w:ascii="Tahoma" w:hAnsi="Tahoma" w:cs="Tahoma"/>
          <w:b/>
          <w:sz w:val="24"/>
          <w:szCs w:val="24"/>
        </w:rPr>
        <w:t>DÉCIMA</w:t>
      </w:r>
      <w:r w:rsidR="00F75293" w:rsidRPr="003D4884">
        <w:rPr>
          <w:rFonts w:ascii="Tahoma" w:hAnsi="Tahoma" w:cs="Tahoma"/>
          <w:b/>
          <w:sz w:val="24"/>
          <w:szCs w:val="24"/>
        </w:rPr>
        <w:t xml:space="preserve"> QUINTA</w:t>
      </w:r>
      <w:r w:rsidR="00E072B1" w:rsidRPr="003D4884">
        <w:rPr>
          <w:rFonts w:ascii="Tahoma" w:hAnsi="Tahoma" w:cs="Tahoma"/>
          <w:b/>
          <w:sz w:val="24"/>
          <w:szCs w:val="24"/>
        </w:rPr>
        <w:t>:</w:t>
      </w:r>
      <w:r w:rsidR="00E072B1" w:rsidRPr="003D4884">
        <w:rPr>
          <w:rFonts w:ascii="Tahoma" w:hAnsi="Tahoma" w:cs="Tahoma"/>
          <w:sz w:val="24"/>
          <w:szCs w:val="24"/>
        </w:rPr>
        <w:t xml:space="preserve"> </w:t>
      </w:r>
      <w:r w:rsidR="00742E51" w:rsidRPr="003D4884">
        <w:rPr>
          <w:rFonts w:ascii="Tahoma" w:hAnsi="Tahoma" w:cs="Tahoma"/>
          <w:sz w:val="24"/>
          <w:szCs w:val="24"/>
        </w:rPr>
        <w:t xml:space="preserve"> </w:t>
      </w:r>
      <w:r w:rsidR="00623A08" w:rsidRPr="003D4884">
        <w:rPr>
          <w:rFonts w:ascii="Tahoma" w:hAnsi="Tahoma" w:cs="Tahoma"/>
          <w:sz w:val="24"/>
          <w:szCs w:val="24"/>
        </w:rPr>
        <w:t xml:space="preserve">La </w:t>
      </w:r>
      <w:r w:rsidR="00623A08" w:rsidRPr="003D4884">
        <w:rPr>
          <w:rFonts w:ascii="Tahoma" w:hAnsi="Tahoma" w:cs="Tahoma"/>
          <w:b/>
          <w:sz w:val="24"/>
          <w:szCs w:val="24"/>
        </w:rPr>
        <w:t>SEGUNDA PARTE</w:t>
      </w:r>
      <w:r w:rsidR="00623A08" w:rsidRPr="003D4884">
        <w:rPr>
          <w:rFonts w:ascii="Tahoma" w:hAnsi="Tahoma" w:cs="Tahoma"/>
          <w:sz w:val="24"/>
          <w:szCs w:val="24"/>
        </w:rPr>
        <w:t xml:space="preserve"> </w:t>
      </w:r>
      <w:r w:rsidR="00B47249" w:rsidRPr="003D4884">
        <w:rPr>
          <w:rFonts w:ascii="Tahoma" w:hAnsi="Tahoma" w:cs="Tahoma"/>
          <w:sz w:val="24"/>
          <w:szCs w:val="24"/>
        </w:rPr>
        <w:t>present</w:t>
      </w:r>
      <w:r w:rsidR="00687E65" w:rsidRPr="003D4884">
        <w:rPr>
          <w:rFonts w:ascii="Tahoma" w:hAnsi="Tahoma" w:cs="Tahoma"/>
          <w:sz w:val="24"/>
          <w:szCs w:val="24"/>
        </w:rPr>
        <w:t>a</w:t>
      </w:r>
      <w:r w:rsidR="00F6526B" w:rsidRPr="003D4884">
        <w:rPr>
          <w:rFonts w:ascii="Tahoma" w:hAnsi="Tahoma" w:cs="Tahoma"/>
          <w:sz w:val="24"/>
          <w:szCs w:val="24"/>
        </w:rPr>
        <w:t xml:space="preserve"> </w:t>
      </w:r>
      <w:r w:rsidR="007238C9" w:rsidRPr="003D4884">
        <w:rPr>
          <w:rFonts w:ascii="Tahoma" w:hAnsi="Tahoma" w:cs="Tahoma"/>
          <w:sz w:val="24"/>
          <w:szCs w:val="24"/>
        </w:rPr>
        <w:t xml:space="preserve">una </w:t>
      </w:r>
      <w:r w:rsidR="00623A08" w:rsidRPr="003D4884">
        <w:rPr>
          <w:rFonts w:ascii="Tahoma" w:hAnsi="Tahoma" w:cs="Tahoma"/>
          <w:sz w:val="24"/>
          <w:szCs w:val="24"/>
        </w:rPr>
        <w:t>certifica</w:t>
      </w:r>
      <w:r w:rsidR="00F6526B" w:rsidRPr="003D4884">
        <w:rPr>
          <w:rFonts w:ascii="Tahoma" w:hAnsi="Tahoma" w:cs="Tahoma"/>
          <w:sz w:val="24"/>
          <w:szCs w:val="24"/>
        </w:rPr>
        <w:t xml:space="preserve">ción </w:t>
      </w:r>
      <w:r w:rsidR="00F75293" w:rsidRPr="003D4884">
        <w:rPr>
          <w:rFonts w:ascii="Tahoma" w:hAnsi="Tahoma" w:cs="Tahoma"/>
          <w:sz w:val="24"/>
          <w:szCs w:val="24"/>
        </w:rPr>
        <w:t xml:space="preserve">emitida por </w:t>
      </w:r>
      <w:r w:rsidR="00F6526B" w:rsidRPr="003D4884">
        <w:rPr>
          <w:rFonts w:ascii="Tahoma" w:hAnsi="Tahoma" w:cs="Tahoma"/>
          <w:sz w:val="24"/>
          <w:szCs w:val="24"/>
        </w:rPr>
        <w:t>e</w:t>
      </w:r>
      <w:r w:rsidR="00B37FE5" w:rsidRPr="003D4884">
        <w:rPr>
          <w:rFonts w:ascii="Tahoma" w:hAnsi="Tahoma" w:cs="Tahoma"/>
          <w:sz w:val="24"/>
          <w:szCs w:val="24"/>
        </w:rPr>
        <w:t>l Departamento de H</w:t>
      </w:r>
      <w:r w:rsidR="007238C9" w:rsidRPr="003D4884">
        <w:rPr>
          <w:rFonts w:ascii="Tahoma" w:hAnsi="Tahoma" w:cs="Tahoma"/>
          <w:sz w:val="24"/>
          <w:szCs w:val="24"/>
        </w:rPr>
        <w:t xml:space="preserve">acienda </w:t>
      </w:r>
      <w:r w:rsidR="00F75293" w:rsidRPr="003D4884">
        <w:rPr>
          <w:rFonts w:ascii="Tahoma" w:hAnsi="Tahoma" w:cs="Tahoma"/>
          <w:sz w:val="24"/>
          <w:szCs w:val="24"/>
        </w:rPr>
        <w:t xml:space="preserve">que acredita </w:t>
      </w:r>
      <w:r w:rsidR="00F6526B" w:rsidRPr="003D4884">
        <w:rPr>
          <w:rFonts w:ascii="Tahoma" w:hAnsi="Tahoma" w:cs="Tahoma"/>
          <w:sz w:val="24"/>
          <w:szCs w:val="24"/>
        </w:rPr>
        <w:t xml:space="preserve">que </w:t>
      </w:r>
      <w:r w:rsidR="00623A08" w:rsidRPr="003D4884">
        <w:rPr>
          <w:rFonts w:ascii="Tahoma" w:hAnsi="Tahoma" w:cs="Tahoma"/>
          <w:sz w:val="24"/>
          <w:szCs w:val="24"/>
        </w:rPr>
        <w:t xml:space="preserve">ha rendido su planilla de contribución sobre ingresos en los últimos </w:t>
      </w:r>
      <w:r w:rsidR="00D66496" w:rsidRPr="003D4884">
        <w:rPr>
          <w:rFonts w:ascii="Tahoma" w:hAnsi="Tahoma" w:cs="Tahoma"/>
          <w:sz w:val="24"/>
          <w:szCs w:val="24"/>
        </w:rPr>
        <w:t>cinco</w:t>
      </w:r>
      <w:r w:rsidR="00F6526B" w:rsidRPr="003D4884">
        <w:rPr>
          <w:rFonts w:ascii="Tahoma" w:hAnsi="Tahoma" w:cs="Tahoma"/>
          <w:sz w:val="24"/>
          <w:szCs w:val="24"/>
        </w:rPr>
        <w:t xml:space="preserve"> (5)</w:t>
      </w:r>
      <w:r w:rsidR="007238C9" w:rsidRPr="003D4884">
        <w:rPr>
          <w:rFonts w:ascii="Tahoma" w:hAnsi="Tahoma" w:cs="Tahoma"/>
          <w:sz w:val="24"/>
          <w:szCs w:val="24"/>
        </w:rPr>
        <w:t xml:space="preserve"> años</w:t>
      </w:r>
      <w:r w:rsidR="00687E65" w:rsidRPr="003D4884">
        <w:rPr>
          <w:rFonts w:ascii="Tahoma" w:hAnsi="Tahoma" w:cs="Tahoma"/>
          <w:sz w:val="24"/>
          <w:szCs w:val="24"/>
        </w:rPr>
        <w:t>, previos a la firma de este contrato</w:t>
      </w:r>
      <w:r w:rsidR="007238C9" w:rsidRPr="003D4884">
        <w:rPr>
          <w:rFonts w:ascii="Tahoma" w:hAnsi="Tahoma" w:cs="Tahoma"/>
          <w:sz w:val="24"/>
          <w:szCs w:val="24"/>
        </w:rPr>
        <w:t xml:space="preserve">; </w:t>
      </w:r>
      <w:r w:rsidR="00B37FE5" w:rsidRPr="003D4884">
        <w:rPr>
          <w:rFonts w:ascii="Tahoma" w:hAnsi="Tahoma" w:cs="Tahoma"/>
          <w:sz w:val="24"/>
          <w:szCs w:val="24"/>
        </w:rPr>
        <w:t xml:space="preserve">igualmente </w:t>
      </w:r>
      <w:r w:rsidR="007238C9" w:rsidRPr="003D4884">
        <w:rPr>
          <w:rFonts w:ascii="Tahoma" w:hAnsi="Tahoma" w:cs="Tahoma"/>
          <w:sz w:val="24"/>
          <w:szCs w:val="24"/>
        </w:rPr>
        <w:t>una</w:t>
      </w:r>
      <w:r w:rsidR="00F6526B" w:rsidRPr="003D4884">
        <w:rPr>
          <w:rFonts w:ascii="Tahoma" w:hAnsi="Tahoma" w:cs="Tahoma"/>
          <w:sz w:val="24"/>
          <w:szCs w:val="24"/>
        </w:rPr>
        <w:t xml:space="preserve"> certificación </w:t>
      </w:r>
      <w:r w:rsidR="00B37FE5" w:rsidRPr="003D4884">
        <w:rPr>
          <w:rFonts w:ascii="Tahoma" w:hAnsi="Tahoma" w:cs="Tahoma"/>
          <w:sz w:val="24"/>
          <w:szCs w:val="24"/>
        </w:rPr>
        <w:t>que acredit</w:t>
      </w:r>
      <w:r w:rsidR="00687E65" w:rsidRPr="003D4884">
        <w:rPr>
          <w:rFonts w:ascii="Tahoma" w:hAnsi="Tahoma" w:cs="Tahoma"/>
          <w:sz w:val="24"/>
          <w:szCs w:val="24"/>
        </w:rPr>
        <w:t>a</w:t>
      </w:r>
      <w:r w:rsidR="00B37FE5" w:rsidRPr="003D4884">
        <w:rPr>
          <w:rFonts w:ascii="Tahoma" w:hAnsi="Tahoma" w:cs="Tahoma"/>
          <w:sz w:val="24"/>
          <w:szCs w:val="24"/>
        </w:rPr>
        <w:t xml:space="preserve"> </w:t>
      </w:r>
      <w:r w:rsidR="00F6526B" w:rsidRPr="003D4884">
        <w:rPr>
          <w:rFonts w:ascii="Tahoma" w:hAnsi="Tahoma" w:cs="Tahoma"/>
          <w:sz w:val="24"/>
          <w:szCs w:val="24"/>
        </w:rPr>
        <w:t>que</w:t>
      </w:r>
      <w:r w:rsidR="007238C9" w:rsidRPr="003D4884">
        <w:rPr>
          <w:rFonts w:ascii="Tahoma" w:hAnsi="Tahoma" w:cs="Tahoma"/>
          <w:sz w:val="24"/>
          <w:szCs w:val="24"/>
        </w:rPr>
        <w:t xml:space="preserve"> </w:t>
      </w:r>
      <w:r w:rsidR="00D66496" w:rsidRPr="003D4884">
        <w:rPr>
          <w:rFonts w:ascii="Tahoma" w:hAnsi="Tahoma" w:cs="Tahoma"/>
          <w:bCs/>
          <w:spacing w:val="0"/>
          <w:sz w:val="24"/>
          <w:szCs w:val="24"/>
        </w:rPr>
        <w:t>no tiene deu</w:t>
      </w:r>
      <w:r w:rsidR="00F6526B" w:rsidRPr="003D4884">
        <w:rPr>
          <w:rFonts w:ascii="Tahoma" w:hAnsi="Tahoma" w:cs="Tahoma"/>
          <w:bCs/>
          <w:spacing w:val="0"/>
          <w:sz w:val="24"/>
          <w:szCs w:val="24"/>
        </w:rPr>
        <w:t xml:space="preserve">das contributivas con el Gobierno de Puerto Rico y </w:t>
      </w:r>
      <w:r w:rsidR="007238C9" w:rsidRPr="003D4884">
        <w:rPr>
          <w:rFonts w:ascii="Tahoma" w:hAnsi="Tahoma" w:cs="Tahoma"/>
          <w:bCs/>
          <w:spacing w:val="0"/>
          <w:sz w:val="24"/>
          <w:szCs w:val="24"/>
        </w:rPr>
        <w:t xml:space="preserve">una </w:t>
      </w:r>
      <w:r w:rsidR="00F6526B" w:rsidRPr="003D4884">
        <w:rPr>
          <w:rFonts w:ascii="Tahoma" w:hAnsi="Tahoma" w:cs="Tahoma"/>
          <w:bCs/>
          <w:spacing w:val="0"/>
          <w:sz w:val="24"/>
          <w:szCs w:val="24"/>
        </w:rPr>
        <w:t xml:space="preserve">certificación </w:t>
      </w:r>
      <w:r w:rsidR="00B37FE5" w:rsidRPr="003D4884">
        <w:rPr>
          <w:rFonts w:ascii="Tahoma" w:hAnsi="Tahoma" w:cs="Tahoma"/>
          <w:bCs/>
          <w:spacing w:val="0"/>
          <w:sz w:val="24"/>
          <w:szCs w:val="24"/>
        </w:rPr>
        <w:t xml:space="preserve">emitida por el </w:t>
      </w:r>
      <w:r w:rsidR="008E7A4E" w:rsidRPr="003D4884">
        <w:rPr>
          <w:rFonts w:ascii="Tahoma" w:hAnsi="Tahoma" w:cs="Tahoma"/>
          <w:bCs/>
          <w:spacing w:val="0"/>
          <w:sz w:val="24"/>
          <w:szCs w:val="24"/>
        </w:rPr>
        <w:t>Centro de Recaudaciones de Ingresos Municipales (</w:t>
      </w:r>
      <w:r w:rsidR="00B37FE5" w:rsidRPr="003D4884">
        <w:rPr>
          <w:rFonts w:ascii="Tahoma" w:hAnsi="Tahoma" w:cs="Tahoma"/>
          <w:bCs/>
          <w:spacing w:val="0"/>
          <w:sz w:val="24"/>
          <w:szCs w:val="24"/>
        </w:rPr>
        <w:t>CRIM</w:t>
      </w:r>
      <w:r w:rsidR="008E7A4E" w:rsidRPr="003D4884">
        <w:rPr>
          <w:rFonts w:ascii="Tahoma" w:hAnsi="Tahoma" w:cs="Tahoma"/>
          <w:bCs/>
          <w:spacing w:val="0"/>
          <w:sz w:val="24"/>
          <w:szCs w:val="24"/>
        </w:rPr>
        <w:t>)</w:t>
      </w:r>
      <w:r w:rsidR="00B37FE5" w:rsidRPr="003D4884">
        <w:rPr>
          <w:rFonts w:ascii="Tahoma" w:hAnsi="Tahoma" w:cs="Tahoma"/>
          <w:bCs/>
          <w:spacing w:val="0"/>
          <w:sz w:val="24"/>
          <w:szCs w:val="24"/>
        </w:rPr>
        <w:t xml:space="preserve"> </w:t>
      </w:r>
      <w:r w:rsidR="00F6526B" w:rsidRPr="003D4884">
        <w:rPr>
          <w:rFonts w:ascii="Tahoma" w:hAnsi="Tahoma" w:cs="Tahoma"/>
          <w:bCs/>
          <w:spacing w:val="0"/>
          <w:sz w:val="24"/>
          <w:szCs w:val="24"/>
        </w:rPr>
        <w:t>de que no tiene deudas</w:t>
      </w:r>
      <w:r w:rsidR="00D66496" w:rsidRPr="003D4884">
        <w:rPr>
          <w:rFonts w:ascii="Tahoma" w:hAnsi="Tahoma" w:cs="Tahoma"/>
          <w:bCs/>
          <w:spacing w:val="0"/>
          <w:sz w:val="24"/>
          <w:szCs w:val="24"/>
        </w:rPr>
        <w:t xml:space="preserve"> por concepto de contrib</w:t>
      </w:r>
      <w:r w:rsidR="00F6526B" w:rsidRPr="003D4884">
        <w:rPr>
          <w:rFonts w:ascii="Tahoma" w:hAnsi="Tahoma" w:cs="Tahoma"/>
          <w:bCs/>
          <w:spacing w:val="0"/>
          <w:sz w:val="24"/>
          <w:szCs w:val="24"/>
        </w:rPr>
        <w:t xml:space="preserve">uciones </w:t>
      </w:r>
      <w:r w:rsidR="00D66496" w:rsidRPr="003D4884">
        <w:rPr>
          <w:rFonts w:ascii="Tahoma" w:hAnsi="Tahoma" w:cs="Tahoma"/>
          <w:bCs/>
          <w:spacing w:val="0"/>
          <w:sz w:val="24"/>
          <w:szCs w:val="24"/>
        </w:rPr>
        <w:t>sobre la propiedad mueble e inmueble.</w:t>
      </w:r>
      <w:r w:rsidR="00D66496" w:rsidRPr="003D4884">
        <w:rPr>
          <w:rFonts w:ascii="Tahoma" w:hAnsi="Tahoma" w:cs="Tahoma"/>
          <w:sz w:val="24"/>
          <w:szCs w:val="24"/>
        </w:rPr>
        <w:t xml:space="preserve"> </w:t>
      </w:r>
      <w:r w:rsidR="00F6526B" w:rsidRPr="003D4884">
        <w:rPr>
          <w:rFonts w:ascii="Tahoma" w:hAnsi="Tahoma" w:cs="Tahoma"/>
          <w:sz w:val="24"/>
          <w:szCs w:val="24"/>
        </w:rPr>
        <w:t xml:space="preserve">De tener </w:t>
      </w:r>
      <w:r w:rsidR="007238C9" w:rsidRPr="003D4884">
        <w:rPr>
          <w:rFonts w:ascii="Tahoma" w:hAnsi="Tahoma" w:cs="Tahoma"/>
          <w:sz w:val="24"/>
          <w:szCs w:val="24"/>
        </w:rPr>
        <w:t xml:space="preserve">alguna </w:t>
      </w:r>
      <w:r w:rsidR="00F6526B" w:rsidRPr="003D4884">
        <w:rPr>
          <w:rFonts w:ascii="Tahoma" w:hAnsi="Tahoma" w:cs="Tahoma"/>
          <w:sz w:val="24"/>
          <w:szCs w:val="24"/>
        </w:rPr>
        <w:t xml:space="preserve">deuda, </w:t>
      </w:r>
      <w:r w:rsidR="00D975D2" w:rsidRPr="003D4884">
        <w:rPr>
          <w:rFonts w:ascii="Tahoma" w:hAnsi="Tahoma" w:cs="Tahoma"/>
          <w:bCs/>
          <w:spacing w:val="0"/>
          <w:sz w:val="24"/>
          <w:szCs w:val="24"/>
        </w:rPr>
        <w:t xml:space="preserve">la </w:t>
      </w:r>
      <w:r w:rsidR="00D975D2" w:rsidRPr="003D4884">
        <w:rPr>
          <w:rFonts w:ascii="Tahoma" w:hAnsi="Tahoma" w:cs="Tahoma"/>
          <w:b/>
          <w:bCs/>
          <w:spacing w:val="0"/>
          <w:sz w:val="24"/>
          <w:szCs w:val="24"/>
        </w:rPr>
        <w:t>SEGUNDA PARTE</w:t>
      </w:r>
      <w:r w:rsidR="00D975D2" w:rsidRPr="003D4884">
        <w:rPr>
          <w:rFonts w:ascii="Tahoma" w:hAnsi="Tahoma" w:cs="Tahoma"/>
          <w:bCs/>
          <w:spacing w:val="0"/>
          <w:sz w:val="24"/>
          <w:szCs w:val="24"/>
        </w:rPr>
        <w:t xml:space="preserve"> </w:t>
      </w:r>
      <w:r w:rsidR="007238C9" w:rsidRPr="003D4884">
        <w:rPr>
          <w:rFonts w:ascii="Tahoma" w:hAnsi="Tahoma" w:cs="Tahoma"/>
          <w:bCs/>
          <w:spacing w:val="0"/>
          <w:sz w:val="24"/>
          <w:szCs w:val="24"/>
        </w:rPr>
        <w:t>presenta</w:t>
      </w:r>
      <w:r w:rsidR="00F6526B" w:rsidRPr="003D4884">
        <w:rPr>
          <w:rFonts w:ascii="Tahoma" w:hAnsi="Tahoma" w:cs="Tahoma"/>
          <w:bCs/>
          <w:spacing w:val="0"/>
          <w:sz w:val="24"/>
          <w:szCs w:val="24"/>
        </w:rPr>
        <w:t xml:space="preserve"> evidencia de un plan de pago que est</w:t>
      </w:r>
      <w:r w:rsidR="00B47249" w:rsidRPr="003D4884">
        <w:rPr>
          <w:rFonts w:ascii="Tahoma" w:hAnsi="Tahoma" w:cs="Tahoma"/>
          <w:bCs/>
          <w:spacing w:val="0"/>
          <w:sz w:val="24"/>
          <w:szCs w:val="24"/>
        </w:rPr>
        <w:t>á</w:t>
      </w:r>
      <w:r w:rsidR="00F6526B" w:rsidRPr="003D4884">
        <w:rPr>
          <w:rFonts w:ascii="Tahoma" w:hAnsi="Tahoma" w:cs="Tahoma"/>
          <w:bCs/>
          <w:spacing w:val="0"/>
          <w:sz w:val="24"/>
          <w:szCs w:val="24"/>
        </w:rPr>
        <w:t xml:space="preserve"> cumpliendo.</w:t>
      </w:r>
      <w:r w:rsidR="00D975D2" w:rsidRPr="003D4884">
        <w:rPr>
          <w:rFonts w:ascii="Tahoma" w:hAnsi="Tahoma" w:cs="Tahoma"/>
          <w:bCs/>
          <w:spacing w:val="0"/>
          <w:sz w:val="24"/>
          <w:szCs w:val="24"/>
        </w:rPr>
        <w:t xml:space="preserve"> </w:t>
      </w:r>
      <w:r w:rsidR="00315F5E" w:rsidRPr="003D4884">
        <w:rPr>
          <w:rFonts w:ascii="Tahoma" w:hAnsi="Tahoma" w:cs="Tahoma"/>
          <w:bCs/>
          <w:spacing w:val="0"/>
          <w:sz w:val="24"/>
          <w:szCs w:val="24"/>
        </w:rPr>
        <w:t xml:space="preserve">La presentación de las certificaciones mencionadas constituye una </w:t>
      </w:r>
      <w:r w:rsidR="00315F5E" w:rsidRPr="003D4884">
        <w:rPr>
          <w:rFonts w:ascii="Tahoma" w:hAnsi="Tahoma" w:cs="Tahoma"/>
          <w:b/>
          <w:spacing w:val="0"/>
          <w:sz w:val="24"/>
          <w:szCs w:val="24"/>
        </w:rPr>
        <w:t>condición esencial</w:t>
      </w:r>
      <w:r w:rsidR="00315F5E" w:rsidRPr="003D4884">
        <w:rPr>
          <w:rFonts w:ascii="Tahoma" w:hAnsi="Tahoma" w:cs="Tahoma"/>
          <w:bCs/>
          <w:spacing w:val="0"/>
          <w:sz w:val="24"/>
          <w:szCs w:val="24"/>
        </w:rPr>
        <w:t xml:space="preserve"> </w:t>
      </w:r>
      <w:r w:rsidR="00F4618A" w:rsidRPr="003D4884">
        <w:rPr>
          <w:rFonts w:ascii="Tahoma" w:hAnsi="Tahoma" w:cs="Tahoma"/>
          <w:bCs/>
          <w:spacing w:val="0"/>
          <w:sz w:val="24"/>
          <w:szCs w:val="24"/>
        </w:rPr>
        <w:t xml:space="preserve">del presente contrato, por lo que de </w:t>
      </w:r>
      <w:r w:rsidR="00315F5E" w:rsidRPr="003D4884">
        <w:rPr>
          <w:rFonts w:ascii="Tahoma" w:hAnsi="Tahoma" w:cs="Tahoma"/>
          <w:bCs/>
          <w:spacing w:val="0"/>
          <w:sz w:val="24"/>
          <w:szCs w:val="24"/>
        </w:rPr>
        <w:t xml:space="preserve">encontrarse que </w:t>
      </w:r>
      <w:r w:rsidR="009F1B16" w:rsidRPr="003D4884">
        <w:rPr>
          <w:rFonts w:ascii="Tahoma" w:hAnsi="Tahoma" w:cs="Tahoma"/>
          <w:sz w:val="24"/>
          <w:szCs w:val="24"/>
        </w:rPr>
        <w:t xml:space="preserve">la información </w:t>
      </w:r>
      <w:r w:rsidR="009E5947" w:rsidRPr="003D4884">
        <w:rPr>
          <w:rFonts w:ascii="Tahoma" w:hAnsi="Tahoma" w:cs="Tahoma"/>
          <w:sz w:val="24"/>
          <w:szCs w:val="24"/>
        </w:rPr>
        <w:t xml:space="preserve">provista </w:t>
      </w:r>
      <w:r w:rsidR="009F1B16" w:rsidRPr="003D4884">
        <w:rPr>
          <w:rFonts w:ascii="Tahoma" w:hAnsi="Tahoma" w:cs="Tahoma"/>
          <w:sz w:val="24"/>
          <w:szCs w:val="24"/>
        </w:rPr>
        <w:t xml:space="preserve">fuera </w:t>
      </w:r>
      <w:r w:rsidR="009E5947" w:rsidRPr="003D4884">
        <w:rPr>
          <w:rFonts w:ascii="Tahoma" w:hAnsi="Tahoma" w:cs="Tahoma"/>
          <w:sz w:val="24"/>
          <w:szCs w:val="24"/>
        </w:rPr>
        <w:t>falsa</w:t>
      </w:r>
      <w:r w:rsidR="00687E65" w:rsidRPr="003D4884">
        <w:rPr>
          <w:rFonts w:ascii="Tahoma" w:hAnsi="Tahoma" w:cs="Tahoma"/>
          <w:sz w:val="24"/>
          <w:szCs w:val="24"/>
        </w:rPr>
        <w:t>,</w:t>
      </w:r>
      <w:r w:rsidR="009E5947" w:rsidRPr="003D4884">
        <w:rPr>
          <w:rFonts w:ascii="Tahoma" w:hAnsi="Tahoma" w:cs="Tahoma"/>
          <w:sz w:val="24"/>
          <w:szCs w:val="24"/>
        </w:rPr>
        <w:t xml:space="preserve"> </w:t>
      </w:r>
      <w:r w:rsidR="00315F5E" w:rsidRPr="003D4884">
        <w:rPr>
          <w:rFonts w:ascii="Tahoma" w:hAnsi="Tahoma" w:cs="Tahoma"/>
          <w:sz w:val="24"/>
          <w:szCs w:val="24"/>
        </w:rPr>
        <w:t xml:space="preserve">en todo o en parte o el no cumplir con la misma, </w:t>
      </w:r>
      <w:r w:rsidR="004F48F4" w:rsidRPr="003D4884">
        <w:rPr>
          <w:rFonts w:ascii="Tahoma" w:hAnsi="Tahoma" w:cs="Tahoma"/>
          <w:sz w:val="24"/>
          <w:szCs w:val="24"/>
        </w:rPr>
        <w:t xml:space="preserve">será causa para que </w:t>
      </w:r>
      <w:r w:rsidR="00315F5E" w:rsidRPr="003D4884">
        <w:rPr>
          <w:rFonts w:ascii="Tahoma" w:hAnsi="Tahoma" w:cs="Tahoma"/>
          <w:sz w:val="24"/>
          <w:szCs w:val="24"/>
        </w:rPr>
        <w:t xml:space="preserve">el </w:t>
      </w:r>
      <w:r w:rsidR="00315F5E" w:rsidRPr="003D4884">
        <w:rPr>
          <w:rFonts w:ascii="Tahoma" w:hAnsi="Tahoma" w:cs="Tahoma"/>
          <w:b/>
          <w:sz w:val="24"/>
          <w:szCs w:val="24"/>
        </w:rPr>
        <w:t>RRP</w:t>
      </w:r>
      <w:r w:rsidR="00315F5E" w:rsidRPr="003D4884">
        <w:rPr>
          <w:rFonts w:ascii="Tahoma" w:hAnsi="Tahoma" w:cs="Tahoma"/>
          <w:sz w:val="24"/>
          <w:szCs w:val="24"/>
        </w:rPr>
        <w:t xml:space="preserve"> </w:t>
      </w:r>
      <w:r w:rsidR="004F48F4" w:rsidRPr="003D4884">
        <w:rPr>
          <w:rFonts w:ascii="Tahoma" w:hAnsi="Tahoma" w:cs="Tahoma"/>
          <w:sz w:val="24"/>
          <w:szCs w:val="24"/>
        </w:rPr>
        <w:t xml:space="preserve">deje sin efecto </w:t>
      </w:r>
      <w:r w:rsidR="00D02ABC" w:rsidRPr="003D4884">
        <w:rPr>
          <w:rFonts w:ascii="Tahoma" w:hAnsi="Tahoma" w:cs="Tahoma"/>
          <w:sz w:val="24"/>
          <w:szCs w:val="24"/>
        </w:rPr>
        <w:t>inmediatamente</w:t>
      </w:r>
      <w:r w:rsidR="003D4744" w:rsidRPr="003D4884">
        <w:rPr>
          <w:rFonts w:ascii="Tahoma" w:hAnsi="Tahoma" w:cs="Tahoma"/>
          <w:sz w:val="24"/>
          <w:szCs w:val="24"/>
        </w:rPr>
        <w:t xml:space="preserve">, sin previa notificación, </w:t>
      </w:r>
      <w:r w:rsidR="004F48F4" w:rsidRPr="003D4884">
        <w:rPr>
          <w:rFonts w:ascii="Tahoma" w:hAnsi="Tahoma" w:cs="Tahoma"/>
          <w:sz w:val="24"/>
          <w:szCs w:val="24"/>
        </w:rPr>
        <w:t xml:space="preserve">el presente contrato y la </w:t>
      </w:r>
      <w:r w:rsidR="004F48F4" w:rsidRPr="003D4884">
        <w:rPr>
          <w:rFonts w:ascii="Tahoma" w:hAnsi="Tahoma" w:cs="Tahoma"/>
          <w:b/>
          <w:sz w:val="24"/>
          <w:szCs w:val="24"/>
        </w:rPr>
        <w:t>SEGUNDA PARTE</w:t>
      </w:r>
      <w:r w:rsidR="004F48F4" w:rsidRPr="003D4884">
        <w:rPr>
          <w:rFonts w:ascii="Tahoma" w:hAnsi="Tahoma" w:cs="Tahoma"/>
          <w:sz w:val="24"/>
          <w:szCs w:val="24"/>
        </w:rPr>
        <w:t xml:space="preserve"> tendrá que reintegrar a</w:t>
      </w:r>
      <w:r w:rsidR="00315F5E" w:rsidRPr="003D4884">
        <w:rPr>
          <w:rFonts w:ascii="Tahoma" w:hAnsi="Tahoma" w:cs="Tahoma"/>
          <w:sz w:val="24"/>
          <w:szCs w:val="24"/>
        </w:rPr>
        <w:t>l</w:t>
      </w:r>
      <w:r w:rsidR="004F48F4" w:rsidRPr="003D4884">
        <w:rPr>
          <w:rFonts w:ascii="Tahoma" w:hAnsi="Tahoma" w:cs="Tahoma"/>
          <w:sz w:val="24"/>
          <w:szCs w:val="24"/>
        </w:rPr>
        <w:t xml:space="preserve"> </w:t>
      </w:r>
      <w:r w:rsidR="00315F5E" w:rsidRPr="003D4884">
        <w:rPr>
          <w:rFonts w:ascii="Tahoma" w:hAnsi="Tahoma" w:cs="Tahoma"/>
          <w:b/>
          <w:sz w:val="24"/>
          <w:szCs w:val="24"/>
        </w:rPr>
        <w:t>RRP</w:t>
      </w:r>
      <w:r w:rsidR="00315F5E" w:rsidRPr="003D4884">
        <w:rPr>
          <w:rFonts w:ascii="Tahoma" w:hAnsi="Tahoma" w:cs="Tahoma"/>
          <w:sz w:val="24"/>
          <w:szCs w:val="24"/>
        </w:rPr>
        <w:t xml:space="preserve"> </w:t>
      </w:r>
      <w:r w:rsidR="004F48F4" w:rsidRPr="003D4884">
        <w:rPr>
          <w:rFonts w:ascii="Tahoma" w:hAnsi="Tahoma" w:cs="Tahoma"/>
          <w:sz w:val="24"/>
          <w:szCs w:val="24"/>
        </w:rPr>
        <w:t xml:space="preserve">toda suma de dinero </w:t>
      </w:r>
      <w:r w:rsidR="00687E65" w:rsidRPr="003D4884">
        <w:rPr>
          <w:rFonts w:ascii="Tahoma" w:hAnsi="Tahoma" w:cs="Tahoma"/>
          <w:sz w:val="24"/>
          <w:szCs w:val="24"/>
        </w:rPr>
        <w:t xml:space="preserve">recibida </w:t>
      </w:r>
      <w:r w:rsidR="00315F5E" w:rsidRPr="003D4884">
        <w:rPr>
          <w:rFonts w:ascii="Tahoma" w:hAnsi="Tahoma" w:cs="Tahoma"/>
          <w:sz w:val="24"/>
          <w:szCs w:val="24"/>
        </w:rPr>
        <w:t>en virtud del mismo</w:t>
      </w:r>
      <w:r w:rsidR="004F48F4" w:rsidRPr="003D4884">
        <w:rPr>
          <w:rFonts w:ascii="Tahoma" w:hAnsi="Tahoma" w:cs="Tahoma"/>
          <w:b/>
          <w:sz w:val="24"/>
          <w:szCs w:val="24"/>
        </w:rPr>
        <w:t>.</w:t>
      </w:r>
    </w:p>
    <w:p w14:paraId="4AF1A965" w14:textId="77777777" w:rsidR="00F5305E" w:rsidRPr="003D4884" w:rsidRDefault="00F5305E" w:rsidP="008C631C">
      <w:pPr>
        <w:spacing w:line="276" w:lineRule="auto"/>
        <w:jc w:val="both"/>
        <w:rPr>
          <w:rFonts w:ascii="Tahoma" w:hAnsi="Tahoma" w:cs="Tahoma"/>
          <w:b/>
          <w:sz w:val="24"/>
          <w:szCs w:val="24"/>
        </w:rPr>
      </w:pPr>
    </w:p>
    <w:p w14:paraId="4AF1A966" w14:textId="77777777" w:rsidR="00742E51" w:rsidRDefault="00751D98" w:rsidP="008C631C">
      <w:pPr>
        <w:spacing w:line="276" w:lineRule="auto"/>
        <w:jc w:val="both"/>
        <w:rPr>
          <w:rFonts w:ascii="Tahoma" w:hAnsi="Tahoma" w:cs="Tahoma"/>
          <w:sz w:val="24"/>
          <w:szCs w:val="24"/>
        </w:rPr>
      </w:pPr>
      <w:r w:rsidRPr="003D4884">
        <w:rPr>
          <w:rFonts w:ascii="Tahoma" w:hAnsi="Tahoma" w:cs="Tahoma"/>
          <w:b/>
          <w:spacing w:val="0"/>
          <w:sz w:val="24"/>
          <w:szCs w:val="24"/>
        </w:rPr>
        <w:t>---</w:t>
      </w:r>
      <w:r w:rsidR="00315F5E" w:rsidRPr="003D4884">
        <w:rPr>
          <w:rFonts w:ascii="Tahoma" w:hAnsi="Tahoma" w:cs="Tahoma"/>
          <w:b/>
          <w:spacing w:val="0"/>
          <w:sz w:val="24"/>
          <w:szCs w:val="24"/>
        </w:rPr>
        <w:t>D</w:t>
      </w:r>
      <w:r w:rsidR="00315F5E" w:rsidRPr="003D4884">
        <w:rPr>
          <w:rFonts w:ascii="Tahoma" w:hAnsi="Tahoma" w:cs="Tahoma"/>
          <w:b/>
          <w:sz w:val="24"/>
          <w:szCs w:val="24"/>
        </w:rPr>
        <w:t>É</w:t>
      </w:r>
      <w:r w:rsidR="00793A9A" w:rsidRPr="003D4884">
        <w:rPr>
          <w:rFonts w:ascii="Tahoma" w:hAnsi="Tahoma" w:cs="Tahoma"/>
          <w:b/>
          <w:spacing w:val="0"/>
          <w:sz w:val="24"/>
          <w:szCs w:val="24"/>
        </w:rPr>
        <w:t xml:space="preserve">CIMA </w:t>
      </w:r>
      <w:r w:rsidR="00FF360B" w:rsidRPr="003D4884">
        <w:rPr>
          <w:rFonts w:ascii="Tahoma" w:hAnsi="Tahoma" w:cs="Tahoma"/>
          <w:b/>
          <w:spacing w:val="0"/>
          <w:sz w:val="24"/>
          <w:szCs w:val="24"/>
        </w:rPr>
        <w:t>SEXTA</w:t>
      </w:r>
      <w:r w:rsidRPr="003D4884">
        <w:rPr>
          <w:rFonts w:ascii="Tahoma" w:hAnsi="Tahoma" w:cs="Tahoma"/>
          <w:b/>
          <w:spacing w:val="0"/>
          <w:sz w:val="24"/>
          <w:szCs w:val="24"/>
        </w:rPr>
        <w:t>:</w:t>
      </w:r>
      <w:r w:rsidR="00DD2E30">
        <w:rPr>
          <w:rFonts w:ascii="Tahoma" w:hAnsi="Tahoma" w:cs="Tahoma"/>
          <w:bCs/>
          <w:spacing w:val="0"/>
          <w:sz w:val="24"/>
          <w:szCs w:val="24"/>
        </w:rPr>
        <w:t xml:space="preserve"> </w:t>
      </w:r>
      <w:r w:rsidR="00DD2E30">
        <w:rPr>
          <w:rFonts w:ascii="Tahoma" w:hAnsi="Tahoma" w:cs="Tahoma"/>
          <w:color w:val="000000"/>
          <w:bdr w:val="none" w:sz="0" w:space="0" w:color="auto" w:frame="1"/>
          <w:shd w:val="clear" w:color="auto" w:fill="FFFFFF"/>
        </w:rPr>
        <w:t>La </w:t>
      </w:r>
      <w:r w:rsidR="00DD2E30">
        <w:rPr>
          <w:rFonts w:ascii="Tahoma" w:hAnsi="Tahoma" w:cs="Tahoma"/>
          <w:b/>
          <w:bCs/>
          <w:color w:val="000000"/>
          <w:bdr w:val="none" w:sz="0" w:space="0" w:color="auto" w:frame="1"/>
          <w:shd w:val="clear" w:color="auto" w:fill="FFFFFF"/>
        </w:rPr>
        <w:t>SEGUNDA PARTE</w:t>
      </w:r>
      <w:r w:rsidR="00DD2E30">
        <w:rPr>
          <w:rFonts w:ascii="Tahoma" w:hAnsi="Tahoma" w:cs="Tahoma"/>
          <w:color w:val="000000"/>
          <w:bdr w:val="none" w:sz="0" w:space="0" w:color="auto" w:frame="1"/>
          <w:shd w:val="clear" w:color="auto" w:fill="FFFFFF"/>
        </w:rPr>
        <w:t> </w:t>
      </w:r>
      <w:r w:rsidR="00DD2E30" w:rsidRPr="00635526">
        <w:rPr>
          <w:rFonts w:ascii="Tahoma" w:hAnsi="Tahoma" w:cs="Tahoma"/>
          <w:sz w:val="24"/>
          <w:szCs w:val="24"/>
        </w:rPr>
        <w:t>certifica y garantiza que al momento de suscribir este contrato no adeuda contribuciones por conceptos de impuestos a la propiedad mueble e inmueble del Centro de Recaudación de Impuesto Municipales CRIM, por lo que el incumplimiento de la misma o de encontrarse que la información provista fuera falsa, en todo o en parte o el no cumplir con la misma, será causa para que el RRP cancele inmediatamente el presente contrato y la </w:t>
      </w:r>
      <w:r w:rsidR="00DD2E30" w:rsidRPr="00635526">
        <w:rPr>
          <w:rFonts w:ascii="Tahoma" w:hAnsi="Tahoma" w:cs="Tahoma"/>
          <w:b/>
          <w:sz w:val="24"/>
          <w:szCs w:val="24"/>
        </w:rPr>
        <w:t>SEGUNDA PARTE</w:t>
      </w:r>
      <w:r w:rsidR="00DD2E30" w:rsidRPr="00635526">
        <w:rPr>
          <w:rFonts w:ascii="Tahoma" w:hAnsi="Tahoma" w:cs="Tahoma"/>
          <w:sz w:val="24"/>
          <w:szCs w:val="24"/>
        </w:rPr>
        <w:t> tendrá que restituir al </w:t>
      </w:r>
      <w:r w:rsidR="00DD2E30" w:rsidRPr="00C65B84">
        <w:rPr>
          <w:rFonts w:ascii="Tahoma" w:hAnsi="Tahoma" w:cs="Tahoma"/>
          <w:b/>
          <w:sz w:val="24"/>
          <w:szCs w:val="24"/>
        </w:rPr>
        <w:t>RRP</w:t>
      </w:r>
      <w:r w:rsidR="00DD2E30" w:rsidRPr="00635526">
        <w:rPr>
          <w:rFonts w:ascii="Tahoma" w:hAnsi="Tahoma" w:cs="Tahoma"/>
          <w:sz w:val="24"/>
          <w:szCs w:val="24"/>
        </w:rPr>
        <w:t> toda suma de dinero recibida en virtud del mismo.</w:t>
      </w:r>
    </w:p>
    <w:p w14:paraId="4AF1A967" w14:textId="77777777" w:rsidR="00F5305E" w:rsidRPr="00635526" w:rsidRDefault="00F5305E" w:rsidP="008C631C">
      <w:pPr>
        <w:spacing w:line="276" w:lineRule="auto"/>
        <w:jc w:val="both"/>
        <w:rPr>
          <w:rFonts w:ascii="Tahoma" w:hAnsi="Tahoma" w:cs="Tahoma"/>
          <w:sz w:val="24"/>
          <w:szCs w:val="24"/>
        </w:rPr>
      </w:pPr>
    </w:p>
    <w:p w14:paraId="4AF1A968" w14:textId="77777777" w:rsidR="00D02ABC" w:rsidRDefault="00742E51" w:rsidP="008C631C">
      <w:pPr>
        <w:pStyle w:val="NoSpacing"/>
        <w:spacing w:line="276" w:lineRule="auto"/>
        <w:jc w:val="both"/>
        <w:rPr>
          <w:rFonts w:ascii="Tahoma" w:hAnsi="Tahoma" w:cs="Tahoma"/>
          <w:b/>
          <w:sz w:val="24"/>
          <w:szCs w:val="24"/>
          <w:lang w:val="es-PR"/>
        </w:rPr>
      </w:pPr>
      <w:r w:rsidRPr="003D4884">
        <w:rPr>
          <w:rFonts w:ascii="Tahoma" w:hAnsi="Tahoma" w:cs="Tahoma"/>
          <w:b/>
          <w:sz w:val="24"/>
          <w:szCs w:val="24"/>
          <w:lang w:val="es-PR"/>
        </w:rPr>
        <w:t>---</w:t>
      </w:r>
      <w:r w:rsidR="00751D98" w:rsidRPr="003D4884">
        <w:rPr>
          <w:rFonts w:ascii="Tahoma" w:hAnsi="Tahoma" w:cs="Tahoma"/>
          <w:b/>
          <w:sz w:val="24"/>
          <w:szCs w:val="24"/>
          <w:lang w:val="es-PR"/>
        </w:rPr>
        <w:t>DÉCIMA</w:t>
      </w:r>
      <w:r w:rsidR="00751D98" w:rsidRPr="003D4884">
        <w:rPr>
          <w:rFonts w:ascii="Tahoma" w:hAnsi="Tahoma" w:cs="Tahoma"/>
          <w:b/>
          <w:spacing w:val="0"/>
          <w:sz w:val="24"/>
          <w:szCs w:val="24"/>
          <w:lang w:val="es-PR"/>
        </w:rPr>
        <w:t xml:space="preserve"> </w:t>
      </w:r>
      <w:r w:rsidR="00FF360B" w:rsidRPr="008C631C">
        <w:rPr>
          <w:rFonts w:ascii="Tahoma" w:hAnsi="Tahoma" w:cs="Tahoma"/>
          <w:b/>
          <w:spacing w:val="0"/>
          <w:sz w:val="24"/>
          <w:szCs w:val="24"/>
          <w:lang w:val="es-PR"/>
        </w:rPr>
        <w:t>S</w:t>
      </w:r>
      <w:r w:rsidR="00FF360B" w:rsidRPr="008C631C">
        <w:rPr>
          <w:rFonts w:ascii="Tahoma" w:hAnsi="Tahoma" w:cs="Tahoma"/>
          <w:b/>
          <w:sz w:val="24"/>
          <w:szCs w:val="24"/>
          <w:lang w:val="es-PR"/>
        </w:rPr>
        <w:t>É</w:t>
      </w:r>
      <w:r w:rsidR="00FF360B" w:rsidRPr="008C631C">
        <w:rPr>
          <w:rFonts w:ascii="Tahoma" w:hAnsi="Tahoma" w:cs="Tahoma"/>
          <w:b/>
          <w:spacing w:val="0"/>
          <w:sz w:val="24"/>
          <w:szCs w:val="24"/>
          <w:lang w:val="es-PR"/>
        </w:rPr>
        <w:t>PTIMA</w:t>
      </w:r>
      <w:r w:rsidR="005D1B79" w:rsidRPr="003D4884">
        <w:rPr>
          <w:rFonts w:ascii="Tahoma" w:hAnsi="Tahoma" w:cs="Tahoma"/>
          <w:b/>
          <w:spacing w:val="0"/>
          <w:sz w:val="24"/>
          <w:szCs w:val="24"/>
          <w:lang w:val="es-PR"/>
        </w:rPr>
        <w:t>:</w:t>
      </w:r>
      <w:r w:rsidR="005D1B79" w:rsidRPr="003D4884">
        <w:rPr>
          <w:rFonts w:ascii="Tahoma" w:hAnsi="Tahoma" w:cs="Tahoma"/>
          <w:b/>
          <w:bCs/>
          <w:spacing w:val="0"/>
          <w:sz w:val="24"/>
          <w:szCs w:val="24"/>
          <w:lang w:val="es-PR"/>
        </w:rPr>
        <w:t xml:space="preserve">  </w:t>
      </w:r>
      <w:r w:rsidR="006C0AAA" w:rsidRPr="003D4884">
        <w:rPr>
          <w:rFonts w:ascii="Tahoma" w:hAnsi="Tahoma" w:cs="Tahoma"/>
          <w:b/>
          <w:bCs/>
          <w:spacing w:val="0"/>
          <w:sz w:val="24"/>
          <w:szCs w:val="24"/>
          <w:lang w:val="es-PR"/>
        </w:rPr>
        <w:t xml:space="preserve"> </w:t>
      </w:r>
      <w:r w:rsidR="00586282" w:rsidRPr="003D4884">
        <w:rPr>
          <w:rFonts w:ascii="Tahoma" w:hAnsi="Tahoma" w:cs="Tahoma"/>
          <w:sz w:val="24"/>
          <w:szCs w:val="24"/>
          <w:lang w:val="es-PR"/>
        </w:rPr>
        <w:t xml:space="preserve">La </w:t>
      </w:r>
      <w:r w:rsidR="00586282" w:rsidRPr="003D4884">
        <w:rPr>
          <w:rFonts w:ascii="Tahoma" w:hAnsi="Tahoma" w:cs="Tahoma"/>
          <w:b/>
          <w:sz w:val="24"/>
          <w:szCs w:val="24"/>
          <w:lang w:val="es-PR"/>
        </w:rPr>
        <w:t>SEGUNDA PARTE</w:t>
      </w:r>
      <w:r w:rsidR="00586282" w:rsidRPr="003D4884">
        <w:rPr>
          <w:rFonts w:ascii="Tahoma" w:hAnsi="Tahoma" w:cs="Tahoma"/>
          <w:sz w:val="24"/>
          <w:szCs w:val="24"/>
          <w:lang w:val="es-PR"/>
        </w:rPr>
        <w:t xml:space="preserve"> present</w:t>
      </w:r>
      <w:r w:rsidR="00687E65" w:rsidRPr="003D4884">
        <w:rPr>
          <w:rFonts w:ascii="Tahoma" w:hAnsi="Tahoma" w:cs="Tahoma"/>
          <w:sz w:val="24"/>
          <w:szCs w:val="24"/>
          <w:lang w:val="es-PR"/>
        </w:rPr>
        <w:t>a</w:t>
      </w:r>
      <w:r w:rsidR="00586282" w:rsidRPr="003D4884">
        <w:rPr>
          <w:rFonts w:ascii="Tahoma" w:hAnsi="Tahoma" w:cs="Tahoma"/>
          <w:sz w:val="24"/>
          <w:szCs w:val="24"/>
          <w:lang w:val="es-PR"/>
        </w:rPr>
        <w:t xml:space="preserve"> </w:t>
      </w:r>
      <w:r w:rsidR="003D4744" w:rsidRPr="003D4884">
        <w:rPr>
          <w:rFonts w:ascii="Tahoma" w:hAnsi="Tahoma" w:cs="Tahoma"/>
          <w:sz w:val="24"/>
          <w:szCs w:val="24"/>
          <w:lang w:val="es-PR"/>
        </w:rPr>
        <w:t xml:space="preserve">además </w:t>
      </w:r>
      <w:r w:rsidR="00586282" w:rsidRPr="003D4884">
        <w:rPr>
          <w:rFonts w:ascii="Tahoma" w:hAnsi="Tahoma" w:cs="Tahoma"/>
          <w:sz w:val="24"/>
          <w:szCs w:val="24"/>
          <w:lang w:val="es-PR"/>
        </w:rPr>
        <w:t>los documentos que se enumeran a continuación: Copia del Certificado de Registro de Comerciante</w:t>
      </w:r>
      <w:r w:rsidR="00FF360B" w:rsidRPr="003D4884">
        <w:rPr>
          <w:rFonts w:ascii="Tahoma" w:hAnsi="Tahoma" w:cs="Tahoma"/>
          <w:sz w:val="24"/>
          <w:szCs w:val="24"/>
          <w:lang w:val="es-PR"/>
        </w:rPr>
        <w:t>s,</w:t>
      </w:r>
      <w:r w:rsidR="00586282" w:rsidRPr="003D4884">
        <w:rPr>
          <w:rFonts w:ascii="Tahoma" w:hAnsi="Tahoma" w:cs="Tahoma"/>
          <w:sz w:val="24"/>
          <w:szCs w:val="24"/>
          <w:lang w:val="es-PR"/>
        </w:rPr>
        <w:t xml:space="preserve"> emitido por el Departamento de Hacienda, Certificación sobre la Radicación del Impuesto sobre Ventas</w:t>
      </w:r>
      <w:r w:rsidR="00B96F57" w:rsidRPr="003D4884">
        <w:rPr>
          <w:rFonts w:ascii="Tahoma" w:hAnsi="Tahoma" w:cs="Tahoma"/>
          <w:sz w:val="24"/>
          <w:szCs w:val="24"/>
          <w:lang w:val="es-PR"/>
        </w:rPr>
        <w:t xml:space="preserve"> y Uso</w:t>
      </w:r>
      <w:r w:rsidR="00586282" w:rsidRPr="003D4884">
        <w:rPr>
          <w:rFonts w:ascii="Tahoma" w:hAnsi="Tahoma" w:cs="Tahoma"/>
          <w:sz w:val="24"/>
          <w:szCs w:val="24"/>
          <w:lang w:val="es-PR"/>
        </w:rPr>
        <w:t xml:space="preserve"> (IVU), </w:t>
      </w:r>
      <w:r w:rsidR="00FF360B" w:rsidRPr="003D4884">
        <w:rPr>
          <w:rFonts w:ascii="Tahoma" w:hAnsi="Tahoma" w:cs="Tahoma"/>
          <w:sz w:val="24"/>
          <w:szCs w:val="24"/>
          <w:lang w:val="es-PR"/>
        </w:rPr>
        <w:t>d</w:t>
      </w:r>
      <w:r w:rsidR="00586282" w:rsidRPr="003D4884">
        <w:rPr>
          <w:rFonts w:ascii="Tahoma" w:hAnsi="Tahoma" w:cs="Tahoma"/>
          <w:sz w:val="24"/>
          <w:szCs w:val="24"/>
          <w:lang w:val="es-PR"/>
        </w:rPr>
        <w:t xml:space="preserve">eclaración </w:t>
      </w:r>
      <w:r w:rsidR="00FF360B" w:rsidRPr="003D4884">
        <w:rPr>
          <w:rFonts w:ascii="Tahoma" w:hAnsi="Tahoma" w:cs="Tahoma"/>
          <w:sz w:val="24"/>
          <w:szCs w:val="24"/>
          <w:lang w:val="es-PR"/>
        </w:rPr>
        <w:t>j</w:t>
      </w:r>
      <w:r w:rsidR="00586282" w:rsidRPr="003D4884">
        <w:rPr>
          <w:rFonts w:ascii="Tahoma" w:hAnsi="Tahoma" w:cs="Tahoma"/>
          <w:sz w:val="24"/>
          <w:szCs w:val="24"/>
          <w:lang w:val="es-PR"/>
        </w:rPr>
        <w:t xml:space="preserve">urada sobre la no convicción de delitos contra el erario público, conforme al Código de Anticorrupción para un Nuevo Puerto Rico.  </w:t>
      </w:r>
      <w:r w:rsidR="00D02ABC" w:rsidRPr="003D4884">
        <w:rPr>
          <w:rFonts w:ascii="Tahoma" w:hAnsi="Tahoma" w:cs="Tahoma"/>
          <w:bCs/>
          <w:spacing w:val="0"/>
          <w:sz w:val="24"/>
          <w:szCs w:val="24"/>
          <w:lang w:val="es-PR"/>
        </w:rPr>
        <w:t xml:space="preserve">La presentación de la documentación mencionada constituye una </w:t>
      </w:r>
      <w:r w:rsidR="00D02ABC" w:rsidRPr="003D4884">
        <w:rPr>
          <w:rFonts w:ascii="Tahoma" w:hAnsi="Tahoma" w:cs="Tahoma"/>
          <w:b/>
          <w:spacing w:val="0"/>
          <w:sz w:val="24"/>
          <w:szCs w:val="24"/>
          <w:lang w:val="es-PR"/>
        </w:rPr>
        <w:t>condición esencial</w:t>
      </w:r>
      <w:r w:rsidR="00D02ABC" w:rsidRPr="003D4884">
        <w:rPr>
          <w:rFonts w:ascii="Tahoma" w:hAnsi="Tahoma" w:cs="Tahoma"/>
          <w:bCs/>
          <w:spacing w:val="0"/>
          <w:sz w:val="24"/>
          <w:szCs w:val="24"/>
          <w:lang w:val="es-PR"/>
        </w:rPr>
        <w:t xml:space="preserve"> del presente contrato, por lo que </w:t>
      </w:r>
      <w:r w:rsidR="003D4744" w:rsidRPr="003D4884">
        <w:rPr>
          <w:rFonts w:ascii="Tahoma" w:hAnsi="Tahoma" w:cs="Tahoma"/>
          <w:bCs/>
          <w:spacing w:val="0"/>
          <w:sz w:val="24"/>
          <w:szCs w:val="24"/>
          <w:lang w:val="es-PR"/>
        </w:rPr>
        <w:t xml:space="preserve">el incumplimiento de la misma o </w:t>
      </w:r>
      <w:r w:rsidR="00D02ABC" w:rsidRPr="003D4884">
        <w:rPr>
          <w:rFonts w:ascii="Tahoma" w:hAnsi="Tahoma" w:cs="Tahoma"/>
          <w:bCs/>
          <w:spacing w:val="0"/>
          <w:sz w:val="24"/>
          <w:szCs w:val="24"/>
          <w:lang w:val="es-PR"/>
        </w:rPr>
        <w:t xml:space="preserve">de encontrarse que </w:t>
      </w:r>
      <w:r w:rsidR="00D02ABC" w:rsidRPr="003D4884">
        <w:rPr>
          <w:rFonts w:ascii="Tahoma" w:hAnsi="Tahoma" w:cs="Tahoma"/>
          <w:sz w:val="24"/>
          <w:szCs w:val="24"/>
          <w:lang w:val="es-PR"/>
        </w:rPr>
        <w:t>la información provista fuera falsa</w:t>
      </w:r>
      <w:r w:rsidR="00687E65" w:rsidRPr="003D4884">
        <w:rPr>
          <w:rFonts w:ascii="Tahoma" w:hAnsi="Tahoma" w:cs="Tahoma"/>
          <w:sz w:val="24"/>
          <w:szCs w:val="24"/>
          <w:lang w:val="es-PR"/>
        </w:rPr>
        <w:t>,</w:t>
      </w:r>
      <w:r w:rsidR="00D02ABC" w:rsidRPr="003D4884">
        <w:rPr>
          <w:rFonts w:ascii="Tahoma" w:hAnsi="Tahoma" w:cs="Tahoma"/>
          <w:sz w:val="24"/>
          <w:szCs w:val="24"/>
          <w:lang w:val="es-PR"/>
        </w:rPr>
        <w:t xml:space="preserve"> en todo o en parte o el no cumplir con </w:t>
      </w:r>
      <w:r w:rsidR="00FF360B" w:rsidRPr="003D4884">
        <w:rPr>
          <w:rFonts w:ascii="Tahoma" w:hAnsi="Tahoma" w:cs="Tahoma"/>
          <w:sz w:val="24"/>
          <w:szCs w:val="24"/>
          <w:lang w:val="es-PR"/>
        </w:rPr>
        <w:t>esta</w:t>
      </w:r>
      <w:r w:rsidR="00D02ABC" w:rsidRPr="003D4884">
        <w:rPr>
          <w:rFonts w:ascii="Tahoma" w:hAnsi="Tahoma" w:cs="Tahoma"/>
          <w:sz w:val="24"/>
          <w:szCs w:val="24"/>
          <w:lang w:val="es-PR"/>
        </w:rPr>
        <w:t xml:space="preserve">, será causa para que el </w:t>
      </w:r>
      <w:r w:rsidR="00D02ABC" w:rsidRPr="003D4884">
        <w:rPr>
          <w:rFonts w:ascii="Tahoma" w:hAnsi="Tahoma" w:cs="Tahoma"/>
          <w:b/>
          <w:sz w:val="24"/>
          <w:szCs w:val="24"/>
          <w:lang w:val="es-PR"/>
        </w:rPr>
        <w:t>RRP</w:t>
      </w:r>
      <w:r w:rsidR="00D02ABC" w:rsidRPr="003D4884">
        <w:rPr>
          <w:rFonts w:ascii="Tahoma" w:hAnsi="Tahoma" w:cs="Tahoma"/>
          <w:sz w:val="24"/>
          <w:szCs w:val="24"/>
          <w:lang w:val="es-PR"/>
        </w:rPr>
        <w:t xml:space="preserve"> deje sin efecto inmediatamente el presente contrato y la </w:t>
      </w:r>
      <w:r w:rsidR="00D02ABC" w:rsidRPr="003D4884">
        <w:rPr>
          <w:rFonts w:ascii="Tahoma" w:hAnsi="Tahoma" w:cs="Tahoma"/>
          <w:b/>
          <w:sz w:val="24"/>
          <w:szCs w:val="24"/>
          <w:lang w:val="es-PR"/>
        </w:rPr>
        <w:t>SEGUNDA PARTE</w:t>
      </w:r>
      <w:r w:rsidR="00D02ABC" w:rsidRPr="003D4884">
        <w:rPr>
          <w:rFonts w:ascii="Tahoma" w:hAnsi="Tahoma" w:cs="Tahoma"/>
          <w:sz w:val="24"/>
          <w:szCs w:val="24"/>
          <w:lang w:val="es-PR"/>
        </w:rPr>
        <w:t xml:space="preserve"> tendrá que reintegrar al </w:t>
      </w:r>
      <w:r w:rsidR="00D02ABC" w:rsidRPr="003D4884">
        <w:rPr>
          <w:rFonts w:ascii="Tahoma" w:hAnsi="Tahoma" w:cs="Tahoma"/>
          <w:b/>
          <w:sz w:val="24"/>
          <w:szCs w:val="24"/>
          <w:lang w:val="es-PR"/>
        </w:rPr>
        <w:t>RRP</w:t>
      </w:r>
      <w:r w:rsidR="00D02ABC" w:rsidRPr="003D4884">
        <w:rPr>
          <w:rFonts w:ascii="Tahoma" w:hAnsi="Tahoma" w:cs="Tahoma"/>
          <w:sz w:val="24"/>
          <w:szCs w:val="24"/>
          <w:lang w:val="es-PR"/>
        </w:rPr>
        <w:t xml:space="preserve"> toda suma de dinero </w:t>
      </w:r>
      <w:r w:rsidR="00687E65" w:rsidRPr="003D4884">
        <w:rPr>
          <w:rFonts w:ascii="Tahoma" w:hAnsi="Tahoma" w:cs="Tahoma"/>
          <w:sz w:val="24"/>
          <w:szCs w:val="24"/>
          <w:lang w:val="es-PR"/>
        </w:rPr>
        <w:t>reci</w:t>
      </w:r>
      <w:r w:rsidR="00D02ABC" w:rsidRPr="003D4884">
        <w:rPr>
          <w:rFonts w:ascii="Tahoma" w:hAnsi="Tahoma" w:cs="Tahoma"/>
          <w:sz w:val="24"/>
          <w:szCs w:val="24"/>
          <w:lang w:val="es-PR"/>
        </w:rPr>
        <w:t>bida en virtud del mismo</w:t>
      </w:r>
      <w:r w:rsidR="00D02ABC" w:rsidRPr="003D4884">
        <w:rPr>
          <w:rFonts w:ascii="Tahoma" w:hAnsi="Tahoma" w:cs="Tahoma"/>
          <w:b/>
          <w:sz w:val="24"/>
          <w:szCs w:val="24"/>
          <w:lang w:val="es-PR"/>
        </w:rPr>
        <w:t>.</w:t>
      </w:r>
    </w:p>
    <w:p w14:paraId="4AF1A969" w14:textId="77777777" w:rsidR="00F5305E" w:rsidRPr="003D4884" w:rsidRDefault="00F5305E" w:rsidP="008C631C">
      <w:pPr>
        <w:pStyle w:val="NoSpacing"/>
        <w:spacing w:line="276" w:lineRule="auto"/>
        <w:jc w:val="both"/>
        <w:rPr>
          <w:rFonts w:ascii="Tahoma" w:hAnsi="Tahoma" w:cs="Tahoma"/>
          <w:b/>
          <w:sz w:val="24"/>
          <w:szCs w:val="24"/>
          <w:lang w:val="es-PR"/>
        </w:rPr>
      </w:pPr>
    </w:p>
    <w:p w14:paraId="4AF1A96A" w14:textId="77777777" w:rsidR="005D1B79" w:rsidRPr="003D4884" w:rsidRDefault="005D1B79" w:rsidP="008C631C">
      <w:pPr>
        <w:spacing w:line="276" w:lineRule="auto"/>
        <w:ind w:left="450" w:hanging="450"/>
        <w:jc w:val="both"/>
        <w:rPr>
          <w:rFonts w:ascii="Tahoma" w:hAnsi="Tahoma" w:cs="Tahoma"/>
          <w:b/>
          <w:sz w:val="24"/>
          <w:szCs w:val="24"/>
          <w:u w:val="single"/>
        </w:rPr>
      </w:pPr>
      <w:r w:rsidRPr="003D4884">
        <w:rPr>
          <w:rFonts w:ascii="Tahoma" w:hAnsi="Tahoma" w:cs="Tahoma"/>
          <w:b/>
          <w:sz w:val="24"/>
          <w:szCs w:val="24"/>
        </w:rPr>
        <w:tab/>
      </w:r>
      <w:r w:rsidRPr="003D4884">
        <w:rPr>
          <w:rFonts w:ascii="Tahoma" w:hAnsi="Tahoma" w:cs="Tahoma"/>
          <w:b/>
          <w:sz w:val="24"/>
          <w:szCs w:val="24"/>
        </w:rPr>
        <w:tab/>
      </w:r>
      <w:r w:rsidRPr="003D4884">
        <w:rPr>
          <w:rFonts w:ascii="Tahoma" w:hAnsi="Tahoma" w:cs="Tahoma"/>
          <w:b/>
          <w:sz w:val="24"/>
          <w:szCs w:val="24"/>
          <w:u w:val="single"/>
        </w:rPr>
        <w:t>CONTRIBUCIÓN DE SEGURO POR DESEMPLEO, DE   INCAPACIDAD</w:t>
      </w:r>
      <w:r w:rsidRPr="003D4884">
        <w:rPr>
          <w:rFonts w:ascii="Tahoma" w:hAnsi="Tahoma" w:cs="Tahoma"/>
          <w:b/>
          <w:sz w:val="24"/>
          <w:szCs w:val="24"/>
        </w:rPr>
        <w:t xml:space="preserve"> </w:t>
      </w:r>
      <w:r w:rsidRPr="003D4884">
        <w:rPr>
          <w:rFonts w:ascii="Tahoma" w:hAnsi="Tahoma" w:cs="Tahoma"/>
          <w:b/>
          <w:sz w:val="24"/>
          <w:szCs w:val="24"/>
        </w:rPr>
        <w:tab/>
      </w:r>
      <w:r w:rsidRPr="003D4884">
        <w:rPr>
          <w:rFonts w:ascii="Tahoma" w:hAnsi="Tahoma" w:cs="Tahoma"/>
          <w:b/>
          <w:sz w:val="24"/>
          <w:szCs w:val="24"/>
        </w:rPr>
        <w:tab/>
      </w:r>
      <w:r w:rsidRPr="003D4884">
        <w:rPr>
          <w:rFonts w:ascii="Tahoma" w:hAnsi="Tahoma" w:cs="Tahoma"/>
          <w:b/>
          <w:sz w:val="24"/>
          <w:szCs w:val="24"/>
        </w:rPr>
        <w:tab/>
      </w:r>
      <w:r w:rsidRPr="003D4884">
        <w:rPr>
          <w:rFonts w:ascii="Tahoma" w:hAnsi="Tahoma" w:cs="Tahoma"/>
          <w:b/>
          <w:sz w:val="24"/>
          <w:szCs w:val="24"/>
        </w:rPr>
        <w:tab/>
        <w:t xml:space="preserve">    </w:t>
      </w:r>
      <w:r w:rsidRPr="003D4884">
        <w:rPr>
          <w:rFonts w:ascii="Tahoma" w:hAnsi="Tahoma" w:cs="Tahoma"/>
          <w:b/>
          <w:sz w:val="24"/>
          <w:szCs w:val="24"/>
          <w:u w:val="single"/>
        </w:rPr>
        <w:t>TEMPORAL Y DE SEGURO SOCIAL CHOFERIL</w:t>
      </w:r>
    </w:p>
    <w:p w14:paraId="4AF1A96B" w14:textId="77777777" w:rsidR="004B3B12" w:rsidRPr="003D4884" w:rsidRDefault="004B3B12" w:rsidP="008C631C">
      <w:pPr>
        <w:spacing w:line="276" w:lineRule="auto"/>
        <w:ind w:left="450" w:hanging="450"/>
        <w:jc w:val="both"/>
        <w:rPr>
          <w:rFonts w:ascii="Tahoma" w:hAnsi="Tahoma" w:cs="Tahoma"/>
          <w:b/>
          <w:sz w:val="24"/>
          <w:szCs w:val="24"/>
          <w:u w:val="single"/>
        </w:rPr>
      </w:pPr>
    </w:p>
    <w:p w14:paraId="4AF1A96C" w14:textId="77777777" w:rsidR="005D1B79" w:rsidRDefault="0068495E" w:rsidP="008C631C">
      <w:pPr>
        <w:spacing w:line="276" w:lineRule="auto"/>
        <w:jc w:val="both"/>
        <w:rPr>
          <w:rFonts w:ascii="Tahoma" w:hAnsi="Tahoma" w:cs="Tahoma"/>
          <w:sz w:val="24"/>
          <w:szCs w:val="24"/>
        </w:rPr>
      </w:pPr>
      <w:r w:rsidRPr="003D4884">
        <w:rPr>
          <w:rFonts w:ascii="Tahoma" w:hAnsi="Tahoma" w:cs="Tahoma"/>
          <w:b/>
          <w:bCs/>
          <w:sz w:val="24"/>
          <w:szCs w:val="24"/>
        </w:rPr>
        <w:t xml:space="preserve">---DÉCIMA </w:t>
      </w:r>
      <w:r w:rsidR="00FF360B" w:rsidRPr="003D4884">
        <w:rPr>
          <w:rFonts w:ascii="Tahoma" w:hAnsi="Tahoma" w:cs="Tahoma"/>
          <w:b/>
          <w:bCs/>
          <w:sz w:val="24"/>
          <w:szCs w:val="24"/>
        </w:rPr>
        <w:t>OCTAVA</w:t>
      </w:r>
      <w:r w:rsidRPr="003D4884">
        <w:rPr>
          <w:rFonts w:ascii="Tahoma" w:hAnsi="Tahoma" w:cs="Tahoma"/>
          <w:b/>
          <w:bCs/>
          <w:sz w:val="24"/>
          <w:szCs w:val="24"/>
        </w:rPr>
        <w:t>:</w:t>
      </w:r>
      <w:r w:rsidRPr="003D4884">
        <w:rPr>
          <w:rFonts w:ascii="Tahoma" w:hAnsi="Tahoma" w:cs="Tahoma"/>
          <w:sz w:val="24"/>
          <w:szCs w:val="24"/>
        </w:rPr>
        <w:t xml:space="preserve">  </w:t>
      </w:r>
      <w:r w:rsidR="005D1B79" w:rsidRPr="003D4884">
        <w:rPr>
          <w:rFonts w:ascii="Tahoma" w:hAnsi="Tahoma" w:cs="Tahoma"/>
          <w:sz w:val="24"/>
          <w:szCs w:val="24"/>
        </w:rPr>
        <w:t>De ser aplicable, la </w:t>
      </w:r>
      <w:r w:rsidR="005D1B79" w:rsidRPr="003D4884">
        <w:rPr>
          <w:rFonts w:ascii="Tahoma" w:hAnsi="Tahoma" w:cs="Tahoma"/>
          <w:b/>
          <w:bCs/>
          <w:sz w:val="24"/>
          <w:szCs w:val="24"/>
        </w:rPr>
        <w:t>SEGUNDA PARTE</w:t>
      </w:r>
      <w:r w:rsidR="005D1B79" w:rsidRPr="003D4884">
        <w:rPr>
          <w:rFonts w:ascii="Tahoma" w:hAnsi="Tahoma" w:cs="Tahoma"/>
          <w:sz w:val="24"/>
          <w:szCs w:val="24"/>
        </w:rPr>
        <w:t xml:space="preserve"> certifica y garantiza que al momento de suscribir este contrato ha pagado las contribuciones de seguro por desempleo, de incapacidad temporal y de seguro social para chóferes</w:t>
      </w:r>
      <w:r w:rsidR="00FF360B" w:rsidRPr="003D4884">
        <w:rPr>
          <w:rFonts w:ascii="Tahoma" w:hAnsi="Tahoma" w:cs="Tahoma"/>
          <w:sz w:val="24"/>
          <w:szCs w:val="24"/>
        </w:rPr>
        <w:t>, según aplique</w:t>
      </w:r>
      <w:r w:rsidR="005D1B79" w:rsidRPr="003D4884">
        <w:rPr>
          <w:rFonts w:ascii="Tahoma" w:hAnsi="Tahoma" w:cs="Tahoma"/>
          <w:sz w:val="24"/>
          <w:szCs w:val="24"/>
        </w:rPr>
        <w:t xml:space="preserve">; o se encuentra acogida a un plan de pago, cuyos términos y condiciones está cumpliendo. Expresamente se reconoce que </w:t>
      </w:r>
      <w:r w:rsidRPr="003D4884">
        <w:rPr>
          <w:rFonts w:ascii="Tahoma" w:hAnsi="Tahoma" w:cs="Tahoma"/>
          <w:sz w:val="24"/>
          <w:szCs w:val="24"/>
        </w:rPr>
        <w:t>e</w:t>
      </w:r>
      <w:r w:rsidR="005D1B79" w:rsidRPr="003D4884">
        <w:rPr>
          <w:rFonts w:ascii="Tahoma" w:hAnsi="Tahoma" w:cs="Tahoma"/>
          <w:sz w:val="24"/>
          <w:szCs w:val="24"/>
        </w:rPr>
        <w:t xml:space="preserve">sta es una </w:t>
      </w:r>
      <w:r w:rsidR="005D1B79" w:rsidRPr="003D4884">
        <w:rPr>
          <w:rFonts w:ascii="Tahoma" w:hAnsi="Tahoma" w:cs="Tahoma"/>
          <w:b/>
          <w:bCs/>
          <w:sz w:val="24"/>
          <w:szCs w:val="24"/>
        </w:rPr>
        <w:t>condición esencial</w:t>
      </w:r>
      <w:r w:rsidR="005D1B79" w:rsidRPr="003D4884">
        <w:rPr>
          <w:rFonts w:ascii="Tahoma" w:hAnsi="Tahoma" w:cs="Tahoma"/>
          <w:sz w:val="24"/>
          <w:szCs w:val="24"/>
        </w:rPr>
        <w:t xml:space="preserve"> del presente contrato</w:t>
      </w:r>
      <w:r w:rsidR="003D4744" w:rsidRPr="003D4884">
        <w:rPr>
          <w:rFonts w:ascii="Tahoma" w:hAnsi="Tahoma" w:cs="Tahoma"/>
          <w:sz w:val="24"/>
          <w:szCs w:val="24"/>
        </w:rPr>
        <w:t xml:space="preserve">, por lo que, de incumplir con la misma o </w:t>
      </w:r>
      <w:r w:rsidR="005D1B79" w:rsidRPr="003D4884">
        <w:rPr>
          <w:rFonts w:ascii="Tahoma" w:hAnsi="Tahoma" w:cs="Tahoma"/>
          <w:sz w:val="24"/>
          <w:szCs w:val="24"/>
        </w:rPr>
        <w:t>de no ser c</w:t>
      </w:r>
      <w:r w:rsidRPr="003D4884">
        <w:rPr>
          <w:rFonts w:ascii="Tahoma" w:hAnsi="Tahoma" w:cs="Tahoma"/>
          <w:sz w:val="24"/>
          <w:szCs w:val="24"/>
        </w:rPr>
        <w:t>ierta,</w:t>
      </w:r>
      <w:r w:rsidR="005D1B79" w:rsidRPr="003D4884">
        <w:rPr>
          <w:rFonts w:ascii="Tahoma" w:hAnsi="Tahoma" w:cs="Tahoma"/>
          <w:sz w:val="24"/>
          <w:szCs w:val="24"/>
        </w:rPr>
        <w:t xml:space="preserve"> en todo o en parte</w:t>
      </w:r>
      <w:r w:rsidRPr="003D4884">
        <w:rPr>
          <w:rFonts w:ascii="Tahoma" w:hAnsi="Tahoma" w:cs="Tahoma"/>
          <w:sz w:val="24"/>
          <w:szCs w:val="24"/>
        </w:rPr>
        <w:t xml:space="preserve">, </w:t>
      </w:r>
      <w:r w:rsidR="003D4744" w:rsidRPr="003D4884">
        <w:rPr>
          <w:rFonts w:ascii="Tahoma" w:hAnsi="Tahoma" w:cs="Tahoma"/>
          <w:sz w:val="24"/>
          <w:szCs w:val="24"/>
        </w:rPr>
        <w:t xml:space="preserve">ello </w:t>
      </w:r>
      <w:r w:rsidR="005D1B79" w:rsidRPr="003D4884">
        <w:rPr>
          <w:rFonts w:ascii="Tahoma" w:hAnsi="Tahoma" w:cs="Tahoma"/>
          <w:sz w:val="24"/>
          <w:szCs w:val="24"/>
        </w:rPr>
        <w:t xml:space="preserve">será causa para que </w:t>
      </w:r>
      <w:r w:rsidRPr="003D4884">
        <w:rPr>
          <w:rFonts w:ascii="Tahoma" w:hAnsi="Tahoma" w:cs="Tahoma"/>
          <w:sz w:val="24"/>
          <w:szCs w:val="24"/>
        </w:rPr>
        <w:t xml:space="preserve">el </w:t>
      </w:r>
      <w:r w:rsidRPr="003D4884">
        <w:rPr>
          <w:rFonts w:ascii="Tahoma" w:hAnsi="Tahoma" w:cs="Tahoma"/>
          <w:b/>
          <w:bCs/>
          <w:sz w:val="24"/>
          <w:szCs w:val="24"/>
        </w:rPr>
        <w:t>RRP</w:t>
      </w:r>
      <w:r w:rsidR="005D1B79" w:rsidRPr="003D4884">
        <w:rPr>
          <w:rFonts w:ascii="Tahoma" w:hAnsi="Tahoma" w:cs="Tahoma"/>
          <w:b/>
          <w:bCs/>
          <w:sz w:val="24"/>
          <w:szCs w:val="24"/>
        </w:rPr>
        <w:t xml:space="preserve"> </w:t>
      </w:r>
      <w:r w:rsidR="00FF360B" w:rsidRPr="003D4884">
        <w:rPr>
          <w:rFonts w:ascii="Tahoma" w:hAnsi="Tahoma" w:cs="Tahoma"/>
          <w:sz w:val="24"/>
          <w:szCs w:val="24"/>
        </w:rPr>
        <w:t>cancele el contrato</w:t>
      </w:r>
      <w:r w:rsidR="003D4744" w:rsidRPr="003D4884">
        <w:rPr>
          <w:rFonts w:ascii="Tahoma" w:hAnsi="Tahoma" w:cs="Tahoma"/>
          <w:sz w:val="24"/>
          <w:szCs w:val="24"/>
        </w:rPr>
        <w:t>, sin previa notificación,</w:t>
      </w:r>
      <w:r w:rsidR="005D1B79" w:rsidRPr="003D4884">
        <w:rPr>
          <w:rFonts w:ascii="Tahoma" w:hAnsi="Tahoma" w:cs="Tahoma"/>
          <w:sz w:val="24"/>
          <w:szCs w:val="24"/>
        </w:rPr>
        <w:t xml:space="preserve"> y </w:t>
      </w:r>
      <w:r w:rsidRPr="003D4884">
        <w:rPr>
          <w:rFonts w:ascii="Tahoma" w:hAnsi="Tahoma" w:cs="Tahoma"/>
          <w:sz w:val="24"/>
          <w:szCs w:val="24"/>
        </w:rPr>
        <w:t>la</w:t>
      </w:r>
      <w:r w:rsidR="005D1B79" w:rsidRPr="003D4884">
        <w:rPr>
          <w:rFonts w:ascii="Tahoma" w:hAnsi="Tahoma" w:cs="Tahoma"/>
          <w:sz w:val="24"/>
          <w:szCs w:val="24"/>
        </w:rPr>
        <w:t> </w:t>
      </w:r>
      <w:r w:rsidR="005D1B79" w:rsidRPr="003D4884">
        <w:rPr>
          <w:rFonts w:ascii="Tahoma" w:hAnsi="Tahoma" w:cs="Tahoma"/>
          <w:b/>
          <w:bCs/>
          <w:sz w:val="24"/>
          <w:szCs w:val="24"/>
        </w:rPr>
        <w:t>SEGUNDA PARTE</w:t>
      </w:r>
      <w:r w:rsidR="005D1B79" w:rsidRPr="003D4884">
        <w:rPr>
          <w:rFonts w:ascii="Tahoma" w:hAnsi="Tahoma" w:cs="Tahoma"/>
          <w:sz w:val="24"/>
          <w:szCs w:val="24"/>
        </w:rPr>
        <w:t xml:space="preserve"> tendrá que reintegrar a</w:t>
      </w:r>
      <w:r w:rsidRPr="003D4884">
        <w:rPr>
          <w:rFonts w:ascii="Tahoma" w:hAnsi="Tahoma" w:cs="Tahoma"/>
          <w:sz w:val="24"/>
          <w:szCs w:val="24"/>
        </w:rPr>
        <w:t xml:space="preserve">l </w:t>
      </w:r>
      <w:r w:rsidRPr="003D4884">
        <w:rPr>
          <w:rFonts w:ascii="Tahoma" w:hAnsi="Tahoma" w:cs="Tahoma"/>
          <w:b/>
          <w:bCs/>
          <w:sz w:val="24"/>
          <w:szCs w:val="24"/>
        </w:rPr>
        <w:t>RRP</w:t>
      </w:r>
      <w:r w:rsidR="005D1B79" w:rsidRPr="003D4884">
        <w:rPr>
          <w:rFonts w:ascii="Tahoma" w:hAnsi="Tahoma" w:cs="Tahoma"/>
          <w:sz w:val="24"/>
          <w:szCs w:val="24"/>
        </w:rPr>
        <w:t xml:space="preserve"> toda suma de dinero recibida bajo este contrato.</w:t>
      </w:r>
    </w:p>
    <w:p w14:paraId="4AF1A96D" w14:textId="77777777" w:rsidR="00F5305E" w:rsidRPr="003D4884" w:rsidRDefault="00F5305E" w:rsidP="008C631C">
      <w:pPr>
        <w:spacing w:line="276" w:lineRule="auto"/>
        <w:jc w:val="both"/>
        <w:rPr>
          <w:rFonts w:ascii="Tahoma" w:hAnsi="Tahoma" w:cs="Tahoma"/>
          <w:sz w:val="24"/>
          <w:szCs w:val="24"/>
        </w:rPr>
      </w:pPr>
    </w:p>
    <w:p w14:paraId="4AF1A96E" w14:textId="77777777" w:rsidR="008A584F" w:rsidRPr="003D4884" w:rsidRDefault="00742E51" w:rsidP="008C631C">
      <w:pPr>
        <w:pStyle w:val="NoSpacing"/>
        <w:spacing w:line="276" w:lineRule="auto"/>
        <w:rPr>
          <w:rFonts w:ascii="Tahoma" w:hAnsi="Tahoma" w:cs="Tahoma"/>
          <w:b/>
          <w:bCs/>
          <w:sz w:val="24"/>
          <w:szCs w:val="24"/>
          <w:u w:val="single"/>
          <w:lang w:val="es-PR"/>
        </w:rPr>
      </w:pPr>
      <w:r w:rsidRPr="003D4884">
        <w:rPr>
          <w:rFonts w:ascii="Tahoma" w:hAnsi="Tahoma" w:cs="Tahoma"/>
          <w:b/>
          <w:bCs/>
          <w:sz w:val="24"/>
          <w:szCs w:val="24"/>
          <w:lang w:val="es-PR"/>
        </w:rPr>
        <w:tab/>
      </w:r>
      <w:r w:rsidRPr="003D4884">
        <w:rPr>
          <w:rFonts w:ascii="Tahoma" w:hAnsi="Tahoma" w:cs="Tahoma"/>
          <w:b/>
          <w:bCs/>
          <w:sz w:val="24"/>
          <w:szCs w:val="24"/>
          <w:lang w:val="es-PR"/>
        </w:rPr>
        <w:tab/>
        <w:t xml:space="preserve">                       </w:t>
      </w:r>
      <w:r w:rsidR="008A584F" w:rsidRPr="003D4884">
        <w:rPr>
          <w:rFonts w:ascii="Tahoma" w:hAnsi="Tahoma" w:cs="Tahoma"/>
          <w:b/>
          <w:bCs/>
          <w:sz w:val="24"/>
          <w:szCs w:val="24"/>
          <w:u w:val="single"/>
          <w:lang w:val="es-PR"/>
        </w:rPr>
        <w:t>PENSIÓN ALIMENTARIA</w:t>
      </w:r>
    </w:p>
    <w:p w14:paraId="4AF1A96F" w14:textId="77777777" w:rsidR="0021134F" w:rsidRPr="003D4884" w:rsidRDefault="006C7B29" w:rsidP="008C631C">
      <w:pPr>
        <w:spacing w:line="276" w:lineRule="auto"/>
        <w:jc w:val="both"/>
        <w:rPr>
          <w:rFonts w:ascii="Tahoma" w:hAnsi="Tahoma" w:cs="Tahoma"/>
          <w:b/>
          <w:bCs/>
          <w:color w:val="000000"/>
          <w:sz w:val="24"/>
          <w:szCs w:val="24"/>
        </w:rPr>
      </w:pPr>
      <w:r w:rsidRPr="003D4884">
        <w:rPr>
          <w:rFonts w:ascii="Tahoma" w:hAnsi="Tahoma" w:cs="Tahoma"/>
          <w:b/>
          <w:bCs/>
          <w:color w:val="000000"/>
          <w:sz w:val="24"/>
          <w:szCs w:val="24"/>
          <w:u w:val="single"/>
        </w:rPr>
        <w:t xml:space="preserve">CUMPLIMIENTO CON LA </w:t>
      </w:r>
      <w:r w:rsidR="0021134F" w:rsidRPr="003D4884">
        <w:rPr>
          <w:rFonts w:ascii="Tahoma" w:hAnsi="Tahoma" w:cs="Tahoma"/>
          <w:b/>
          <w:bCs/>
          <w:color w:val="000000"/>
          <w:sz w:val="24"/>
          <w:szCs w:val="24"/>
          <w:u w:val="single"/>
        </w:rPr>
        <w:t>LEY</w:t>
      </w:r>
      <w:r w:rsidR="00396970" w:rsidRPr="003D4884">
        <w:rPr>
          <w:rFonts w:ascii="Tahoma" w:hAnsi="Tahoma" w:cs="Tahoma"/>
          <w:b/>
          <w:bCs/>
          <w:color w:val="000000"/>
          <w:sz w:val="24"/>
          <w:szCs w:val="24"/>
          <w:u w:val="single"/>
        </w:rPr>
        <w:t xml:space="preserve"> </w:t>
      </w:r>
      <w:r w:rsidR="0021134F" w:rsidRPr="003D4884">
        <w:rPr>
          <w:rFonts w:ascii="Tahoma" w:hAnsi="Tahoma" w:cs="Tahoma"/>
          <w:b/>
          <w:bCs/>
          <w:color w:val="000000"/>
          <w:sz w:val="24"/>
          <w:szCs w:val="24"/>
          <w:u w:val="single"/>
        </w:rPr>
        <w:t xml:space="preserve">NÚM. </w:t>
      </w:r>
      <w:r w:rsidR="00396970" w:rsidRPr="003D4884">
        <w:rPr>
          <w:rFonts w:ascii="Tahoma" w:hAnsi="Tahoma" w:cs="Tahoma"/>
          <w:b/>
          <w:bCs/>
          <w:color w:val="000000"/>
          <w:sz w:val="24"/>
          <w:szCs w:val="24"/>
          <w:u w:val="single"/>
        </w:rPr>
        <w:t>5-1986</w:t>
      </w:r>
      <w:r w:rsidR="0021134F" w:rsidRPr="003D4884">
        <w:rPr>
          <w:rFonts w:ascii="Tahoma" w:hAnsi="Tahoma" w:cs="Tahoma"/>
          <w:b/>
          <w:bCs/>
          <w:color w:val="000000"/>
          <w:sz w:val="24"/>
          <w:szCs w:val="24"/>
          <w:u w:val="single"/>
        </w:rPr>
        <w:t xml:space="preserve">, </w:t>
      </w:r>
      <w:r w:rsidR="00FB661B" w:rsidRPr="003D4884">
        <w:rPr>
          <w:rFonts w:ascii="Tahoma" w:hAnsi="Tahoma" w:cs="Tahoma"/>
          <w:b/>
          <w:bCs/>
          <w:color w:val="000000"/>
          <w:sz w:val="24"/>
          <w:szCs w:val="24"/>
          <w:u w:val="single"/>
        </w:rPr>
        <w:t>SEGÚN ENMENDADA, “</w:t>
      </w:r>
      <w:r w:rsidR="0021134F" w:rsidRPr="003D4884">
        <w:rPr>
          <w:rFonts w:ascii="Tahoma" w:hAnsi="Tahoma" w:cs="Tahoma"/>
          <w:b/>
          <w:bCs/>
          <w:color w:val="000000"/>
          <w:sz w:val="24"/>
          <w:szCs w:val="24"/>
          <w:u w:val="single"/>
        </w:rPr>
        <w:t>LEY</w:t>
      </w:r>
      <w:r w:rsidR="00396970" w:rsidRPr="003D4884">
        <w:rPr>
          <w:rFonts w:ascii="Tahoma" w:hAnsi="Tahoma" w:cs="Tahoma"/>
          <w:b/>
          <w:bCs/>
          <w:color w:val="000000"/>
          <w:sz w:val="24"/>
          <w:szCs w:val="24"/>
          <w:u w:val="single"/>
        </w:rPr>
        <w:t xml:space="preserve"> ORGÁNICA DE LA ADMINISTRACIÓN PARA EL SUSTENTO DE MENORES</w:t>
      </w:r>
      <w:r w:rsidR="00FB661B" w:rsidRPr="003D4884">
        <w:rPr>
          <w:rFonts w:ascii="Tahoma" w:hAnsi="Tahoma" w:cs="Tahoma"/>
          <w:b/>
          <w:bCs/>
          <w:color w:val="000000"/>
          <w:sz w:val="24"/>
          <w:szCs w:val="24"/>
          <w:u w:val="single"/>
        </w:rPr>
        <w:t>”</w:t>
      </w:r>
      <w:r w:rsidR="0021134F" w:rsidRPr="003D4884">
        <w:rPr>
          <w:rFonts w:ascii="Tahoma" w:hAnsi="Tahoma" w:cs="Tahoma"/>
          <w:b/>
          <w:bCs/>
          <w:color w:val="000000"/>
          <w:sz w:val="24"/>
          <w:szCs w:val="24"/>
          <w:u w:val="single"/>
        </w:rPr>
        <w:t xml:space="preserve"> y </w:t>
      </w:r>
      <w:r w:rsidRPr="003D4884">
        <w:rPr>
          <w:rFonts w:ascii="Tahoma" w:hAnsi="Tahoma" w:cs="Tahoma"/>
          <w:b/>
          <w:bCs/>
          <w:color w:val="000000"/>
          <w:sz w:val="24"/>
          <w:szCs w:val="24"/>
          <w:u w:val="single"/>
        </w:rPr>
        <w:t xml:space="preserve">LA </w:t>
      </w:r>
      <w:r w:rsidR="0021134F" w:rsidRPr="003D4884">
        <w:rPr>
          <w:rFonts w:ascii="Tahoma" w:hAnsi="Tahoma" w:cs="Tahoma"/>
          <w:b/>
          <w:bCs/>
          <w:color w:val="000000"/>
          <w:sz w:val="24"/>
          <w:szCs w:val="24"/>
          <w:u w:val="single"/>
        </w:rPr>
        <w:t xml:space="preserve">LEY NÚM. 3-2014, </w:t>
      </w:r>
      <w:r w:rsidR="00FB661B" w:rsidRPr="003D4884">
        <w:rPr>
          <w:rFonts w:ascii="Tahoma" w:hAnsi="Tahoma" w:cs="Tahoma"/>
          <w:b/>
          <w:bCs/>
          <w:color w:val="000000"/>
          <w:sz w:val="24"/>
          <w:szCs w:val="24"/>
          <w:u w:val="single"/>
        </w:rPr>
        <w:t xml:space="preserve">SEGÚN ENMENDADA, </w:t>
      </w:r>
      <w:r w:rsidRPr="003D4884">
        <w:rPr>
          <w:rFonts w:ascii="Tahoma" w:hAnsi="Tahoma" w:cs="Tahoma"/>
          <w:b/>
          <w:bCs/>
          <w:color w:val="000000"/>
          <w:sz w:val="24"/>
          <w:szCs w:val="24"/>
          <w:u w:val="single"/>
        </w:rPr>
        <w:t>“</w:t>
      </w:r>
      <w:r w:rsidR="0021134F" w:rsidRPr="003D4884">
        <w:rPr>
          <w:rFonts w:ascii="Tahoma" w:hAnsi="Tahoma" w:cs="Tahoma"/>
          <w:b/>
          <w:bCs/>
          <w:color w:val="000000"/>
          <w:sz w:val="24"/>
          <w:szCs w:val="24"/>
          <w:u w:val="single"/>
        </w:rPr>
        <w:t>LEY</w:t>
      </w:r>
      <w:r w:rsidR="00396970" w:rsidRPr="003D4884">
        <w:rPr>
          <w:rFonts w:ascii="Tahoma" w:hAnsi="Tahoma" w:cs="Tahoma"/>
          <w:b/>
          <w:bCs/>
          <w:color w:val="000000"/>
          <w:sz w:val="24"/>
          <w:szCs w:val="24"/>
          <w:u w:val="single"/>
        </w:rPr>
        <w:t xml:space="preserve"> PARA EL FORTALECIMIENTO DEL</w:t>
      </w:r>
      <w:r w:rsidR="0021134F" w:rsidRPr="003D4884">
        <w:rPr>
          <w:rFonts w:ascii="Tahoma" w:hAnsi="Tahoma" w:cs="Tahoma"/>
          <w:b/>
          <w:bCs/>
          <w:color w:val="000000"/>
          <w:sz w:val="24"/>
          <w:szCs w:val="24"/>
        </w:rPr>
        <w:t xml:space="preserve"> </w:t>
      </w:r>
      <w:r w:rsidR="0021134F" w:rsidRPr="003D4884">
        <w:rPr>
          <w:rFonts w:ascii="Tahoma" w:hAnsi="Tahoma" w:cs="Tahoma"/>
          <w:b/>
          <w:bCs/>
          <w:color w:val="000000"/>
          <w:sz w:val="24"/>
          <w:szCs w:val="24"/>
          <w:u w:val="single"/>
        </w:rPr>
        <w:t xml:space="preserve">APOYO FAMILIAR Y SUSTENTO </w:t>
      </w:r>
      <w:r w:rsidR="00396970" w:rsidRPr="003D4884">
        <w:rPr>
          <w:rFonts w:ascii="Tahoma" w:hAnsi="Tahoma" w:cs="Tahoma"/>
          <w:b/>
          <w:bCs/>
          <w:color w:val="000000"/>
          <w:sz w:val="24"/>
          <w:szCs w:val="24"/>
          <w:u w:val="single"/>
        </w:rPr>
        <w:t xml:space="preserve">DE </w:t>
      </w:r>
      <w:r w:rsidR="0021134F" w:rsidRPr="003D4884">
        <w:rPr>
          <w:rFonts w:ascii="Tahoma" w:hAnsi="Tahoma" w:cs="Tahoma"/>
          <w:b/>
          <w:bCs/>
          <w:color w:val="000000"/>
          <w:sz w:val="24"/>
          <w:szCs w:val="24"/>
          <w:u w:val="single"/>
        </w:rPr>
        <w:t>PERSONAS</w:t>
      </w:r>
      <w:r w:rsidR="00396970" w:rsidRPr="003D4884">
        <w:rPr>
          <w:rFonts w:ascii="Tahoma" w:hAnsi="Tahoma" w:cs="Tahoma"/>
          <w:b/>
          <w:bCs/>
          <w:color w:val="000000"/>
          <w:sz w:val="24"/>
          <w:szCs w:val="24"/>
          <w:u w:val="single"/>
        </w:rPr>
        <w:t xml:space="preserve"> </w:t>
      </w:r>
      <w:r w:rsidR="000465C2" w:rsidRPr="003D4884">
        <w:rPr>
          <w:rFonts w:ascii="Tahoma" w:hAnsi="Tahoma" w:cs="Tahoma"/>
          <w:b/>
          <w:bCs/>
          <w:color w:val="000000"/>
          <w:sz w:val="24"/>
          <w:szCs w:val="24"/>
          <w:u w:val="single"/>
        </w:rPr>
        <w:t>DE EDAD</w:t>
      </w:r>
      <w:r w:rsidR="0021134F" w:rsidRPr="003D4884">
        <w:rPr>
          <w:rFonts w:ascii="Tahoma" w:hAnsi="Tahoma" w:cs="Tahoma"/>
          <w:b/>
          <w:bCs/>
          <w:color w:val="000000"/>
          <w:sz w:val="24"/>
          <w:szCs w:val="24"/>
          <w:u w:val="single"/>
        </w:rPr>
        <w:t xml:space="preserve"> AVANZADA</w:t>
      </w:r>
      <w:r w:rsidRPr="003D4884">
        <w:rPr>
          <w:rFonts w:ascii="Tahoma" w:hAnsi="Tahoma" w:cs="Tahoma"/>
          <w:b/>
          <w:bCs/>
          <w:color w:val="000000"/>
          <w:sz w:val="24"/>
          <w:szCs w:val="24"/>
          <w:u w:val="single"/>
        </w:rPr>
        <w:t>”</w:t>
      </w:r>
    </w:p>
    <w:p w14:paraId="4AF1A970" w14:textId="77777777" w:rsidR="004B3B12" w:rsidRPr="003D4884" w:rsidRDefault="004B3B12" w:rsidP="008C631C">
      <w:pPr>
        <w:spacing w:line="276" w:lineRule="auto"/>
        <w:ind w:left="720" w:hanging="720"/>
        <w:jc w:val="both"/>
        <w:rPr>
          <w:rFonts w:ascii="Tahoma" w:hAnsi="Tahoma" w:cs="Tahoma"/>
          <w:b/>
          <w:bCs/>
          <w:color w:val="000000"/>
          <w:sz w:val="24"/>
          <w:szCs w:val="24"/>
        </w:rPr>
      </w:pPr>
    </w:p>
    <w:p w14:paraId="4AF1A971" w14:textId="77777777" w:rsidR="0068495E" w:rsidRPr="003D4884" w:rsidRDefault="006C0AAA" w:rsidP="008C631C">
      <w:pPr>
        <w:spacing w:line="276" w:lineRule="auto"/>
        <w:ind w:left="720" w:hanging="720"/>
        <w:jc w:val="both"/>
        <w:rPr>
          <w:rFonts w:ascii="Tahoma" w:hAnsi="Tahoma" w:cs="Tahoma"/>
          <w:sz w:val="24"/>
          <w:szCs w:val="24"/>
        </w:rPr>
      </w:pPr>
      <w:r w:rsidRPr="003D4884">
        <w:rPr>
          <w:rFonts w:ascii="Tahoma" w:hAnsi="Tahoma" w:cs="Tahoma"/>
          <w:b/>
          <w:bCs/>
          <w:sz w:val="24"/>
          <w:szCs w:val="24"/>
        </w:rPr>
        <w:t>---</w:t>
      </w:r>
      <w:r w:rsidR="00FB661B" w:rsidRPr="003D4884">
        <w:rPr>
          <w:rFonts w:ascii="Tahoma" w:hAnsi="Tahoma" w:cs="Tahoma"/>
          <w:b/>
          <w:bCs/>
          <w:sz w:val="24"/>
          <w:szCs w:val="24"/>
        </w:rPr>
        <w:t>DÉCIMA NOVENA</w:t>
      </w:r>
      <w:r w:rsidR="0068495E" w:rsidRPr="003D4884">
        <w:rPr>
          <w:rFonts w:ascii="Tahoma" w:hAnsi="Tahoma" w:cs="Tahoma"/>
          <w:b/>
          <w:bCs/>
          <w:sz w:val="24"/>
          <w:szCs w:val="24"/>
        </w:rPr>
        <w:t xml:space="preserve">:  </w:t>
      </w:r>
      <w:r w:rsidR="0068495E" w:rsidRPr="003D4884">
        <w:rPr>
          <w:rFonts w:ascii="Tahoma" w:hAnsi="Tahoma" w:cs="Tahoma"/>
          <w:sz w:val="24"/>
          <w:szCs w:val="24"/>
        </w:rPr>
        <w:t xml:space="preserve"> La </w:t>
      </w:r>
      <w:r w:rsidR="0068495E" w:rsidRPr="003D4884">
        <w:rPr>
          <w:rFonts w:ascii="Tahoma" w:hAnsi="Tahoma" w:cs="Tahoma"/>
          <w:b/>
          <w:bCs/>
          <w:sz w:val="24"/>
          <w:szCs w:val="24"/>
        </w:rPr>
        <w:t xml:space="preserve">SEGUNDA PARTE </w:t>
      </w:r>
      <w:r w:rsidR="0068495E" w:rsidRPr="003D4884">
        <w:rPr>
          <w:rFonts w:ascii="Tahoma" w:hAnsi="Tahoma" w:cs="Tahoma"/>
          <w:sz w:val="24"/>
          <w:szCs w:val="24"/>
        </w:rPr>
        <w:t>se obliga a lo siguiente, según aplique:</w:t>
      </w:r>
    </w:p>
    <w:p w14:paraId="4AF1A972" w14:textId="77777777" w:rsidR="0068495E" w:rsidRPr="003D4884" w:rsidRDefault="006C7B29" w:rsidP="008C631C">
      <w:pPr>
        <w:numPr>
          <w:ilvl w:val="0"/>
          <w:numId w:val="5"/>
        </w:numPr>
        <w:spacing w:line="276" w:lineRule="auto"/>
        <w:ind w:left="0" w:firstLine="360"/>
        <w:jc w:val="both"/>
        <w:rPr>
          <w:rFonts w:ascii="Tahoma" w:hAnsi="Tahoma" w:cs="Tahoma"/>
          <w:color w:val="000000"/>
          <w:sz w:val="24"/>
          <w:szCs w:val="24"/>
        </w:rPr>
      </w:pPr>
      <w:r w:rsidRPr="003D4884">
        <w:rPr>
          <w:rFonts w:ascii="Tahoma" w:hAnsi="Tahoma" w:cs="Tahoma"/>
          <w:b/>
          <w:bCs/>
          <w:sz w:val="24"/>
          <w:szCs w:val="24"/>
        </w:rPr>
        <w:t>Persona natural</w:t>
      </w:r>
      <w:r w:rsidR="0021134F" w:rsidRPr="003D4884">
        <w:rPr>
          <w:rFonts w:ascii="Tahoma" w:hAnsi="Tahoma" w:cs="Tahoma"/>
          <w:b/>
          <w:bCs/>
          <w:sz w:val="24"/>
          <w:szCs w:val="24"/>
        </w:rPr>
        <w:t>:</w:t>
      </w:r>
      <w:r w:rsidR="0021134F" w:rsidRPr="003D4884">
        <w:rPr>
          <w:rFonts w:ascii="Tahoma" w:hAnsi="Tahoma" w:cs="Tahoma"/>
          <w:sz w:val="24"/>
          <w:szCs w:val="24"/>
        </w:rPr>
        <w:t xml:space="preserve"> La </w:t>
      </w:r>
      <w:r w:rsidR="0021134F" w:rsidRPr="003D4884">
        <w:rPr>
          <w:rFonts w:ascii="Tahoma" w:hAnsi="Tahoma" w:cs="Tahoma"/>
          <w:b/>
          <w:bCs/>
          <w:color w:val="000000"/>
          <w:sz w:val="24"/>
          <w:szCs w:val="24"/>
        </w:rPr>
        <w:t xml:space="preserve">SEGUNDA PARTE </w:t>
      </w:r>
      <w:r w:rsidR="0021134F" w:rsidRPr="003D4884">
        <w:rPr>
          <w:rFonts w:ascii="Tahoma" w:hAnsi="Tahoma" w:cs="Tahoma"/>
          <w:color w:val="000000"/>
          <w:sz w:val="24"/>
          <w:szCs w:val="24"/>
        </w:rPr>
        <w:t xml:space="preserve">certifica y garantiza que al momento de suscribir el contrato está al día en el pago de pensión alimentaria para Sustento de Menores, así como el Sustento de Personas de Edad Avanzada, según aplique; o se encuentra acogida a un plan de pagos con cuyos términos y condiciones está cumpliendo. De la </w:t>
      </w:r>
      <w:r w:rsidR="0021134F" w:rsidRPr="003D4884">
        <w:rPr>
          <w:rFonts w:ascii="Tahoma" w:hAnsi="Tahoma" w:cs="Tahoma"/>
          <w:b/>
          <w:bCs/>
          <w:color w:val="000000"/>
          <w:sz w:val="24"/>
          <w:szCs w:val="24"/>
        </w:rPr>
        <w:t>SEGUNDA PARTE</w:t>
      </w:r>
      <w:r w:rsidR="0021134F" w:rsidRPr="003D4884">
        <w:rPr>
          <w:rFonts w:ascii="Tahoma" w:hAnsi="Tahoma" w:cs="Tahoma"/>
          <w:color w:val="000000"/>
          <w:sz w:val="24"/>
          <w:szCs w:val="24"/>
        </w:rPr>
        <w:t xml:space="preserve"> no tener obligación de pagar pensión alimentaria, para ninguno de estos casos, así mismo lo certifica y garantiza. Expresamente se reconoce que ésta es una </w:t>
      </w:r>
      <w:r w:rsidR="0021134F" w:rsidRPr="003D4884">
        <w:rPr>
          <w:rFonts w:ascii="Tahoma" w:hAnsi="Tahoma" w:cs="Tahoma"/>
          <w:b/>
          <w:bCs/>
          <w:color w:val="000000"/>
          <w:sz w:val="24"/>
          <w:szCs w:val="24"/>
        </w:rPr>
        <w:t>condición esencial</w:t>
      </w:r>
      <w:r w:rsidR="0021134F" w:rsidRPr="003D4884">
        <w:rPr>
          <w:rFonts w:ascii="Tahoma" w:hAnsi="Tahoma" w:cs="Tahoma"/>
          <w:color w:val="000000"/>
          <w:sz w:val="24"/>
          <w:szCs w:val="24"/>
        </w:rPr>
        <w:t xml:space="preserve"> del presente contrato y de </w:t>
      </w:r>
      <w:r w:rsidR="00130642" w:rsidRPr="003D4884">
        <w:rPr>
          <w:rFonts w:ascii="Tahoma" w:hAnsi="Tahoma" w:cs="Tahoma"/>
          <w:color w:val="000000"/>
          <w:sz w:val="24"/>
          <w:szCs w:val="24"/>
        </w:rPr>
        <w:t xml:space="preserve">incumplir con la misma o </w:t>
      </w:r>
      <w:r w:rsidR="0021134F" w:rsidRPr="003D4884">
        <w:rPr>
          <w:rFonts w:ascii="Tahoma" w:hAnsi="Tahoma" w:cs="Tahoma"/>
          <w:color w:val="000000"/>
          <w:sz w:val="24"/>
          <w:szCs w:val="24"/>
        </w:rPr>
        <w:t xml:space="preserve">no ser </w:t>
      </w:r>
      <w:r w:rsidR="00130642" w:rsidRPr="003D4884">
        <w:rPr>
          <w:rFonts w:ascii="Tahoma" w:hAnsi="Tahoma" w:cs="Tahoma"/>
          <w:color w:val="000000"/>
          <w:sz w:val="24"/>
          <w:szCs w:val="24"/>
        </w:rPr>
        <w:t>cierta,</w:t>
      </w:r>
      <w:r w:rsidR="0021134F" w:rsidRPr="003D4884">
        <w:rPr>
          <w:rFonts w:ascii="Tahoma" w:hAnsi="Tahoma" w:cs="Tahoma"/>
          <w:color w:val="000000"/>
          <w:sz w:val="24"/>
          <w:szCs w:val="24"/>
        </w:rPr>
        <w:t xml:space="preserve"> en todo o en parte lo anterior, será causa suficiente para que el</w:t>
      </w:r>
      <w:r w:rsidR="00130642" w:rsidRPr="003D4884">
        <w:rPr>
          <w:rFonts w:ascii="Tahoma" w:hAnsi="Tahoma" w:cs="Tahoma"/>
          <w:color w:val="000000"/>
          <w:sz w:val="24"/>
          <w:szCs w:val="24"/>
        </w:rPr>
        <w:t xml:space="preserve"> </w:t>
      </w:r>
      <w:r w:rsidR="0021134F" w:rsidRPr="003D4884">
        <w:rPr>
          <w:rFonts w:ascii="Tahoma" w:hAnsi="Tahoma" w:cs="Tahoma"/>
          <w:b/>
          <w:bCs/>
          <w:color w:val="000000"/>
          <w:sz w:val="24"/>
          <w:szCs w:val="24"/>
        </w:rPr>
        <w:t>RRP</w:t>
      </w:r>
      <w:r w:rsidR="0021134F" w:rsidRPr="003D4884">
        <w:rPr>
          <w:rFonts w:ascii="Tahoma" w:hAnsi="Tahoma" w:cs="Tahoma"/>
          <w:color w:val="000000"/>
          <w:sz w:val="24"/>
          <w:szCs w:val="24"/>
        </w:rPr>
        <w:t xml:space="preserve"> pueda dejar sin efecto el mismo y la </w:t>
      </w:r>
      <w:r w:rsidR="0021134F" w:rsidRPr="003D4884">
        <w:rPr>
          <w:rFonts w:ascii="Tahoma" w:hAnsi="Tahoma" w:cs="Tahoma"/>
          <w:b/>
          <w:bCs/>
          <w:color w:val="000000"/>
          <w:sz w:val="24"/>
          <w:szCs w:val="24"/>
        </w:rPr>
        <w:t>SEGUNDA PARTE</w:t>
      </w:r>
      <w:r w:rsidR="0021134F" w:rsidRPr="003D4884">
        <w:rPr>
          <w:rFonts w:ascii="Tahoma" w:hAnsi="Tahoma" w:cs="Tahoma"/>
          <w:color w:val="000000"/>
          <w:sz w:val="24"/>
          <w:szCs w:val="24"/>
        </w:rPr>
        <w:t xml:space="preserve"> tendrá que reintegrar a</w:t>
      </w:r>
      <w:r w:rsidR="00130642" w:rsidRPr="003D4884">
        <w:rPr>
          <w:rFonts w:ascii="Tahoma" w:hAnsi="Tahoma" w:cs="Tahoma"/>
          <w:color w:val="000000"/>
          <w:sz w:val="24"/>
          <w:szCs w:val="24"/>
        </w:rPr>
        <w:t xml:space="preserve">l </w:t>
      </w:r>
      <w:r w:rsidR="00130642" w:rsidRPr="003D4884">
        <w:rPr>
          <w:rFonts w:ascii="Tahoma" w:hAnsi="Tahoma" w:cs="Tahoma"/>
          <w:b/>
          <w:bCs/>
          <w:color w:val="000000"/>
          <w:sz w:val="24"/>
          <w:szCs w:val="24"/>
        </w:rPr>
        <w:t>RRP</w:t>
      </w:r>
      <w:r w:rsidR="00130642" w:rsidRPr="003D4884">
        <w:rPr>
          <w:rFonts w:ascii="Tahoma" w:hAnsi="Tahoma" w:cs="Tahoma"/>
          <w:color w:val="000000"/>
          <w:sz w:val="24"/>
          <w:szCs w:val="24"/>
        </w:rPr>
        <w:t xml:space="preserve"> </w:t>
      </w:r>
      <w:r w:rsidR="0021134F" w:rsidRPr="003D4884">
        <w:rPr>
          <w:rFonts w:ascii="Tahoma" w:hAnsi="Tahoma" w:cs="Tahoma"/>
          <w:color w:val="000000"/>
          <w:sz w:val="24"/>
          <w:szCs w:val="24"/>
        </w:rPr>
        <w:t>toda suma de dinero recibida bajo este contrato.</w:t>
      </w:r>
    </w:p>
    <w:p w14:paraId="4AF1A973" w14:textId="77777777" w:rsidR="00F5305E" w:rsidRPr="00F5305E" w:rsidRDefault="0021134F" w:rsidP="008C631C">
      <w:pPr>
        <w:numPr>
          <w:ilvl w:val="0"/>
          <w:numId w:val="5"/>
        </w:numPr>
        <w:spacing w:line="276" w:lineRule="auto"/>
        <w:ind w:left="0" w:firstLine="360"/>
        <w:jc w:val="both"/>
        <w:rPr>
          <w:rFonts w:ascii="Tahoma" w:hAnsi="Tahoma" w:cs="Tahoma"/>
          <w:color w:val="000000"/>
          <w:sz w:val="24"/>
          <w:szCs w:val="24"/>
        </w:rPr>
      </w:pPr>
      <w:r w:rsidRPr="003D4884">
        <w:rPr>
          <w:rFonts w:ascii="Tahoma" w:hAnsi="Tahoma" w:cs="Tahoma"/>
          <w:b/>
          <w:bCs/>
          <w:sz w:val="24"/>
          <w:szCs w:val="24"/>
        </w:rPr>
        <w:t>Persona jurídica:</w:t>
      </w:r>
      <w:r w:rsidRPr="003D4884">
        <w:rPr>
          <w:rFonts w:ascii="Tahoma" w:hAnsi="Tahoma" w:cs="Tahoma"/>
          <w:sz w:val="24"/>
          <w:szCs w:val="24"/>
        </w:rPr>
        <w:t xml:space="preserve"> La </w:t>
      </w:r>
      <w:r w:rsidRPr="003D4884">
        <w:rPr>
          <w:rFonts w:ascii="Tahoma" w:hAnsi="Tahoma" w:cs="Tahoma"/>
          <w:b/>
          <w:bCs/>
          <w:sz w:val="24"/>
          <w:szCs w:val="24"/>
        </w:rPr>
        <w:t>SEGUNDA PARTE</w:t>
      </w:r>
      <w:r w:rsidRPr="003D4884">
        <w:rPr>
          <w:rFonts w:ascii="Tahoma" w:hAnsi="Tahoma" w:cs="Tahoma"/>
          <w:sz w:val="24"/>
          <w:szCs w:val="24"/>
        </w:rPr>
        <w:t xml:space="preserve"> certifica y garantiza que al momento de suscribir el contrato está cumpliendo con las órdenes emitidas a su nombre como patrono para retener del salario de sus empleados los pagos de pensión alimentaria.</w:t>
      </w:r>
      <w:r w:rsidR="007B46B8" w:rsidRPr="003D4884">
        <w:rPr>
          <w:rFonts w:ascii="Tahoma" w:hAnsi="Tahoma" w:cs="Tahoma"/>
          <w:sz w:val="24"/>
          <w:szCs w:val="24"/>
        </w:rPr>
        <w:t xml:space="preserve">  </w:t>
      </w:r>
      <w:r w:rsidRPr="003D4884">
        <w:rPr>
          <w:rFonts w:ascii="Tahoma" w:hAnsi="Tahoma" w:cs="Tahoma"/>
          <w:sz w:val="24"/>
          <w:szCs w:val="24"/>
        </w:rPr>
        <w:t xml:space="preserve">De la </w:t>
      </w:r>
      <w:r w:rsidRPr="003D4884">
        <w:rPr>
          <w:rFonts w:ascii="Tahoma" w:hAnsi="Tahoma" w:cs="Tahoma"/>
          <w:b/>
          <w:bCs/>
          <w:sz w:val="24"/>
          <w:szCs w:val="24"/>
        </w:rPr>
        <w:t>SEGUNDA PARTE</w:t>
      </w:r>
      <w:r w:rsidRPr="003D4884">
        <w:rPr>
          <w:rFonts w:ascii="Tahoma" w:hAnsi="Tahoma" w:cs="Tahoma"/>
          <w:sz w:val="24"/>
          <w:szCs w:val="24"/>
        </w:rPr>
        <w:t xml:space="preserve"> no tener obligación de hacer retención alguna, así mismo lo certifica y garantiza.  Expresamente se reconoce que ésta es una </w:t>
      </w:r>
      <w:r w:rsidRPr="003D4884">
        <w:rPr>
          <w:rFonts w:ascii="Tahoma" w:hAnsi="Tahoma" w:cs="Tahoma"/>
          <w:b/>
          <w:bCs/>
          <w:sz w:val="24"/>
          <w:szCs w:val="24"/>
        </w:rPr>
        <w:t>condición esencial</w:t>
      </w:r>
      <w:r w:rsidRPr="003D4884">
        <w:rPr>
          <w:rFonts w:ascii="Tahoma" w:hAnsi="Tahoma" w:cs="Tahoma"/>
          <w:sz w:val="24"/>
          <w:szCs w:val="24"/>
        </w:rPr>
        <w:t xml:space="preserve"> del presente contrato y de </w:t>
      </w:r>
      <w:r w:rsidR="00130642" w:rsidRPr="003D4884">
        <w:rPr>
          <w:rFonts w:ascii="Tahoma" w:hAnsi="Tahoma" w:cs="Tahoma"/>
          <w:sz w:val="24"/>
          <w:szCs w:val="24"/>
        </w:rPr>
        <w:t xml:space="preserve">incumplir con esta o </w:t>
      </w:r>
      <w:r w:rsidRPr="003D4884">
        <w:rPr>
          <w:rFonts w:ascii="Tahoma" w:hAnsi="Tahoma" w:cs="Tahoma"/>
          <w:sz w:val="24"/>
          <w:szCs w:val="24"/>
        </w:rPr>
        <w:t>no ser c</w:t>
      </w:r>
      <w:r w:rsidR="00130642" w:rsidRPr="003D4884">
        <w:rPr>
          <w:rFonts w:ascii="Tahoma" w:hAnsi="Tahoma" w:cs="Tahoma"/>
          <w:sz w:val="24"/>
          <w:szCs w:val="24"/>
        </w:rPr>
        <w:t xml:space="preserve">ierta, </w:t>
      </w:r>
      <w:r w:rsidRPr="003D4884">
        <w:rPr>
          <w:rFonts w:ascii="Tahoma" w:hAnsi="Tahoma" w:cs="Tahoma"/>
          <w:sz w:val="24"/>
          <w:szCs w:val="24"/>
        </w:rPr>
        <w:t>en todo o en parte</w:t>
      </w:r>
      <w:r w:rsidR="00130642" w:rsidRPr="003D4884">
        <w:rPr>
          <w:rFonts w:ascii="Tahoma" w:hAnsi="Tahoma" w:cs="Tahoma"/>
          <w:sz w:val="24"/>
          <w:szCs w:val="24"/>
        </w:rPr>
        <w:t>,</w:t>
      </w:r>
      <w:r w:rsidRPr="003D4884">
        <w:rPr>
          <w:rFonts w:ascii="Tahoma" w:hAnsi="Tahoma" w:cs="Tahoma"/>
          <w:sz w:val="24"/>
          <w:szCs w:val="24"/>
        </w:rPr>
        <w:t xml:space="preserve"> </w:t>
      </w:r>
      <w:r w:rsidR="00130642" w:rsidRPr="003D4884">
        <w:rPr>
          <w:rFonts w:ascii="Tahoma" w:hAnsi="Tahoma" w:cs="Tahoma"/>
          <w:sz w:val="24"/>
          <w:szCs w:val="24"/>
        </w:rPr>
        <w:t>dicha certificación</w:t>
      </w:r>
      <w:r w:rsidRPr="003D4884">
        <w:rPr>
          <w:rFonts w:ascii="Tahoma" w:hAnsi="Tahoma" w:cs="Tahoma"/>
          <w:sz w:val="24"/>
          <w:szCs w:val="24"/>
        </w:rPr>
        <w:t xml:space="preserve">, </w:t>
      </w:r>
      <w:r w:rsidR="00130642" w:rsidRPr="003D4884">
        <w:rPr>
          <w:rFonts w:ascii="Tahoma" w:hAnsi="Tahoma" w:cs="Tahoma"/>
          <w:sz w:val="24"/>
          <w:szCs w:val="24"/>
        </w:rPr>
        <w:t xml:space="preserve">ello </w:t>
      </w:r>
      <w:r w:rsidRPr="003D4884">
        <w:rPr>
          <w:rFonts w:ascii="Tahoma" w:hAnsi="Tahoma" w:cs="Tahoma"/>
          <w:sz w:val="24"/>
          <w:szCs w:val="24"/>
        </w:rPr>
        <w:t xml:space="preserve">será causa suficiente para que el </w:t>
      </w:r>
      <w:r w:rsidRPr="003D4884">
        <w:rPr>
          <w:rFonts w:ascii="Tahoma" w:hAnsi="Tahoma" w:cs="Tahoma"/>
          <w:b/>
          <w:bCs/>
          <w:sz w:val="24"/>
          <w:szCs w:val="24"/>
        </w:rPr>
        <w:t>RRP</w:t>
      </w:r>
      <w:r w:rsidRPr="003D4884">
        <w:rPr>
          <w:rFonts w:ascii="Tahoma" w:hAnsi="Tahoma" w:cs="Tahoma"/>
          <w:sz w:val="24"/>
          <w:szCs w:val="24"/>
        </w:rPr>
        <w:t xml:space="preserve"> pueda </w:t>
      </w:r>
      <w:r w:rsidR="00130642" w:rsidRPr="003D4884">
        <w:rPr>
          <w:rFonts w:ascii="Tahoma" w:hAnsi="Tahoma" w:cs="Tahoma"/>
          <w:sz w:val="24"/>
          <w:szCs w:val="24"/>
        </w:rPr>
        <w:t xml:space="preserve">cancelar, sin notificación previa, </w:t>
      </w:r>
      <w:r w:rsidRPr="003D4884">
        <w:rPr>
          <w:rFonts w:ascii="Tahoma" w:hAnsi="Tahoma" w:cs="Tahoma"/>
          <w:sz w:val="24"/>
          <w:szCs w:val="24"/>
        </w:rPr>
        <w:t xml:space="preserve">el </w:t>
      </w:r>
      <w:r w:rsidR="00130642" w:rsidRPr="003D4884">
        <w:rPr>
          <w:rFonts w:ascii="Tahoma" w:hAnsi="Tahoma" w:cs="Tahoma"/>
          <w:sz w:val="24"/>
          <w:szCs w:val="24"/>
        </w:rPr>
        <w:t xml:space="preserve">contrato </w:t>
      </w:r>
      <w:r w:rsidRPr="003D4884">
        <w:rPr>
          <w:rFonts w:ascii="Tahoma" w:hAnsi="Tahoma" w:cs="Tahoma"/>
          <w:sz w:val="24"/>
          <w:szCs w:val="24"/>
        </w:rPr>
        <w:t xml:space="preserve">y la </w:t>
      </w:r>
      <w:r w:rsidRPr="003D4884">
        <w:rPr>
          <w:rFonts w:ascii="Tahoma" w:hAnsi="Tahoma" w:cs="Tahoma"/>
          <w:b/>
          <w:bCs/>
          <w:sz w:val="24"/>
          <w:szCs w:val="24"/>
        </w:rPr>
        <w:t>SEGUNDA PARTE</w:t>
      </w:r>
      <w:r w:rsidRPr="003D4884">
        <w:rPr>
          <w:rFonts w:ascii="Tahoma" w:hAnsi="Tahoma" w:cs="Tahoma"/>
          <w:sz w:val="24"/>
          <w:szCs w:val="24"/>
        </w:rPr>
        <w:t xml:space="preserve"> tendrá que reintegrar al </w:t>
      </w:r>
      <w:r w:rsidRPr="003D4884">
        <w:rPr>
          <w:rFonts w:ascii="Tahoma" w:hAnsi="Tahoma" w:cs="Tahoma"/>
          <w:b/>
          <w:bCs/>
          <w:sz w:val="24"/>
          <w:szCs w:val="24"/>
        </w:rPr>
        <w:t>RRP</w:t>
      </w:r>
      <w:r w:rsidRPr="003D4884">
        <w:rPr>
          <w:rFonts w:ascii="Tahoma" w:hAnsi="Tahoma" w:cs="Tahoma"/>
          <w:sz w:val="24"/>
          <w:szCs w:val="24"/>
        </w:rPr>
        <w:t xml:space="preserve"> toda suma de dinero recibida bajo </w:t>
      </w:r>
      <w:r w:rsidR="00130642" w:rsidRPr="003D4884">
        <w:rPr>
          <w:rFonts w:ascii="Tahoma" w:hAnsi="Tahoma" w:cs="Tahoma"/>
          <w:sz w:val="24"/>
          <w:szCs w:val="24"/>
        </w:rPr>
        <w:t>el mismo.</w:t>
      </w:r>
    </w:p>
    <w:p w14:paraId="4AF1A974" w14:textId="77777777" w:rsidR="0068495E" w:rsidRPr="003D4884" w:rsidRDefault="0021134F" w:rsidP="00F5305E">
      <w:pPr>
        <w:spacing w:line="276" w:lineRule="auto"/>
        <w:ind w:left="360"/>
        <w:jc w:val="both"/>
        <w:rPr>
          <w:rFonts w:ascii="Tahoma" w:hAnsi="Tahoma" w:cs="Tahoma"/>
          <w:color w:val="000000"/>
          <w:sz w:val="24"/>
          <w:szCs w:val="24"/>
        </w:rPr>
      </w:pPr>
      <w:r w:rsidRPr="003D4884">
        <w:rPr>
          <w:rFonts w:ascii="Tahoma" w:hAnsi="Tahoma" w:cs="Tahoma"/>
          <w:sz w:val="24"/>
          <w:szCs w:val="24"/>
        </w:rPr>
        <w:lastRenderedPageBreak/>
        <w:t xml:space="preserve"> </w:t>
      </w:r>
    </w:p>
    <w:p w14:paraId="4AF1A975" w14:textId="77777777" w:rsidR="00A93518" w:rsidRPr="003D4884" w:rsidRDefault="00A93518" w:rsidP="008C631C">
      <w:pPr>
        <w:pStyle w:val="NoSpacing"/>
        <w:spacing w:line="276" w:lineRule="auto"/>
        <w:rPr>
          <w:rFonts w:ascii="Tahoma" w:hAnsi="Tahoma" w:cs="Tahoma"/>
          <w:b/>
          <w:bCs/>
          <w:sz w:val="24"/>
          <w:szCs w:val="24"/>
          <w:u w:val="single"/>
          <w:lang w:val="es-PR"/>
        </w:rPr>
      </w:pP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b/>
          <w:bCs/>
          <w:sz w:val="24"/>
          <w:szCs w:val="24"/>
          <w:u w:val="single"/>
          <w:lang w:val="es-PR"/>
        </w:rPr>
        <w:t>CUMPLIMIENTO CON POLITICA DE NO DISCRIMEN</w:t>
      </w:r>
    </w:p>
    <w:p w14:paraId="4AF1A976" w14:textId="77777777" w:rsidR="00F5305E" w:rsidRDefault="00742E51" w:rsidP="008C631C">
      <w:pPr>
        <w:pStyle w:val="NoSpacing"/>
        <w:spacing w:line="276" w:lineRule="auto"/>
        <w:jc w:val="both"/>
        <w:rPr>
          <w:rFonts w:ascii="Tahoma" w:hAnsi="Tahoma" w:cs="Tahoma"/>
          <w:sz w:val="24"/>
          <w:szCs w:val="24"/>
          <w:lang w:val="es-PR"/>
        </w:rPr>
      </w:pPr>
      <w:r w:rsidRPr="003D4884">
        <w:rPr>
          <w:rFonts w:ascii="Tahoma" w:hAnsi="Tahoma" w:cs="Tahoma"/>
          <w:b/>
          <w:bCs/>
          <w:sz w:val="24"/>
          <w:szCs w:val="24"/>
          <w:lang w:val="es-PR"/>
        </w:rPr>
        <w:t>---</w:t>
      </w:r>
      <w:r w:rsidR="00A93518" w:rsidRPr="003D4884">
        <w:rPr>
          <w:rFonts w:ascii="Tahoma" w:hAnsi="Tahoma" w:cs="Tahoma"/>
          <w:b/>
          <w:bCs/>
          <w:sz w:val="24"/>
          <w:szCs w:val="24"/>
          <w:lang w:val="es-PR"/>
        </w:rPr>
        <w:t xml:space="preserve">VIGÉSIMA:  </w:t>
      </w:r>
      <w:r w:rsidR="006C7B29" w:rsidRPr="003D4884">
        <w:rPr>
          <w:rFonts w:ascii="Tahoma" w:hAnsi="Tahoma" w:cs="Tahoma"/>
          <w:b/>
          <w:bCs/>
          <w:sz w:val="24"/>
          <w:szCs w:val="24"/>
          <w:lang w:val="es-PR"/>
        </w:rPr>
        <w:t xml:space="preserve">LAS </w:t>
      </w:r>
      <w:r w:rsidR="00A93518" w:rsidRPr="003D4884">
        <w:rPr>
          <w:rFonts w:ascii="Tahoma" w:hAnsi="Tahoma" w:cs="Tahoma"/>
          <w:b/>
          <w:sz w:val="24"/>
          <w:szCs w:val="24"/>
          <w:lang w:val="es-PR"/>
        </w:rPr>
        <w:t xml:space="preserve">PARTES </w:t>
      </w:r>
      <w:r w:rsidR="00A93518" w:rsidRPr="003D4884">
        <w:rPr>
          <w:rFonts w:ascii="Tahoma" w:hAnsi="Tahoma" w:cs="Tahoma"/>
          <w:sz w:val="24"/>
          <w:szCs w:val="24"/>
          <w:lang w:val="es-PR"/>
        </w:rPr>
        <w:t>se comprometen a cumplir cabalmente con la política</w:t>
      </w:r>
      <w:r w:rsidR="006C7B29" w:rsidRPr="003D4884">
        <w:rPr>
          <w:rFonts w:ascii="Tahoma" w:hAnsi="Tahoma" w:cs="Tahoma"/>
          <w:sz w:val="24"/>
          <w:szCs w:val="24"/>
          <w:lang w:val="es-PR"/>
        </w:rPr>
        <w:t xml:space="preserve"> pública</w:t>
      </w:r>
      <w:r w:rsidR="00A93518" w:rsidRPr="003D4884">
        <w:rPr>
          <w:rFonts w:ascii="Tahoma" w:hAnsi="Tahoma" w:cs="Tahoma"/>
          <w:sz w:val="24"/>
          <w:szCs w:val="24"/>
          <w:lang w:val="es-PR"/>
        </w:rPr>
        <w:t xml:space="preserve"> contra el hostigamiento sexual</w:t>
      </w:r>
      <w:r w:rsidR="006C7B29" w:rsidRPr="003D4884">
        <w:rPr>
          <w:rFonts w:ascii="Tahoma" w:hAnsi="Tahoma" w:cs="Tahoma"/>
          <w:sz w:val="24"/>
          <w:szCs w:val="24"/>
          <w:lang w:val="es-PR"/>
        </w:rPr>
        <w:t xml:space="preserve">, así como, contra </w:t>
      </w:r>
      <w:r w:rsidR="00A93518" w:rsidRPr="003D4884">
        <w:rPr>
          <w:rFonts w:ascii="Tahoma" w:hAnsi="Tahoma" w:cs="Tahoma"/>
          <w:sz w:val="24"/>
          <w:szCs w:val="24"/>
          <w:lang w:val="es-PR"/>
        </w:rPr>
        <w:t xml:space="preserve">el discrimen por razón de raza, color, sexo, edad, origen, condición social, estado civil, religión, ideas políticas, género, </w:t>
      </w:r>
      <w:r w:rsidR="0060629A">
        <w:rPr>
          <w:rFonts w:ascii="Tahoma" w:hAnsi="Tahoma" w:cs="Tahoma"/>
          <w:sz w:val="24"/>
          <w:szCs w:val="24"/>
          <w:lang w:val="es-PR"/>
        </w:rPr>
        <w:t>orientación</w:t>
      </w:r>
      <w:r w:rsidR="00A93518" w:rsidRPr="003D4884">
        <w:rPr>
          <w:rFonts w:ascii="Tahoma" w:hAnsi="Tahoma" w:cs="Tahoma"/>
          <w:sz w:val="24"/>
          <w:szCs w:val="24"/>
          <w:lang w:val="es-PR"/>
        </w:rPr>
        <w:t xml:space="preserve"> sexual, incapacidad física o mental, condición de veterano</w:t>
      </w:r>
      <w:r w:rsidR="006D667F">
        <w:rPr>
          <w:rFonts w:ascii="Tahoma" w:hAnsi="Tahoma" w:cs="Tahoma"/>
          <w:sz w:val="24"/>
          <w:szCs w:val="24"/>
          <w:lang w:val="es-PR"/>
        </w:rPr>
        <w:t xml:space="preserve"> o miembro</w:t>
      </w:r>
      <w:r w:rsidR="00A93518" w:rsidRPr="003D4884">
        <w:rPr>
          <w:rFonts w:ascii="Tahoma" w:hAnsi="Tahoma" w:cs="Tahoma"/>
          <w:sz w:val="24"/>
          <w:szCs w:val="24"/>
          <w:lang w:val="es-PR"/>
        </w:rPr>
        <w:t xml:space="preserve"> de las Fuerzas Armadas y </w:t>
      </w:r>
      <w:r w:rsidR="00F33D10" w:rsidRPr="003D4884">
        <w:rPr>
          <w:rFonts w:ascii="Tahoma" w:hAnsi="Tahoma" w:cs="Tahoma"/>
          <w:sz w:val="24"/>
          <w:szCs w:val="24"/>
          <w:lang w:val="es-PR"/>
        </w:rPr>
        <w:t xml:space="preserve">víctima de </w:t>
      </w:r>
      <w:r w:rsidR="00A93518" w:rsidRPr="003D4884">
        <w:rPr>
          <w:rFonts w:ascii="Tahoma" w:hAnsi="Tahoma" w:cs="Tahoma"/>
          <w:sz w:val="24"/>
          <w:szCs w:val="24"/>
          <w:lang w:val="es-PR"/>
        </w:rPr>
        <w:t>violencia doméstica.</w:t>
      </w:r>
    </w:p>
    <w:p w14:paraId="4AF1A977" w14:textId="77777777" w:rsidR="00A93518" w:rsidRPr="003D4884" w:rsidRDefault="00A93518" w:rsidP="008C631C">
      <w:pPr>
        <w:pStyle w:val="NoSpacing"/>
        <w:spacing w:line="276" w:lineRule="auto"/>
        <w:jc w:val="both"/>
        <w:rPr>
          <w:rFonts w:ascii="Tahoma" w:hAnsi="Tahoma" w:cs="Tahoma"/>
          <w:b/>
          <w:sz w:val="24"/>
          <w:szCs w:val="24"/>
          <w:u w:val="single"/>
          <w:lang w:val="es-PR"/>
        </w:rPr>
      </w:pPr>
      <w:r w:rsidRPr="003D4884">
        <w:rPr>
          <w:rFonts w:ascii="Tahoma" w:hAnsi="Tahoma" w:cs="Tahoma"/>
          <w:sz w:val="24"/>
          <w:szCs w:val="24"/>
          <w:lang w:val="es-PR"/>
        </w:rPr>
        <w:t xml:space="preserve">  </w:t>
      </w:r>
    </w:p>
    <w:p w14:paraId="4AF1A978" w14:textId="77777777" w:rsidR="00742E51" w:rsidRPr="003D4884" w:rsidRDefault="00346929" w:rsidP="008C631C">
      <w:pPr>
        <w:spacing w:line="276" w:lineRule="auto"/>
        <w:jc w:val="center"/>
        <w:rPr>
          <w:rFonts w:ascii="Tahoma" w:hAnsi="Tahoma" w:cs="Tahoma"/>
          <w:b/>
          <w:bCs/>
          <w:sz w:val="24"/>
          <w:szCs w:val="24"/>
          <w:u w:val="single"/>
        </w:rPr>
      </w:pPr>
      <w:r w:rsidRPr="003D4884">
        <w:rPr>
          <w:rFonts w:ascii="Tahoma" w:hAnsi="Tahoma" w:cs="Tahoma"/>
          <w:b/>
          <w:bCs/>
          <w:sz w:val="24"/>
          <w:szCs w:val="24"/>
          <w:u w:val="single"/>
        </w:rPr>
        <w:t>CONSIDERACIONES ÉTICAS</w:t>
      </w:r>
    </w:p>
    <w:p w14:paraId="4AF1A979" w14:textId="77777777" w:rsidR="00742E51" w:rsidRPr="003D4884" w:rsidRDefault="00742E51" w:rsidP="008C631C">
      <w:pPr>
        <w:pStyle w:val="NoSpacing"/>
        <w:spacing w:line="276" w:lineRule="auto"/>
        <w:jc w:val="both"/>
        <w:rPr>
          <w:rFonts w:ascii="Tahoma" w:hAnsi="Tahoma" w:cs="Tahoma"/>
          <w:sz w:val="24"/>
          <w:szCs w:val="24"/>
          <w:lang w:val="es-PR"/>
        </w:rPr>
      </w:pPr>
      <w:r w:rsidRPr="003D4884">
        <w:rPr>
          <w:rFonts w:ascii="Tahoma" w:hAnsi="Tahoma" w:cs="Tahoma"/>
          <w:b/>
          <w:bCs/>
          <w:sz w:val="24"/>
          <w:szCs w:val="24"/>
          <w:lang w:val="es-PR"/>
        </w:rPr>
        <w:t>---VIGÉSIMA</w:t>
      </w:r>
      <w:r w:rsidRPr="003D4884">
        <w:rPr>
          <w:rFonts w:ascii="Tahoma" w:hAnsi="Tahoma" w:cs="Tahoma"/>
          <w:sz w:val="24"/>
          <w:szCs w:val="24"/>
          <w:lang w:val="es-PR"/>
        </w:rPr>
        <w:t xml:space="preserve"> </w:t>
      </w:r>
      <w:r w:rsidR="006C7B29" w:rsidRPr="003D4884">
        <w:rPr>
          <w:rFonts w:ascii="Tahoma" w:hAnsi="Tahoma" w:cs="Tahoma"/>
          <w:b/>
          <w:bCs/>
          <w:sz w:val="24"/>
          <w:szCs w:val="24"/>
          <w:lang w:val="es-PR"/>
        </w:rPr>
        <w:t>PRIMERA</w:t>
      </w:r>
      <w:r w:rsidRPr="003D4884">
        <w:rPr>
          <w:rFonts w:ascii="Tahoma" w:hAnsi="Tahoma" w:cs="Tahoma"/>
          <w:b/>
          <w:bCs/>
          <w:sz w:val="24"/>
          <w:szCs w:val="24"/>
          <w:lang w:val="es-PR"/>
        </w:rPr>
        <w:t>:</w:t>
      </w:r>
      <w:r w:rsidRPr="003D4884">
        <w:rPr>
          <w:rFonts w:ascii="Tahoma" w:hAnsi="Tahoma" w:cs="Tahoma"/>
          <w:sz w:val="24"/>
          <w:szCs w:val="24"/>
          <w:lang w:val="es-PR"/>
        </w:rPr>
        <w:t xml:space="preserve">  </w:t>
      </w:r>
      <w:r w:rsidR="006C7B29" w:rsidRPr="003D4884">
        <w:rPr>
          <w:rFonts w:ascii="Tahoma" w:hAnsi="Tahoma" w:cs="Tahoma"/>
          <w:b/>
          <w:bCs/>
          <w:sz w:val="24"/>
          <w:szCs w:val="24"/>
          <w:lang w:val="es-PR"/>
        </w:rPr>
        <w:t>LAS PARTES</w:t>
      </w:r>
      <w:r w:rsidR="006C7B29" w:rsidRPr="003D4884">
        <w:rPr>
          <w:rFonts w:ascii="Tahoma" w:hAnsi="Tahoma" w:cs="Tahoma"/>
          <w:sz w:val="24"/>
          <w:szCs w:val="24"/>
          <w:lang w:val="es-PR"/>
        </w:rPr>
        <w:t xml:space="preserve"> se obligan a cumplir con todas las disposiciones de </w:t>
      </w:r>
      <w:r w:rsidRPr="003D4884">
        <w:rPr>
          <w:rFonts w:ascii="Tahoma" w:hAnsi="Tahoma" w:cs="Tahoma"/>
          <w:sz w:val="24"/>
          <w:szCs w:val="24"/>
          <w:lang w:val="es-PR"/>
        </w:rPr>
        <w:t xml:space="preserve">la Ley Núm. 1-2012, </w:t>
      </w:r>
      <w:r w:rsidR="008E2487" w:rsidRPr="003D4884">
        <w:rPr>
          <w:rFonts w:ascii="Tahoma" w:hAnsi="Tahoma" w:cs="Tahoma"/>
          <w:sz w:val="24"/>
          <w:szCs w:val="24"/>
          <w:lang w:val="es-PR"/>
        </w:rPr>
        <w:t xml:space="preserve">según enmendada, conocida como </w:t>
      </w:r>
      <w:r w:rsidR="006C7B29" w:rsidRPr="003D4884">
        <w:rPr>
          <w:rFonts w:ascii="Tahoma" w:hAnsi="Tahoma" w:cs="Tahoma"/>
          <w:sz w:val="24"/>
          <w:szCs w:val="24"/>
          <w:lang w:val="es-PR"/>
        </w:rPr>
        <w:t>“</w:t>
      </w:r>
      <w:r w:rsidRPr="003D4884">
        <w:rPr>
          <w:rFonts w:ascii="Tahoma" w:hAnsi="Tahoma" w:cs="Tahoma"/>
          <w:sz w:val="24"/>
          <w:szCs w:val="24"/>
          <w:lang w:val="es-PR"/>
        </w:rPr>
        <w:t>Ley Orgánica de la Oficina de Ética Gubernamental</w:t>
      </w:r>
      <w:r w:rsidR="006C7B29" w:rsidRPr="003D4884">
        <w:rPr>
          <w:rFonts w:ascii="Tahoma" w:hAnsi="Tahoma" w:cs="Tahoma"/>
          <w:sz w:val="24"/>
          <w:szCs w:val="24"/>
          <w:lang w:val="es-PR"/>
        </w:rPr>
        <w:t>”</w:t>
      </w:r>
      <w:r w:rsidR="00602548" w:rsidRPr="003D4884">
        <w:rPr>
          <w:rFonts w:ascii="Tahoma" w:hAnsi="Tahoma" w:cs="Tahoma"/>
          <w:sz w:val="24"/>
          <w:szCs w:val="24"/>
          <w:lang w:val="es-PR"/>
        </w:rPr>
        <w:t>, tal y como se establece a continuación:</w:t>
      </w:r>
      <w:r w:rsidRPr="003D4884">
        <w:rPr>
          <w:rFonts w:ascii="Tahoma" w:hAnsi="Tahoma" w:cs="Tahoma"/>
          <w:sz w:val="24"/>
          <w:szCs w:val="24"/>
          <w:lang w:val="es-PR"/>
        </w:rPr>
        <w:t xml:space="preserve">  </w:t>
      </w:r>
    </w:p>
    <w:p w14:paraId="4AF1A97A" w14:textId="77777777" w:rsidR="009556F0" w:rsidRPr="003D4884" w:rsidRDefault="00742E51" w:rsidP="008C631C">
      <w:pPr>
        <w:pStyle w:val="NoSpacing"/>
        <w:spacing w:line="276" w:lineRule="auto"/>
        <w:jc w:val="both"/>
        <w:rPr>
          <w:rFonts w:ascii="Tahoma" w:hAnsi="Tahoma" w:cs="Tahoma"/>
          <w:sz w:val="24"/>
          <w:szCs w:val="24"/>
          <w:lang w:val="es-PR"/>
        </w:rPr>
      </w:pPr>
      <w:r w:rsidRPr="003D4884">
        <w:rPr>
          <w:rFonts w:ascii="Tahoma" w:hAnsi="Tahoma" w:cs="Tahoma"/>
          <w:sz w:val="24"/>
          <w:szCs w:val="24"/>
          <w:lang w:val="es-PR"/>
        </w:rPr>
        <w:t>---</w:t>
      </w:r>
      <w:r w:rsidR="002F5693" w:rsidRPr="003D4884">
        <w:rPr>
          <w:rFonts w:ascii="Tahoma" w:hAnsi="Tahoma" w:cs="Tahoma"/>
          <w:sz w:val="24"/>
          <w:szCs w:val="24"/>
          <w:lang w:val="es-PR"/>
        </w:rPr>
        <w:t>La </w:t>
      </w:r>
      <w:r w:rsidR="002F5693" w:rsidRPr="003D4884">
        <w:rPr>
          <w:rFonts w:ascii="Tahoma" w:hAnsi="Tahoma" w:cs="Tahoma"/>
          <w:b/>
          <w:bCs/>
          <w:sz w:val="24"/>
          <w:szCs w:val="24"/>
          <w:lang w:val="es-PR"/>
        </w:rPr>
        <w:t>SEGUNDA PARTE</w:t>
      </w:r>
      <w:r w:rsidR="002F5693" w:rsidRPr="003D4884">
        <w:rPr>
          <w:rFonts w:ascii="Tahoma" w:hAnsi="Tahoma" w:cs="Tahoma"/>
          <w:sz w:val="24"/>
          <w:szCs w:val="24"/>
          <w:lang w:val="es-PR"/>
        </w:rPr>
        <w:t xml:space="preserve"> </w:t>
      </w:r>
      <w:r w:rsidR="009556F0" w:rsidRPr="003D4884">
        <w:rPr>
          <w:rFonts w:ascii="Tahoma" w:hAnsi="Tahoma" w:cs="Tahoma"/>
          <w:sz w:val="24"/>
          <w:szCs w:val="24"/>
          <w:lang w:val="es-PR"/>
        </w:rPr>
        <w:t xml:space="preserve">acredita haber recibido copia de la </w:t>
      </w:r>
      <w:r w:rsidR="009556F0" w:rsidRPr="003D4884">
        <w:rPr>
          <w:rFonts w:ascii="Tahoma" w:hAnsi="Tahoma" w:cs="Tahoma"/>
          <w:bCs/>
          <w:sz w:val="24"/>
          <w:szCs w:val="24"/>
          <w:lang w:val="es-PR"/>
        </w:rPr>
        <w:t>Ley Núm. 1-2012</w:t>
      </w:r>
      <w:r w:rsidR="009556F0" w:rsidRPr="003D4884">
        <w:rPr>
          <w:rFonts w:ascii="Tahoma" w:hAnsi="Tahoma" w:cs="Tahoma"/>
          <w:sz w:val="24"/>
          <w:szCs w:val="24"/>
          <w:lang w:val="es-PR"/>
        </w:rPr>
        <w:t xml:space="preserve">, </w:t>
      </w:r>
      <w:r w:rsidR="008E2487" w:rsidRPr="003D4884">
        <w:rPr>
          <w:rFonts w:ascii="Tahoma" w:hAnsi="Tahoma" w:cs="Tahoma"/>
          <w:sz w:val="24"/>
          <w:szCs w:val="24"/>
          <w:lang w:val="es-PR"/>
        </w:rPr>
        <w:t>según enmendada, supra</w:t>
      </w:r>
      <w:r w:rsidR="006C7B29" w:rsidRPr="003D4884">
        <w:rPr>
          <w:rFonts w:ascii="Tahoma" w:hAnsi="Tahoma" w:cs="Tahoma"/>
          <w:sz w:val="24"/>
          <w:szCs w:val="24"/>
          <w:lang w:val="es-PR"/>
        </w:rPr>
        <w:t xml:space="preserve">. </w:t>
      </w:r>
      <w:r w:rsidR="009556F0" w:rsidRPr="003D4884">
        <w:rPr>
          <w:rFonts w:ascii="Tahoma" w:hAnsi="Tahoma" w:cs="Tahoma"/>
          <w:sz w:val="24"/>
          <w:szCs w:val="24"/>
          <w:lang w:val="es-PR"/>
        </w:rPr>
        <w:t xml:space="preserve">Además, la </w:t>
      </w:r>
      <w:r w:rsidR="009556F0" w:rsidRPr="003D4884">
        <w:rPr>
          <w:rFonts w:ascii="Tahoma" w:hAnsi="Tahoma" w:cs="Tahoma"/>
          <w:b/>
          <w:bCs/>
          <w:sz w:val="24"/>
          <w:szCs w:val="24"/>
          <w:lang w:val="es-PR"/>
        </w:rPr>
        <w:t>SEGUNDA PARTE</w:t>
      </w:r>
      <w:r w:rsidR="009556F0" w:rsidRPr="003D4884">
        <w:rPr>
          <w:rFonts w:ascii="Tahoma" w:hAnsi="Tahoma" w:cs="Tahoma"/>
          <w:sz w:val="24"/>
          <w:szCs w:val="24"/>
          <w:lang w:val="es-PR"/>
        </w:rPr>
        <w:t xml:space="preserve"> acepta que conoce y actuará conforme a las normas éticas de su profesión y bajo estas asume la responsabilidad por sus acciones.</w:t>
      </w:r>
    </w:p>
    <w:p w14:paraId="4AF1A97B" w14:textId="77777777" w:rsidR="002F5693" w:rsidRPr="003D4884" w:rsidRDefault="009556F0" w:rsidP="008C631C">
      <w:pPr>
        <w:spacing w:line="276" w:lineRule="auto"/>
        <w:jc w:val="both"/>
        <w:rPr>
          <w:rFonts w:ascii="Tahoma" w:hAnsi="Tahoma" w:cs="Tahoma"/>
          <w:sz w:val="24"/>
          <w:szCs w:val="24"/>
        </w:rPr>
      </w:pPr>
      <w:r w:rsidRPr="003D4884">
        <w:rPr>
          <w:rFonts w:ascii="Tahoma" w:hAnsi="Tahoma" w:cs="Tahoma"/>
          <w:sz w:val="24"/>
          <w:szCs w:val="24"/>
        </w:rPr>
        <w:t>---</w:t>
      </w:r>
      <w:r w:rsidR="00742E51" w:rsidRPr="003D4884">
        <w:rPr>
          <w:rFonts w:ascii="Tahoma" w:hAnsi="Tahoma" w:cs="Tahoma"/>
          <w:b/>
          <w:bCs/>
          <w:sz w:val="24"/>
          <w:szCs w:val="24"/>
        </w:rPr>
        <w:t>LA</w:t>
      </w:r>
      <w:r w:rsidR="00E10926" w:rsidRPr="003D4884">
        <w:rPr>
          <w:rFonts w:ascii="Tahoma" w:hAnsi="Tahoma" w:cs="Tahoma"/>
          <w:b/>
          <w:bCs/>
          <w:sz w:val="24"/>
          <w:szCs w:val="24"/>
        </w:rPr>
        <w:t xml:space="preserve">S PARTES </w:t>
      </w:r>
      <w:r w:rsidR="002F5693" w:rsidRPr="003D4884">
        <w:rPr>
          <w:rFonts w:ascii="Tahoma" w:hAnsi="Tahoma" w:cs="Tahoma"/>
          <w:sz w:val="24"/>
          <w:szCs w:val="24"/>
        </w:rPr>
        <w:t>hace</w:t>
      </w:r>
      <w:r w:rsidR="00E10926" w:rsidRPr="003D4884">
        <w:rPr>
          <w:rFonts w:ascii="Tahoma" w:hAnsi="Tahoma" w:cs="Tahoma"/>
          <w:sz w:val="24"/>
          <w:szCs w:val="24"/>
        </w:rPr>
        <w:t>n</w:t>
      </w:r>
      <w:r w:rsidR="002F5693" w:rsidRPr="003D4884">
        <w:rPr>
          <w:rFonts w:ascii="Tahoma" w:hAnsi="Tahoma" w:cs="Tahoma"/>
          <w:sz w:val="24"/>
          <w:szCs w:val="24"/>
        </w:rPr>
        <w:t xml:space="preserve"> constar que ningún empleado o funcionario del </w:t>
      </w:r>
      <w:r w:rsidR="002F5693" w:rsidRPr="003D4884">
        <w:rPr>
          <w:rFonts w:ascii="Tahoma" w:hAnsi="Tahoma" w:cs="Tahoma"/>
          <w:b/>
          <w:bCs/>
          <w:sz w:val="24"/>
          <w:szCs w:val="24"/>
        </w:rPr>
        <w:t xml:space="preserve">RRP </w:t>
      </w:r>
      <w:r w:rsidR="002F5693" w:rsidRPr="003D4884">
        <w:rPr>
          <w:rFonts w:ascii="Tahoma" w:hAnsi="Tahoma" w:cs="Tahoma"/>
          <w:sz w:val="24"/>
          <w:szCs w:val="24"/>
        </w:rPr>
        <w:t xml:space="preserve">tiene interés pecuniario, directo o indirecto en la otorgación de este contrato a tenor con la Ley Núm. 1-2012, según enmendada, </w:t>
      </w:r>
      <w:r w:rsidRPr="003D4884">
        <w:rPr>
          <w:rFonts w:ascii="Tahoma" w:hAnsi="Tahoma" w:cs="Tahoma"/>
          <w:sz w:val="24"/>
          <w:szCs w:val="24"/>
        </w:rPr>
        <w:t>supra.</w:t>
      </w:r>
      <w:r w:rsidR="002F5693" w:rsidRPr="003D4884">
        <w:rPr>
          <w:rFonts w:ascii="Tahoma" w:hAnsi="Tahoma" w:cs="Tahoma"/>
          <w:sz w:val="24"/>
          <w:szCs w:val="24"/>
        </w:rPr>
        <w:t xml:space="preserve"> De igual </w:t>
      </w:r>
      <w:r w:rsidRPr="003D4884">
        <w:rPr>
          <w:rFonts w:ascii="Tahoma" w:hAnsi="Tahoma" w:cs="Tahoma"/>
          <w:sz w:val="24"/>
          <w:szCs w:val="24"/>
        </w:rPr>
        <w:t>forma</w:t>
      </w:r>
      <w:r w:rsidR="002F5693" w:rsidRPr="003D4884">
        <w:rPr>
          <w:rFonts w:ascii="Tahoma" w:hAnsi="Tahoma" w:cs="Tahoma"/>
          <w:sz w:val="24"/>
          <w:szCs w:val="24"/>
        </w:rPr>
        <w:t xml:space="preserve">, el funcionario que representa al </w:t>
      </w:r>
      <w:r w:rsidR="002F5693" w:rsidRPr="003D4884">
        <w:rPr>
          <w:rFonts w:ascii="Tahoma" w:hAnsi="Tahoma" w:cs="Tahoma"/>
          <w:b/>
          <w:bCs/>
          <w:sz w:val="24"/>
          <w:szCs w:val="24"/>
        </w:rPr>
        <w:t>RRP</w:t>
      </w:r>
      <w:r w:rsidR="002F5693" w:rsidRPr="003D4884">
        <w:rPr>
          <w:rFonts w:ascii="Tahoma" w:hAnsi="Tahoma" w:cs="Tahoma"/>
          <w:sz w:val="24"/>
          <w:szCs w:val="24"/>
        </w:rPr>
        <w:t xml:space="preserve"> en este acto certifica que no tiene ningún tipo de interés pecuniario en la realización del mismo.</w:t>
      </w:r>
      <w:r w:rsidR="007957F8" w:rsidRPr="003D4884">
        <w:rPr>
          <w:rFonts w:ascii="Tahoma" w:hAnsi="Tahoma" w:cs="Tahoma"/>
          <w:sz w:val="24"/>
          <w:szCs w:val="24"/>
        </w:rPr>
        <w:t xml:space="preserve">  En caso de que la información provista, no sea cierta, total o parcialmente, ello será causa para cancelar de inmediato el contrato y la </w:t>
      </w:r>
      <w:r w:rsidR="007957F8" w:rsidRPr="003D4884">
        <w:rPr>
          <w:rFonts w:ascii="Tahoma" w:hAnsi="Tahoma" w:cs="Tahoma"/>
          <w:b/>
          <w:bCs/>
          <w:sz w:val="24"/>
          <w:szCs w:val="24"/>
        </w:rPr>
        <w:t>SEGUNDA PARTE</w:t>
      </w:r>
      <w:r w:rsidR="007957F8" w:rsidRPr="003D4884">
        <w:rPr>
          <w:rFonts w:ascii="Tahoma" w:hAnsi="Tahoma" w:cs="Tahoma"/>
          <w:sz w:val="24"/>
          <w:szCs w:val="24"/>
        </w:rPr>
        <w:t xml:space="preserve"> tendrá que devolverle al </w:t>
      </w:r>
      <w:r w:rsidR="007957F8" w:rsidRPr="003D4884">
        <w:rPr>
          <w:rFonts w:ascii="Tahoma" w:hAnsi="Tahoma" w:cs="Tahoma"/>
          <w:b/>
          <w:bCs/>
          <w:sz w:val="24"/>
          <w:szCs w:val="24"/>
        </w:rPr>
        <w:t>RRP</w:t>
      </w:r>
      <w:r w:rsidR="007957F8" w:rsidRPr="003D4884">
        <w:rPr>
          <w:rFonts w:ascii="Tahoma" w:hAnsi="Tahoma" w:cs="Tahoma"/>
          <w:sz w:val="24"/>
          <w:szCs w:val="24"/>
        </w:rPr>
        <w:t xml:space="preserve"> todo el dinero recibido en virtud del mismo.  </w:t>
      </w:r>
    </w:p>
    <w:p w14:paraId="4AF1A97C" w14:textId="77777777" w:rsidR="002F5693" w:rsidRPr="003D4884" w:rsidRDefault="00602548" w:rsidP="008C631C">
      <w:pPr>
        <w:spacing w:line="276" w:lineRule="auto"/>
        <w:jc w:val="both"/>
        <w:rPr>
          <w:rFonts w:ascii="Tahoma" w:hAnsi="Tahoma" w:cs="Tahoma"/>
          <w:sz w:val="24"/>
          <w:szCs w:val="24"/>
        </w:rPr>
      </w:pPr>
      <w:r w:rsidRPr="003D4884">
        <w:rPr>
          <w:rFonts w:ascii="Tahoma" w:hAnsi="Tahoma" w:cs="Tahoma"/>
          <w:b/>
          <w:bCs/>
          <w:sz w:val="24"/>
          <w:szCs w:val="24"/>
        </w:rPr>
        <w:t>---VIGÉSIMA</w:t>
      </w:r>
      <w:r w:rsidRPr="003D4884">
        <w:rPr>
          <w:rFonts w:ascii="Tahoma" w:hAnsi="Tahoma" w:cs="Tahoma"/>
          <w:sz w:val="24"/>
          <w:szCs w:val="24"/>
        </w:rPr>
        <w:t xml:space="preserve"> </w:t>
      </w:r>
      <w:r w:rsidR="00E10926" w:rsidRPr="003D4884">
        <w:rPr>
          <w:rFonts w:ascii="Tahoma" w:hAnsi="Tahoma" w:cs="Tahoma"/>
          <w:b/>
          <w:bCs/>
          <w:sz w:val="24"/>
          <w:szCs w:val="24"/>
        </w:rPr>
        <w:t>SEGUND</w:t>
      </w:r>
      <w:r w:rsidRPr="003D4884">
        <w:rPr>
          <w:rFonts w:ascii="Tahoma" w:hAnsi="Tahoma" w:cs="Tahoma"/>
          <w:b/>
          <w:bCs/>
          <w:sz w:val="24"/>
          <w:szCs w:val="24"/>
        </w:rPr>
        <w:t>A</w:t>
      </w:r>
      <w:r w:rsidR="00353190" w:rsidRPr="003D4884">
        <w:rPr>
          <w:rFonts w:ascii="Tahoma" w:hAnsi="Tahoma" w:cs="Tahoma"/>
          <w:b/>
          <w:bCs/>
          <w:sz w:val="24"/>
          <w:szCs w:val="24"/>
        </w:rPr>
        <w:t xml:space="preserve">:  </w:t>
      </w:r>
      <w:r w:rsidR="00E10926" w:rsidRPr="003D4884">
        <w:rPr>
          <w:rFonts w:ascii="Tahoma" w:hAnsi="Tahoma" w:cs="Tahoma"/>
          <w:b/>
          <w:bCs/>
          <w:sz w:val="24"/>
          <w:szCs w:val="24"/>
        </w:rPr>
        <w:t xml:space="preserve">LAS PARTES </w:t>
      </w:r>
      <w:r w:rsidR="00E10926" w:rsidRPr="003D4884">
        <w:rPr>
          <w:rFonts w:ascii="Tahoma" w:hAnsi="Tahoma" w:cs="Tahoma"/>
          <w:sz w:val="24"/>
          <w:szCs w:val="24"/>
        </w:rPr>
        <w:t xml:space="preserve">se obligan a </w:t>
      </w:r>
      <w:r w:rsidRPr="003D4884">
        <w:rPr>
          <w:rFonts w:ascii="Tahoma" w:hAnsi="Tahoma" w:cs="Tahoma"/>
          <w:sz w:val="24"/>
          <w:szCs w:val="24"/>
        </w:rPr>
        <w:t>cumpli</w:t>
      </w:r>
      <w:r w:rsidR="00E10926" w:rsidRPr="003D4884">
        <w:rPr>
          <w:rFonts w:ascii="Tahoma" w:hAnsi="Tahoma" w:cs="Tahoma"/>
          <w:sz w:val="24"/>
          <w:szCs w:val="24"/>
        </w:rPr>
        <w:t>r</w:t>
      </w:r>
      <w:r w:rsidRPr="003D4884">
        <w:rPr>
          <w:rFonts w:ascii="Tahoma" w:hAnsi="Tahoma" w:cs="Tahoma"/>
          <w:sz w:val="24"/>
          <w:szCs w:val="24"/>
        </w:rPr>
        <w:t xml:space="preserve"> con </w:t>
      </w:r>
      <w:r w:rsidR="00E10926" w:rsidRPr="003D4884">
        <w:rPr>
          <w:rFonts w:ascii="Tahoma" w:hAnsi="Tahoma" w:cs="Tahoma"/>
          <w:sz w:val="24"/>
          <w:szCs w:val="24"/>
        </w:rPr>
        <w:t xml:space="preserve">todas las disposiciones de </w:t>
      </w:r>
      <w:r w:rsidRPr="003D4884">
        <w:rPr>
          <w:rFonts w:ascii="Tahoma" w:hAnsi="Tahoma" w:cs="Tahoma"/>
          <w:sz w:val="24"/>
          <w:szCs w:val="24"/>
        </w:rPr>
        <w:t xml:space="preserve">la Ley Núm. </w:t>
      </w:r>
      <w:r w:rsidRPr="003D4884">
        <w:rPr>
          <w:rFonts w:ascii="Tahoma" w:hAnsi="Tahoma" w:cs="Tahoma"/>
          <w:bCs/>
          <w:sz w:val="24"/>
          <w:szCs w:val="24"/>
        </w:rPr>
        <w:t>2-2018,</w:t>
      </w:r>
      <w:r w:rsidR="00E10926" w:rsidRPr="003D4884">
        <w:rPr>
          <w:rFonts w:ascii="Tahoma" w:hAnsi="Tahoma" w:cs="Tahoma"/>
          <w:bCs/>
          <w:sz w:val="24"/>
          <w:szCs w:val="24"/>
        </w:rPr>
        <w:t xml:space="preserve"> según enmendada,</w:t>
      </w:r>
      <w:r w:rsidRPr="003D4884">
        <w:rPr>
          <w:rFonts w:ascii="Tahoma" w:hAnsi="Tahoma" w:cs="Tahoma"/>
          <w:bCs/>
          <w:sz w:val="24"/>
          <w:szCs w:val="24"/>
        </w:rPr>
        <w:t xml:space="preserve"> </w:t>
      </w:r>
      <w:r w:rsidR="00E10926" w:rsidRPr="003D4884">
        <w:rPr>
          <w:rFonts w:ascii="Tahoma" w:hAnsi="Tahoma" w:cs="Tahoma"/>
          <w:bCs/>
          <w:sz w:val="24"/>
          <w:szCs w:val="24"/>
        </w:rPr>
        <w:t>“</w:t>
      </w:r>
      <w:r w:rsidRPr="003D4884">
        <w:rPr>
          <w:rFonts w:ascii="Tahoma" w:hAnsi="Tahoma" w:cs="Tahoma"/>
          <w:bCs/>
          <w:sz w:val="24"/>
          <w:szCs w:val="24"/>
        </w:rPr>
        <w:t>Código Anticorrupción Para El Nuevo Puerto Rico</w:t>
      </w:r>
      <w:r w:rsidR="00E10926" w:rsidRPr="003D4884">
        <w:rPr>
          <w:rFonts w:ascii="Tahoma" w:hAnsi="Tahoma" w:cs="Tahoma"/>
          <w:bCs/>
          <w:sz w:val="24"/>
          <w:szCs w:val="24"/>
        </w:rPr>
        <w:t>”</w:t>
      </w:r>
      <w:r w:rsidRPr="003D4884">
        <w:rPr>
          <w:rFonts w:ascii="Tahoma" w:hAnsi="Tahoma" w:cs="Tahoma"/>
          <w:b/>
          <w:sz w:val="24"/>
          <w:szCs w:val="24"/>
        </w:rPr>
        <w:t xml:space="preserve">, </w:t>
      </w:r>
      <w:r w:rsidRPr="003D4884">
        <w:rPr>
          <w:rFonts w:ascii="Tahoma" w:hAnsi="Tahoma" w:cs="Tahoma"/>
          <w:bCs/>
          <w:sz w:val="24"/>
          <w:szCs w:val="24"/>
        </w:rPr>
        <w:t xml:space="preserve">tal y como </w:t>
      </w:r>
      <w:r w:rsidRPr="003D4884">
        <w:rPr>
          <w:rFonts w:ascii="Tahoma" w:hAnsi="Tahoma" w:cs="Tahoma"/>
          <w:sz w:val="24"/>
          <w:szCs w:val="24"/>
        </w:rPr>
        <w:t xml:space="preserve">se establece a continuación:  </w:t>
      </w:r>
    </w:p>
    <w:p w14:paraId="4AF1A97D" w14:textId="77777777" w:rsidR="00C6597B" w:rsidRPr="003D4884" w:rsidRDefault="00602548" w:rsidP="008C631C">
      <w:pPr>
        <w:spacing w:line="276" w:lineRule="auto"/>
        <w:jc w:val="both"/>
        <w:rPr>
          <w:rFonts w:ascii="Tahoma" w:hAnsi="Tahoma" w:cs="Tahoma"/>
          <w:sz w:val="24"/>
          <w:szCs w:val="24"/>
        </w:rPr>
      </w:pPr>
      <w:r w:rsidRPr="003D4884">
        <w:rPr>
          <w:rFonts w:ascii="Tahoma" w:hAnsi="Tahoma" w:cs="Tahoma"/>
          <w:b/>
          <w:bCs/>
          <w:sz w:val="24"/>
          <w:szCs w:val="24"/>
        </w:rPr>
        <w:t>---</w:t>
      </w:r>
      <w:r w:rsidR="002F5693" w:rsidRPr="003D4884">
        <w:rPr>
          <w:rFonts w:ascii="Tahoma" w:hAnsi="Tahoma" w:cs="Tahoma"/>
          <w:sz w:val="24"/>
          <w:szCs w:val="24"/>
        </w:rPr>
        <w:t>L</w:t>
      </w:r>
      <w:r w:rsidR="00110652" w:rsidRPr="003D4884">
        <w:rPr>
          <w:rFonts w:ascii="Tahoma" w:hAnsi="Tahoma" w:cs="Tahoma"/>
          <w:sz w:val="24"/>
          <w:szCs w:val="24"/>
        </w:rPr>
        <w:t>a</w:t>
      </w:r>
      <w:r w:rsidR="002F5693" w:rsidRPr="003D4884">
        <w:rPr>
          <w:rFonts w:ascii="Tahoma" w:hAnsi="Tahoma" w:cs="Tahoma"/>
          <w:sz w:val="24"/>
          <w:szCs w:val="24"/>
        </w:rPr>
        <w:t xml:space="preserve"> </w:t>
      </w:r>
      <w:r w:rsidR="002F5693" w:rsidRPr="003D4884">
        <w:rPr>
          <w:rFonts w:ascii="Tahoma" w:hAnsi="Tahoma" w:cs="Tahoma"/>
          <w:b/>
          <w:bCs/>
          <w:sz w:val="24"/>
          <w:szCs w:val="24"/>
        </w:rPr>
        <w:t>SEGUNDA PARTE</w:t>
      </w:r>
      <w:r w:rsidR="002F5693" w:rsidRPr="003D4884">
        <w:rPr>
          <w:rFonts w:ascii="Tahoma" w:hAnsi="Tahoma" w:cs="Tahoma"/>
          <w:sz w:val="24"/>
          <w:szCs w:val="24"/>
        </w:rPr>
        <w:t xml:space="preserve"> acredita haber recibido copia de la </w:t>
      </w:r>
      <w:r w:rsidR="002F5693" w:rsidRPr="003D4884">
        <w:rPr>
          <w:rFonts w:ascii="Tahoma" w:hAnsi="Tahoma" w:cs="Tahoma"/>
          <w:bCs/>
          <w:sz w:val="24"/>
          <w:szCs w:val="24"/>
        </w:rPr>
        <w:t>Ley Núm.</w:t>
      </w:r>
      <w:r w:rsidR="002F5693" w:rsidRPr="003D4884">
        <w:rPr>
          <w:rFonts w:ascii="Tahoma" w:hAnsi="Tahoma" w:cs="Tahoma"/>
          <w:sz w:val="24"/>
          <w:szCs w:val="24"/>
        </w:rPr>
        <w:t> 2-2018,</w:t>
      </w:r>
      <w:r w:rsidR="00C6597B" w:rsidRPr="003D4884">
        <w:rPr>
          <w:rFonts w:ascii="Tahoma" w:hAnsi="Tahoma" w:cs="Tahoma"/>
          <w:sz w:val="24"/>
          <w:szCs w:val="24"/>
        </w:rPr>
        <w:t xml:space="preserve"> según enmendada,</w:t>
      </w:r>
      <w:r w:rsidR="002F5693" w:rsidRPr="003D4884">
        <w:rPr>
          <w:rFonts w:ascii="Tahoma" w:hAnsi="Tahoma" w:cs="Tahoma"/>
          <w:sz w:val="24"/>
          <w:szCs w:val="24"/>
        </w:rPr>
        <w:t xml:space="preserve"> </w:t>
      </w:r>
      <w:r w:rsidR="00E10926" w:rsidRPr="003D4884">
        <w:rPr>
          <w:rFonts w:ascii="Tahoma" w:hAnsi="Tahoma" w:cs="Tahoma"/>
          <w:sz w:val="24"/>
          <w:szCs w:val="24"/>
        </w:rPr>
        <w:t xml:space="preserve">supra. </w:t>
      </w:r>
      <w:r w:rsidR="00C6597B" w:rsidRPr="003D4884">
        <w:rPr>
          <w:rFonts w:ascii="Tahoma" w:hAnsi="Tahoma" w:cs="Tahoma"/>
          <w:sz w:val="24"/>
          <w:szCs w:val="24"/>
        </w:rPr>
        <w:t xml:space="preserve">La </w:t>
      </w:r>
      <w:r w:rsidR="00C6597B" w:rsidRPr="003D4884">
        <w:rPr>
          <w:rFonts w:ascii="Tahoma" w:hAnsi="Tahoma" w:cs="Tahoma"/>
          <w:b/>
          <w:bCs/>
          <w:sz w:val="24"/>
          <w:szCs w:val="24"/>
        </w:rPr>
        <w:t xml:space="preserve">SEGUNDA PARTE </w:t>
      </w:r>
      <w:r w:rsidR="00C6597B" w:rsidRPr="003D4884">
        <w:rPr>
          <w:rFonts w:ascii="Tahoma" w:hAnsi="Tahoma" w:cs="Tahoma"/>
          <w:sz w:val="24"/>
          <w:szCs w:val="24"/>
        </w:rPr>
        <w:t xml:space="preserve">se obliga a someter una declaración jurada, ante notario público, en la que informará si la persona natural o </w:t>
      </w:r>
      <w:r w:rsidR="008E2487" w:rsidRPr="003D4884">
        <w:rPr>
          <w:rFonts w:ascii="Tahoma" w:hAnsi="Tahoma" w:cs="Tahoma"/>
          <w:sz w:val="24"/>
          <w:szCs w:val="24"/>
        </w:rPr>
        <w:t xml:space="preserve">en caso de una persona </w:t>
      </w:r>
      <w:r w:rsidR="00C6597B" w:rsidRPr="003D4884">
        <w:rPr>
          <w:rFonts w:ascii="Tahoma" w:hAnsi="Tahoma" w:cs="Tahoma"/>
          <w:sz w:val="24"/>
          <w:szCs w:val="24"/>
        </w:rPr>
        <w:t xml:space="preserve">jurídica </w:t>
      </w:r>
      <w:r w:rsidR="008E2487" w:rsidRPr="003D4884">
        <w:rPr>
          <w:rFonts w:ascii="Tahoma" w:hAnsi="Tahoma" w:cs="Tahoma"/>
          <w:sz w:val="24"/>
          <w:szCs w:val="24"/>
        </w:rPr>
        <w:t>su</w:t>
      </w:r>
      <w:r w:rsidR="00C6597B" w:rsidRPr="003D4884">
        <w:rPr>
          <w:rFonts w:ascii="Tahoma" w:hAnsi="Tahoma" w:cs="Tahoma"/>
          <w:sz w:val="24"/>
          <w:szCs w:val="24"/>
        </w:rPr>
        <w:t xml:space="preserve"> presidente, vicepresidente, director, director ejecutivo, o miembro de una junta de oficiales o junta de directores, o personas que desempeñen funciones equivalentes para la persona jurídica, ha sido convicta o se ha declarado culpable de cualquiera de los delitos enumerados en la Sección 6.8 de la Ley</w:t>
      </w:r>
      <w:r w:rsidR="00BA2A25" w:rsidRPr="003D4884">
        <w:rPr>
          <w:rFonts w:ascii="Tahoma" w:hAnsi="Tahoma" w:cs="Tahoma"/>
          <w:sz w:val="24"/>
          <w:szCs w:val="24"/>
        </w:rPr>
        <w:t xml:space="preserve"> Núm. </w:t>
      </w:r>
      <w:r w:rsidR="00C6597B" w:rsidRPr="003D4884">
        <w:rPr>
          <w:rFonts w:ascii="Tahoma" w:hAnsi="Tahoma" w:cs="Tahoma"/>
          <w:sz w:val="24"/>
          <w:szCs w:val="24"/>
        </w:rPr>
        <w:t xml:space="preserve">8-2017, según enmendada, conocida como “Ley </w:t>
      </w:r>
      <w:r w:rsidR="007E6C5C" w:rsidRPr="003D4884">
        <w:rPr>
          <w:rFonts w:ascii="Tahoma" w:hAnsi="Tahoma" w:cs="Tahoma"/>
          <w:sz w:val="24"/>
          <w:szCs w:val="24"/>
        </w:rPr>
        <w:t xml:space="preserve">de la Oficina para la </w:t>
      </w:r>
      <w:r w:rsidR="00C6597B" w:rsidRPr="003D4884">
        <w:rPr>
          <w:rFonts w:ascii="Tahoma" w:hAnsi="Tahoma" w:cs="Tahoma"/>
          <w:sz w:val="24"/>
          <w:szCs w:val="24"/>
        </w:rPr>
        <w:t xml:space="preserve">Administración y Transformación de los Recursos Humanos en el Gobierno de Puerto Rico”, o por cualquiera de los delitos contenidos en </w:t>
      </w:r>
      <w:r w:rsidR="00E10926" w:rsidRPr="003D4884">
        <w:rPr>
          <w:rFonts w:ascii="Tahoma" w:hAnsi="Tahoma" w:cs="Tahoma"/>
          <w:sz w:val="24"/>
          <w:szCs w:val="24"/>
        </w:rPr>
        <w:t>dicho código</w:t>
      </w:r>
      <w:r w:rsidR="00C6597B" w:rsidRPr="003D4884">
        <w:rPr>
          <w:rFonts w:ascii="Tahoma" w:hAnsi="Tahoma" w:cs="Tahoma"/>
          <w:sz w:val="24"/>
          <w:szCs w:val="24"/>
        </w:rPr>
        <w:t xml:space="preserve">.  La </w:t>
      </w:r>
      <w:r w:rsidR="00C6597B" w:rsidRPr="003D4884">
        <w:rPr>
          <w:rFonts w:ascii="Tahoma" w:hAnsi="Tahoma" w:cs="Tahoma"/>
          <w:b/>
          <w:bCs/>
          <w:sz w:val="24"/>
          <w:szCs w:val="24"/>
        </w:rPr>
        <w:t xml:space="preserve">SEGUNDA PARTE, </w:t>
      </w:r>
      <w:r w:rsidR="00C6597B" w:rsidRPr="003D4884">
        <w:rPr>
          <w:rFonts w:ascii="Tahoma" w:hAnsi="Tahoma" w:cs="Tahoma"/>
          <w:sz w:val="24"/>
          <w:szCs w:val="24"/>
        </w:rPr>
        <w:t xml:space="preserve">sea una persona natural o jurídica, que haya sido convicta por infracción a los Artículos 4.2, 4.3 o 5.7 de la Ley </w:t>
      </w:r>
      <w:r w:rsidR="007E6C5C" w:rsidRPr="003D4884">
        <w:rPr>
          <w:rFonts w:ascii="Tahoma" w:hAnsi="Tahoma" w:cs="Tahoma"/>
          <w:sz w:val="24"/>
          <w:szCs w:val="24"/>
        </w:rPr>
        <w:t xml:space="preserve">Núm. </w:t>
      </w:r>
      <w:r w:rsidR="00C6597B" w:rsidRPr="003D4884">
        <w:rPr>
          <w:rFonts w:ascii="Tahoma" w:hAnsi="Tahoma" w:cs="Tahoma"/>
          <w:sz w:val="24"/>
          <w:szCs w:val="24"/>
        </w:rPr>
        <w:t xml:space="preserve">1-2012, </w:t>
      </w:r>
      <w:r w:rsidR="00BA2A25" w:rsidRPr="003D4884">
        <w:rPr>
          <w:rFonts w:ascii="Tahoma" w:hAnsi="Tahoma" w:cs="Tahoma"/>
          <w:sz w:val="24"/>
          <w:szCs w:val="24"/>
        </w:rPr>
        <w:t xml:space="preserve">según enmendada, </w:t>
      </w:r>
      <w:r w:rsidR="00C6597B" w:rsidRPr="003D4884">
        <w:rPr>
          <w:rFonts w:ascii="Tahoma" w:hAnsi="Tahoma" w:cs="Tahoma"/>
          <w:sz w:val="24"/>
          <w:szCs w:val="24"/>
        </w:rPr>
        <w:t>conocida como “Ley Orgánica de la Oficina de Ética Gubernamental”</w:t>
      </w:r>
      <w:r w:rsidR="007E6C5C" w:rsidRPr="003D4884">
        <w:rPr>
          <w:rFonts w:ascii="Tahoma" w:hAnsi="Tahoma" w:cs="Tahoma"/>
          <w:sz w:val="24"/>
          <w:szCs w:val="24"/>
        </w:rPr>
        <w:t xml:space="preserve">, </w:t>
      </w:r>
      <w:r w:rsidR="00C6597B" w:rsidRPr="003D4884">
        <w:rPr>
          <w:rFonts w:ascii="Tahoma" w:hAnsi="Tahoma" w:cs="Tahoma"/>
          <w:sz w:val="24"/>
          <w:szCs w:val="24"/>
        </w:rPr>
        <w:t xml:space="preserve">por infracción a alguno de los delitos graves contra el ejercicio del cargo público o contra los fondos públicos de los contenidos en los Artículos 250 al 266 de la Ley Núm. 146-2012, según enmendada, conocida como “Código Penal de Puerto Rico”, por cualquiera de los delitos tipificados en </w:t>
      </w:r>
      <w:r w:rsidR="00BA2A25" w:rsidRPr="003D4884">
        <w:rPr>
          <w:rFonts w:ascii="Tahoma" w:hAnsi="Tahoma" w:cs="Tahoma"/>
          <w:sz w:val="24"/>
          <w:szCs w:val="24"/>
        </w:rPr>
        <w:t>dicho código</w:t>
      </w:r>
      <w:r w:rsidR="00C6597B" w:rsidRPr="003D4884">
        <w:rPr>
          <w:rFonts w:ascii="Tahoma" w:hAnsi="Tahoma" w:cs="Tahoma"/>
          <w:sz w:val="24"/>
          <w:szCs w:val="24"/>
        </w:rPr>
        <w:t xml:space="preserve"> o por cualquier otro delito grave que involucre el mal uso de los fondos o propiedad pública, incluyendo sin limitarse los delitos mencionados en el Código Anticorrupción para el Nuevo Puerto Rico estará inhabilitada de contratar o licitar con cualquier agencia ejecutiva del Gobierno de Puerto Rico por el término aplicable bajo el Artículo 6.8 de la Ley </w:t>
      </w:r>
      <w:r w:rsidR="0070165C" w:rsidRPr="003D4884">
        <w:rPr>
          <w:rFonts w:ascii="Tahoma" w:hAnsi="Tahoma" w:cs="Tahoma"/>
          <w:sz w:val="24"/>
          <w:szCs w:val="24"/>
        </w:rPr>
        <w:t>Núm.</w:t>
      </w:r>
      <w:r w:rsidR="00C6597B" w:rsidRPr="003D4884">
        <w:rPr>
          <w:rFonts w:ascii="Tahoma" w:hAnsi="Tahoma" w:cs="Tahoma"/>
          <w:sz w:val="24"/>
          <w:szCs w:val="24"/>
        </w:rPr>
        <w:t xml:space="preserve"> 8-2017, según </w:t>
      </w:r>
      <w:r w:rsidR="0070165C" w:rsidRPr="003D4884">
        <w:rPr>
          <w:rFonts w:ascii="Tahoma" w:hAnsi="Tahoma" w:cs="Tahoma"/>
          <w:sz w:val="24"/>
          <w:szCs w:val="24"/>
        </w:rPr>
        <w:t>enmendada</w:t>
      </w:r>
      <w:r w:rsidR="00C6597B" w:rsidRPr="003D4884">
        <w:rPr>
          <w:rFonts w:ascii="Tahoma" w:hAnsi="Tahoma" w:cs="Tahoma"/>
          <w:sz w:val="24"/>
          <w:szCs w:val="24"/>
        </w:rPr>
        <w:t>, supra.</w:t>
      </w:r>
      <w:r w:rsidR="00BA2A25" w:rsidRPr="003D4884">
        <w:rPr>
          <w:rFonts w:ascii="Tahoma" w:hAnsi="Tahoma" w:cs="Tahoma"/>
          <w:sz w:val="24"/>
          <w:szCs w:val="24"/>
        </w:rPr>
        <w:t xml:space="preserve"> </w:t>
      </w:r>
      <w:r w:rsidR="00C6597B" w:rsidRPr="003D4884">
        <w:rPr>
          <w:rFonts w:ascii="Tahoma" w:hAnsi="Tahoma" w:cs="Tahoma"/>
          <w:sz w:val="24"/>
          <w:szCs w:val="24"/>
        </w:rPr>
        <w:t xml:space="preserve">Cuando no se disponga un término, la persona quedará inhabilitada por diez (10) años contados a partir de la fecha en que termine de cumplir la sentencia. </w:t>
      </w:r>
    </w:p>
    <w:p w14:paraId="4AF1A97E" w14:textId="77777777" w:rsidR="00602548" w:rsidRPr="003D4884" w:rsidRDefault="00602548" w:rsidP="008C631C">
      <w:pPr>
        <w:spacing w:line="276" w:lineRule="auto"/>
        <w:jc w:val="both"/>
        <w:rPr>
          <w:rFonts w:ascii="Tahoma" w:hAnsi="Tahoma" w:cs="Tahoma"/>
          <w:sz w:val="24"/>
          <w:szCs w:val="24"/>
        </w:rPr>
      </w:pPr>
      <w:r w:rsidRPr="003D4884">
        <w:rPr>
          <w:rFonts w:ascii="Tahoma" w:hAnsi="Tahoma" w:cs="Tahoma"/>
          <w:b/>
          <w:bCs/>
          <w:sz w:val="24"/>
          <w:szCs w:val="24"/>
        </w:rPr>
        <w:t>---VIGÉSIMA</w:t>
      </w:r>
      <w:r w:rsidRPr="003D4884">
        <w:rPr>
          <w:rFonts w:ascii="Tahoma" w:hAnsi="Tahoma" w:cs="Tahoma"/>
          <w:sz w:val="24"/>
          <w:szCs w:val="24"/>
        </w:rPr>
        <w:t xml:space="preserve"> </w:t>
      </w:r>
      <w:r w:rsidR="00E10926" w:rsidRPr="003D4884">
        <w:rPr>
          <w:rFonts w:ascii="Tahoma" w:hAnsi="Tahoma" w:cs="Tahoma"/>
          <w:b/>
          <w:bCs/>
          <w:sz w:val="24"/>
          <w:szCs w:val="24"/>
        </w:rPr>
        <w:t>TERCERA</w:t>
      </w:r>
      <w:r w:rsidRPr="003D4884">
        <w:rPr>
          <w:rFonts w:ascii="Tahoma" w:hAnsi="Tahoma" w:cs="Tahoma"/>
          <w:b/>
          <w:bCs/>
          <w:sz w:val="24"/>
          <w:szCs w:val="24"/>
        </w:rPr>
        <w:t>:</w:t>
      </w:r>
      <w:r w:rsidRPr="003D4884">
        <w:rPr>
          <w:rFonts w:ascii="Tahoma" w:hAnsi="Tahoma" w:cs="Tahoma"/>
          <w:sz w:val="24"/>
          <w:szCs w:val="24"/>
        </w:rPr>
        <w:t xml:space="preserve"> </w:t>
      </w:r>
      <w:r w:rsidR="00E10926" w:rsidRPr="003D4884">
        <w:rPr>
          <w:rFonts w:ascii="Tahoma" w:hAnsi="Tahoma" w:cs="Tahoma"/>
          <w:sz w:val="24"/>
          <w:szCs w:val="24"/>
        </w:rPr>
        <w:t xml:space="preserve">La </w:t>
      </w:r>
      <w:r w:rsidR="00E10926" w:rsidRPr="003D4884">
        <w:rPr>
          <w:rFonts w:ascii="Tahoma" w:hAnsi="Tahoma" w:cs="Tahoma"/>
          <w:b/>
          <w:bCs/>
          <w:sz w:val="24"/>
          <w:szCs w:val="24"/>
        </w:rPr>
        <w:t>SEGUNDA PARTE</w:t>
      </w:r>
      <w:r w:rsidR="00E10926" w:rsidRPr="003D4884">
        <w:rPr>
          <w:rFonts w:ascii="Tahoma" w:hAnsi="Tahoma" w:cs="Tahoma"/>
          <w:sz w:val="24"/>
          <w:szCs w:val="24"/>
        </w:rPr>
        <w:t xml:space="preserve"> se obliga, en la ejecución de este contrato, a regirse por </w:t>
      </w:r>
      <w:r w:rsidRPr="003D4884">
        <w:rPr>
          <w:rFonts w:ascii="Tahoma" w:hAnsi="Tahoma" w:cs="Tahoma"/>
          <w:sz w:val="24"/>
          <w:szCs w:val="24"/>
        </w:rPr>
        <w:t xml:space="preserve">el Código de Ética para Contratista Suplidores y Solicitantes de </w:t>
      </w:r>
      <w:r w:rsidRPr="003D4884">
        <w:rPr>
          <w:rFonts w:ascii="Tahoma" w:hAnsi="Tahoma" w:cs="Tahoma"/>
          <w:sz w:val="24"/>
          <w:szCs w:val="24"/>
        </w:rPr>
        <w:lastRenderedPageBreak/>
        <w:t>Incentivos Económicos del Gobierno de Puerto Rico</w:t>
      </w:r>
      <w:r w:rsidRPr="003D4884">
        <w:rPr>
          <w:rFonts w:ascii="Tahoma" w:hAnsi="Tahoma" w:cs="Tahoma"/>
          <w:bCs/>
          <w:sz w:val="24"/>
          <w:szCs w:val="24"/>
        </w:rPr>
        <w:t xml:space="preserve">, </w:t>
      </w:r>
      <w:r w:rsidR="00E10926" w:rsidRPr="003D4884">
        <w:rPr>
          <w:rFonts w:ascii="Tahoma" w:hAnsi="Tahoma" w:cs="Tahoma"/>
          <w:bCs/>
          <w:sz w:val="24"/>
          <w:szCs w:val="24"/>
        </w:rPr>
        <w:t>conforme a lo dispuesto en la</w:t>
      </w:r>
      <w:r w:rsidR="00E10926" w:rsidRPr="003D4884">
        <w:rPr>
          <w:rFonts w:ascii="Tahoma" w:hAnsi="Tahoma" w:cs="Tahoma"/>
          <w:b/>
          <w:sz w:val="24"/>
          <w:szCs w:val="24"/>
        </w:rPr>
        <w:t xml:space="preserve"> </w:t>
      </w:r>
      <w:r w:rsidR="00E10926" w:rsidRPr="003D4884">
        <w:rPr>
          <w:rFonts w:ascii="Tahoma" w:hAnsi="Tahoma" w:cs="Tahoma"/>
          <w:bCs/>
          <w:sz w:val="24"/>
          <w:szCs w:val="24"/>
        </w:rPr>
        <w:t>Ley Núm. 2-2018</w:t>
      </w:r>
      <w:r w:rsidR="00E10926" w:rsidRPr="003D4884">
        <w:rPr>
          <w:rFonts w:ascii="Tahoma" w:hAnsi="Tahoma" w:cs="Tahoma"/>
          <w:sz w:val="24"/>
          <w:szCs w:val="24"/>
        </w:rPr>
        <w:t>, supra.</w:t>
      </w:r>
      <w:r w:rsidRPr="003D4884">
        <w:rPr>
          <w:rFonts w:ascii="Tahoma" w:hAnsi="Tahoma" w:cs="Tahoma"/>
          <w:sz w:val="24"/>
          <w:szCs w:val="24"/>
        </w:rPr>
        <w:t xml:space="preserve"> </w:t>
      </w:r>
    </w:p>
    <w:p w14:paraId="4AF1A97F" w14:textId="77777777" w:rsidR="00110652" w:rsidRPr="003D4884" w:rsidRDefault="00602548" w:rsidP="008C631C">
      <w:pPr>
        <w:spacing w:line="276" w:lineRule="auto"/>
        <w:jc w:val="both"/>
        <w:rPr>
          <w:rFonts w:ascii="Tahoma" w:hAnsi="Tahoma" w:cs="Tahoma"/>
          <w:sz w:val="24"/>
          <w:szCs w:val="24"/>
        </w:rPr>
      </w:pPr>
      <w:r w:rsidRPr="003D4884">
        <w:rPr>
          <w:rFonts w:ascii="Tahoma" w:hAnsi="Tahoma" w:cs="Tahoma"/>
          <w:b/>
          <w:bCs/>
          <w:sz w:val="24"/>
          <w:szCs w:val="24"/>
        </w:rPr>
        <w:t>---VIGÉSIMA</w:t>
      </w:r>
      <w:r w:rsidR="00E10926" w:rsidRPr="003D4884">
        <w:rPr>
          <w:rFonts w:ascii="Tahoma" w:hAnsi="Tahoma" w:cs="Tahoma"/>
          <w:b/>
          <w:bCs/>
          <w:sz w:val="24"/>
          <w:szCs w:val="24"/>
        </w:rPr>
        <w:t xml:space="preserve"> CUART</w:t>
      </w:r>
      <w:r w:rsidR="006D7D55" w:rsidRPr="003D4884">
        <w:rPr>
          <w:rFonts w:ascii="Tahoma" w:hAnsi="Tahoma" w:cs="Tahoma"/>
          <w:b/>
          <w:bCs/>
          <w:sz w:val="24"/>
          <w:szCs w:val="24"/>
        </w:rPr>
        <w:t>A:</w:t>
      </w:r>
      <w:r w:rsidRPr="003D4884">
        <w:rPr>
          <w:rFonts w:ascii="Tahoma" w:hAnsi="Tahoma" w:cs="Tahoma"/>
          <w:sz w:val="24"/>
          <w:szCs w:val="24"/>
        </w:rPr>
        <w:t xml:space="preserve"> </w:t>
      </w:r>
      <w:r w:rsidR="006D7D55" w:rsidRPr="003D4884">
        <w:rPr>
          <w:rFonts w:ascii="Tahoma" w:hAnsi="Tahoma" w:cs="Tahoma"/>
          <w:b/>
          <w:bCs/>
          <w:sz w:val="24"/>
          <w:szCs w:val="24"/>
        </w:rPr>
        <w:t>LAS</w:t>
      </w:r>
      <w:r w:rsidR="003B755C" w:rsidRPr="003D4884">
        <w:rPr>
          <w:rFonts w:ascii="Tahoma" w:hAnsi="Tahoma" w:cs="Tahoma"/>
          <w:b/>
          <w:bCs/>
          <w:sz w:val="24"/>
          <w:szCs w:val="24"/>
        </w:rPr>
        <w:t xml:space="preserve"> PARTES</w:t>
      </w:r>
      <w:r w:rsidR="003B755C" w:rsidRPr="003D4884">
        <w:rPr>
          <w:rFonts w:ascii="Tahoma" w:hAnsi="Tahoma" w:cs="Tahoma"/>
          <w:sz w:val="24"/>
          <w:szCs w:val="24"/>
        </w:rPr>
        <w:t xml:space="preserve"> </w:t>
      </w:r>
      <w:r w:rsidR="006D7D55" w:rsidRPr="003D4884">
        <w:rPr>
          <w:rFonts w:ascii="Tahoma" w:hAnsi="Tahoma" w:cs="Tahoma"/>
          <w:sz w:val="24"/>
          <w:szCs w:val="24"/>
        </w:rPr>
        <w:t xml:space="preserve">se obligan a cumplir </w:t>
      </w:r>
      <w:r w:rsidR="003B755C" w:rsidRPr="003D4884">
        <w:rPr>
          <w:rFonts w:ascii="Tahoma" w:hAnsi="Tahoma" w:cs="Tahoma"/>
          <w:sz w:val="24"/>
          <w:szCs w:val="24"/>
        </w:rPr>
        <w:t>las c</w:t>
      </w:r>
      <w:r w:rsidRPr="003D4884">
        <w:rPr>
          <w:rFonts w:ascii="Tahoma" w:hAnsi="Tahoma" w:cs="Tahoma"/>
          <w:sz w:val="24"/>
          <w:szCs w:val="24"/>
        </w:rPr>
        <w:t>ertificaciones</w:t>
      </w:r>
      <w:r w:rsidR="00C25C17" w:rsidRPr="003D4884">
        <w:rPr>
          <w:rFonts w:ascii="Tahoma" w:hAnsi="Tahoma" w:cs="Tahoma"/>
          <w:sz w:val="24"/>
          <w:szCs w:val="24"/>
        </w:rPr>
        <w:t xml:space="preserve"> </w:t>
      </w:r>
      <w:r w:rsidRPr="003D4884">
        <w:rPr>
          <w:rFonts w:ascii="Tahoma" w:hAnsi="Tahoma" w:cs="Tahoma"/>
          <w:sz w:val="24"/>
          <w:szCs w:val="24"/>
        </w:rPr>
        <w:t>requeridas por la Ley Núm. 237-2004</w:t>
      </w:r>
      <w:r w:rsidR="003B755C" w:rsidRPr="003D4884">
        <w:rPr>
          <w:rFonts w:ascii="Tahoma" w:hAnsi="Tahoma" w:cs="Tahoma"/>
          <w:sz w:val="24"/>
          <w:szCs w:val="24"/>
        </w:rPr>
        <w:t>,</w:t>
      </w:r>
      <w:r w:rsidR="00C25C17" w:rsidRPr="003D4884">
        <w:rPr>
          <w:rFonts w:ascii="Tahoma" w:hAnsi="Tahoma" w:cs="Tahoma"/>
          <w:sz w:val="24"/>
          <w:szCs w:val="24"/>
        </w:rPr>
        <w:t xml:space="preserve"> mejor conocida como, </w:t>
      </w:r>
      <w:r w:rsidR="006D7D55" w:rsidRPr="003D4884">
        <w:rPr>
          <w:rFonts w:ascii="Tahoma" w:hAnsi="Tahoma" w:cs="Tahoma"/>
          <w:sz w:val="24"/>
          <w:szCs w:val="24"/>
        </w:rPr>
        <w:t>“</w:t>
      </w:r>
      <w:r w:rsidR="00C25C17" w:rsidRPr="003D4884">
        <w:rPr>
          <w:rFonts w:ascii="Tahoma" w:hAnsi="Tahoma" w:cs="Tahoma"/>
          <w:sz w:val="24"/>
          <w:szCs w:val="24"/>
        </w:rPr>
        <w:t>Ley para Establecer Parámetros Uniformes en los Procesos de Contratación de Servicios Profesionales y Consultivos para las Agencias y Entidades Gubernamentales del ELA</w:t>
      </w:r>
      <w:r w:rsidR="006D7D55" w:rsidRPr="003D4884">
        <w:rPr>
          <w:rFonts w:ascii="Tahoma" w:hAnsi="Tahoma" w:cs="Tahoma"/>
          <w:sz w:val="24"/>
          <w:szCs w:val="24"/>
        </w:rPr>
        <w:t>”</w:t>
      </w:r>
      <w:r w:rsidR="00C25C17" w:rsidRPr="003D4884">
        <w:rPr>
          <w:rFonts w:ascii="Tahoma" w:hAnsi="Tahoma" w:cs="Tahoma"/>
          <w:sz w:val="24"/>
          <w:szCs w:val="24"/>
        </w:rPr>
        <w:t>.</w:t>
      </w:r>
      <w:r w:rsidR="003B755C" w:rsidRPr="003D4884">
        <w:rPr>
          <w:rFonts w:ascii="Tahoma" w:hAnsi="Tahoma" w:cs="Tahoma"/>
          <w:sz w:val="24"/>
          <w:szCs w:val="24"/>
        </w:rPr>
        <w:t xml:space="preserve">  </w:t>
      </w:r>
      <w:r w:rsidRPr="003D4884">
        <w:rPr>
          <w:rFonts w:ascii="Tahoma" w:hAnsi="Tahoma" w:cs="Tahoma"/>
          <w:sz w:val="24"/>
          <w:szCs w:val="24"/>
        </w:rPr>
        <w:t xml:space="preserve"> </w:t>
      </w:r>
    </w:p>
    <w:p w14:paraId="4AF1A980" w14:textId="77777777" w:rsidR="00110652"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LAS</w:t>
      </w:r>
      <w:r w:rsidR="00AE5D03" w:rsidRPr="003D4884">
        <w:rPr>
          <w:rFonts w:ascii="Tahoma" w:hAnsi="Tahoma" w:cs="Tahoma"/>
          <w:bCs/>
        </w:rPr>
        <w:t xml:space="preserve"> </w:t>
      </w:r>
      <w:r w:rsidR="00C53120" w:rsidRPr="003D4884">
        <w:rPr>
          <w:rFonts w:ascii="Tahoma" w:hAnsi="Tahoma" w:cs="Tahoma"/>
          <w:b/>
        </w:rPr>
        <w:t>PARTES</w:t>
      </w:r>
      <w:r w:rsidR="00C53120" w:rsidRPr="003D4884">
        <w:rPr>
          <w:rFonts w:ascii="Tahoma" w:hAnsi="Tahoma" w:cs="Tahoma"/>
          <w:bCs/>
        </w:rPr>
        <w:t xml:space="preserve"> </w:t>
      </w:r>
      <w:r w:rsidR="00110652" w:rsidRPr="003D4884">
        <w:rPr>
          <w:rFonts w:ascii="Tahoma" w:hAnsi="Tahoma" w:cs="Tahoma"/>
          <w:bCs/>
        </w:rPr>
        <w:t xml:space="preserve">certifican que </w:t>
      </w:r>
      <w:r w:rsidR="00110652" w:rsidRPr="003D4884">
        <w:rPr>
          <w:rFonts w:ascii="Tahoma" w:hAnsi="Tahoma" w:cs="Tahoma"/>
        </w:rPr>
        <w:t>ningún funcionario o empleado de</w:t>
      </w:r>
      <w:r w:rsidR="00C53120" w:rsidRPr="003D4884">
        <w:rPr>
          <w:rFonts w:ascii="Tahoma" w:hAnsi="Tahoma" w:cs="Tahoma"/>
        </w:rPr>
        <w:t xml:space="preserve">l RRP </w:t>
      </w:r>
      <w:r w:rsidR="00110652" w:rsidRPr="003D4884">
        <w:rPr>
          <w:rFonts w:ascii="Tahoma" w:hAnsi="Tahoma" w:cs="Tahoma"/>
        </w:rPr>
        <w:t xml:space="preserve">que esté autorizado para contratar a nombre de ésta podrá llevar a cabo un contrato entre </w:t>
      </w:r>
      <w:r w:rsidR="00C53120" w:rsidRPr="003D4884">
        <w:rPr>
          <w:rFonts w:ascii="Tahoma" w:hAnsi="Tahoma" w:cs="Tahoma"/>
        </w:rPr>
        <w:t xml:space="preserve">el RRP </w:t>
      </w:r>
      <w:r w:rsidR="00110652" w:rsidRPr="003D4884">
        <w:rPr>
          <w:rFonts w:ascii="Tahoma" w:hAnsi="Tahoma" w:cs="Tahoma"/>
        </w:rPr>
        <w:t xml:space="preserve">y una entidad o negocio en que él o algún miembro de su unidad familiar tenga o haya tenido durante los últimos cuatro (4) años antes de ocupar su cargo, directa o indirectamente, interés pecuniario. </w:t>
      </w:r>
    </w:p>
    <w:p w14:paraId="4AF1A981" w14:textId="77777777" w:rsidR="009556F0"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LAS</w:t>
      </w:r>
      <w:r w:rsidR="00AE5D03" w:rsidRPr="003D4884">
        <w:rPr>
          <w:rFonts w:ascii="Tahoma" w:hAnsi="Tahoma" w:cs="Tahoma"/>
          <w:b/>
          <w:bCs/>
        </w:rPr>
        <w:t xml:space="preserve"> </w:t>
      </w:r>
      <w:r w:rsidR="00C53120" w:rsidRPr="003D4884">
        <w:rPr>
          <w:rFonts w:ascii="Tahoma" w:hAnsi="Tahoma" w:cs="Tahoma"/>
          <w:b/>
          <w:bCs/>
        </w:rPr>
        <w:t>PARTES</w:t>
      </w:r>
      <w:r w:rsidR="00C53120" w:rsidRPr="003D4884">
        <w:rPr>
          <w:rFonts w:ascii="Tahoma" w:hAnsi="Tahoma" w:cs="Tahoma"/>
        </w:rPr>
        <w:t xml:space="preserve"> </w:t>
      </w:r>
      <w:r w:rsidR="00110652" w:rsidRPr="003D4884">
        <w:rPr>
          <w:rFonts w:ascii="Tahoma" w:hAnsi="Tahoma" w:cs="Tahoma"/>
        </w:rPr>
        <w:t xml:space="preserve">reconocen y certifican que </w:t>
      </w:r>
      <w:r w:rsidR="00C53120" w:rsidRPr="003D4884">
        <w:rPr>
          <w:rFonts w:ascii="Tahoma" w:hAnsi="Tahoma" w:cs="Tahoma"/>
        </w:rPr>
        <w:t xml:space="preserve">el RRP </w:t>
      </w:r>
      <w:r w:rsidR="00110652" w:rsidRPr="003D4884">
        <w:rPr>
          <w:rFonts w:ascii="Tahoma" w:hAnsi="Tahoma" w:cs="Tahoma"/>
        </w:rPr>
        <w:t xml:space="preserve">no podrá́ llevar a cabo un contrato en el que cualquiera de sus funcionarios o empleados o algún miembro de las unidades familiares de </w:t>
      </w:r>
      <w:r w:rsidR="009556F0" w:rsidRPr="003D4884">
        <w:rPr>
          <w:rFonts w:ascii="Tahoma" w:hAnsi="Tahoma" w:cs="Tahoma"/>
        </w:rPr>
        <w:t>é</w:t>
      </w:r>
      <w:r w:rsidR="00110652" w:rsidRPr="003D4884">
        <w:rPr>
          <w:rFonts w:ascii="Tahoma" w:hAnsi="Tahoma" w:cs="Tahoma"/>
        </w:rPr>
        <w:t>stos tenga o haya tenido durante los últimos cuatro (4) años antes de ocupar su cargo, directa o indirectamente, interés pecuniario, a menos que el Gobernador</w:t>
      </w:r>
      <w:r w:rsidR="009556F0" w:rsidRPr="003D4884">
        <w:rPr>
          <w:rFonts w:ascii="Tahoma" w:hAnsi="Tahoma" w:cs="Tahoma"/>
        </w:rPr>
        <w:t xml:space="preserve"> de Puerto Rico</w:t>
      </w:r>
      <w:r w:rsidR="00110652" w:rsidRPr="003D4884">
        <w:rPr>
          <w:rFonts w:ascii="Tahoma" w:hAnsi="Tahoma" w:cs="Tahoma"/>
        </w:rPr>
        <w:t>, previa recomendación del Secretario de Hacienda y del Secretario de Justicia, lo autorice.</w:t>
      </w:r>
    </w:p>
    <w:p w14:paraId="4AF1A982" w14:textId="77777777" w:rsidR="00C53120"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LAS</w:t>
      </w:r>
      <w:r w:rsidR="00AE5D03" w:rsidRPr="003D4884">
        <w:rPr>
          <w:rFonts w:ascii="Tahoma" w:hAnsi="Tahoma" w:cs="Tahoma"/>
          <w:b/>
          <w:bCs/>
        </w:rPr>
        <w:t xml:space="preserve"> </w:t>
      </w:r>
      <w:r w:rsidR="00C53120" w:rsidRPr="003D4884">
        <w:rPr>
          <w:rFonts w:ascii="Tahoma" w:hAnsi="Tahoma" w:cs="Tahoma"/>
          <w:b/>
          <w:bCs/>
        </w:rPr>
        <w:t>PARTES</w:t>
      </w:r>
      <w:r w:rsidR="00C53120" w:rsidRPr="003D4884">
        <w:rPr>
          <w:rFonts w:ascii="Tahoma" w:hAnsi="Tahoma" w:cs="Tahoma"/>
        </w:rPr>
        <w:t xml:space="preserve"> </w:t>
      </w:r>
      <w:r w:rsidR="00110652" w:rsidRPr="003D4884">
        <w:rPr>
          <w:rFonts w:ascii="Tahoma" w:hAnsi="Tahoma" w:cs="Tahoma"/>
        </w:rPr>
        <w:t xml:space="preserve">certifican que ningún funcionario o empleado público </w:t>
      </w:r>
      <w:r w:rsidR="00C53120" w:rsidRPr="003D4884">
        <w:rPr>
          <w:rFonts w:ascii="Tahoma" w:hAnsi="Tahoma" w:cs="Tahoma"/>
        </w:rPr>
        <w:t xml:space="preserve">del </w:t>
      </w:r>
      <w:r w:rsidR="00C53120" w:rsidRPr="003D4884">
        <w:rPr>
          <w:rFonts w:ascii="Tahoma" w:hAnsi="Tahoma" w:cs="Tahoma"/>
          <w:b/>
          <w:bCs/>
        </w:rPr>
        <w:t>RRP</w:t>
      </w:r>
      <w:r w:rsidR="00C53120" w:rsidRPr="003D4884">
        <w:rPr>
          <w:rFonts w:ascii="Tahoma" w:hAnsi="Tahoma" w:cs="Tahoma"/>
        </w:rPr>
        <w:t xml:space="preserve"> </w:t>
      </w:r>
      <w:r w:rsidR="00110652" w:rsidRPr="003D4884">
        <w:rPr>
          <w:rFonts w:ascii="Tahoma" w:hAnsi="Tahoma" w:cs="Tahoma"/>
        </w:rPr>
        <w:t>podrá ser parte a tener algún interés en las ganancias o beneficios producto de un contrato con cualquier otra agencia ejecutiva o dependencia gubernamental a menos que el Gobernador</w:t>
      </w:r>
      <w:r w:rsidR="00C53120" w:rsidRPr="003D4884">
        <w:rPr>
          <w:rFonts w:ascii="Tahoma" w:hAnsi="Tahoma" w:cs="Tahoma"/>
        </w:rPr>
        <w:t xml:space="preserve"> de Puerto Rico,</w:t>
      </w:r>
      <w:r w:rsidR="00110652" w:rsidRPr="003D4884">
        <w:rPr>
          <w:rFonts w:ascii="Tahoma" w:hAnsi="Tahoma" w:cs="Tahoma"/>
        </w:rPr>
        <w:t xml:space="preserve"> previa recomendación del Secretario de Hacienda y del Secretario de Justicia, expresamente lo autorice. </w:t>
      </w:r>
    </w:p>
    <w:p w14:paraId="4AF1A983" w14:textId="77777777" w:rsidR="00C53120"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 xml:space="preserve">LAS </w:t>
      </w:r>
      <w:r w:rsidR="00C53120" w:rsidRPr="003D4884">
        <w:rPr>
          <w:rFonts w:ascii="Tahoma" w:hAnsi="Tahoma" w:cs="Tahoma"/>
          <w:b/>
          <w:bCs/>
        </w:rPr>
        <w:t>PARTES</w:t>
      </w:r>
      <w:r w:rsidR="00C53120" w:rsidRPr="003D4884">
        <w:rPr>
          <w:rFonts w:ascii="Tahoma" w:hAnsi="Tahoma" w:cs="Tahoma"/>
        </w:rPr>
        <w:t xml:space="preserve"> </w:t>
      </w:r>
      <w:r w:rsidR="00110652" w:rsidRPr="003D4884">
        <w:rPr>
          <w:rFonts w:ascii="Tahoma" w:hAnsi="Tahoma" w:cs="Tahoma"/>
        </w:rPr>
        <w:t>certifican que ningún funcionario o empleado público de</w:t>
      </w:r>
      <w:r w:rsidR="00C53120" w:rsidRPr="003D4884">
        <w:rPr>
          <w:rFonts w:ascii="Tahoma" w:hAnsi="Tahoma" w:cs="Tahoma"/>
        </w:rPr>
        <w:t xml:space="preserve">l RRP </w:t>
      </w:r>
      <w:r w:rsidR="00110652" w:rsidRPr="003D4884">
        <w:rPr>
          <w:rFonts w:ascii="Tahoma" w:hAnsi="Tahoma" w:cs="Tahoma"/>
        </w:rPr>
        <w:t xml:space="preserve">que tenga la facultad de aprobar o autorizar contratos podrá evaluar, considerar, aprobar o autorizar un contrato entre una agencia ejecutiva y una entidad o negocio en que </w:t>
      </w:r>
      <w:r w:rsidR="00FB2343" w:rsidRPr="003D4884">
        <w:rPr>
          <w:rFonts w:ascii="Tahoma" w:hAnsi="Tahoma" w:cs="Tahoma"/>
        </w:rPr>
        <w:t>el</w:t>
      </w:r>
      <w:r w:rsidR="00110652" w:rsidRPr="003D4884">
        <w:rPr>
          <w:rFonts w:ascii="Tahoma" w:hAnsi="Tahoma" w:cs="Tahoma"/>
        </w:rPr>
        <w:t xml:space="preserve"> o </w:t>
      </w:r>
      <w:r w:rsidR="00FB2343" w:rsidRPr="003D4884">
        <w:rPr>
          <w:rFonts w:ascii="Tahoma" w:hAnsi="Tahoma" w:cs="Tahoma"/>
        </w:rPr>
        <w:t>algún</w:t>
      </w:r>
      <w:r w:rsidR="00110652" w:rsidRPr="003D4884">
        <w:rPr>
          <w:rFonts w:ascii="Tahoma" w:hAnsi="Tahoma" w:cs="Tahoma"/>
        </w:rPr>
        <w:t xml:space="preserve"> miembro de su unidad familiar tenga o haya tenido durante los últimos cuatro (4) </w:t>
      </w:r>
      <w:r w:rsidR="00FB2343" w:rsidRPr="003D4884">
        <w:rPr>
          <w:rFonts w:ascii="Tahoma" w:hAnsi="Tahoma" w:cs="Tahoma"/>
        </w:rPr>
        <w:t>años</w:t>
      </w:r>
      <w:r w:rsidR="00110652" w:rsidRPr="003D4884">
        <w:rPr>
          <w:rFonts w:ascii="Tahoma" w:hAnsi="Tahoma" w:cs="Tahoma"/>
        </w:rPr>
        <w:t xml:space="preserve"> antes de ocupar su cargo, directa o indirectamente, </w:t>
      </w:r>
      <w:r w:rsidR="00FB2343" w:rsidRPr="003D4884">
        <w:rPr>
          <w:rFonts w:ascii="Tahoma" w:hAnsi="Tahoma" w:cs="Tahoma"/>
        </w:rPr>
        <w:t>interés</w:t>
      </w:r>
      <w:r w:rsidR="00110652" w:rsidRPr="003D4884">
        <w:rPr>
          <w:rFonts w:ascii="Tahoma" w:hAnsi="Tahoma" w:cs="Tahoma"/>
        </w:rPr>
        <w:t xml:space="preserve"> pecuniario. </w:t>
      </w:r>
    </w:p>
    <w:p w14:paraId="4AF1A984" w14:textId="77777777" w:rsidR="00C53120"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LAS</w:t>
      </w:r>
      <w:r w:rsidR="00AE5D03" w:rsidRPr="003D4884">
        <w:rPr>
          <w:rFonts w:ascii="Tahoma" w:hAnsi="Tahoma" w:cs="Tahoma"/>
          <w:b/>
          <w:bCs/>
        </w:rPr>
        <w:t xml:space="preserve"> </w:t>
      </w:r>
      <w:r w:rsidR="00C53120" w:rsidRPr="003D4884">
        <w:rPr>
          <w:rFonts w:ascii="Tahoma" w:hAnsi="Tahoma" w:cs="Tahoma"/>
          <w:b/>
          <w:bCs/>
        </w:rPr>
        <w:t>PARTES</w:t>
      </w:r>
      <w:r w:rsidR="00C53120" w:rsidRPr="003D4884">
        <w:rPr>
          <w:rFonts w:ascii="Tahoma" w:hAnsi="Tahoma" w:cs="Tahoma"/>
        </w:rPr>
        <w:t xml:space="preserve"> </w:t>
      </w:r>
      <w:r w:rsidR="00110652" w:rsidRPr="003D4884">
        <w:rPr>
          <w:rFonts w:ascii="Tahoma" w:hAnsi="Tahoma" w:cs="Tahoma"/>
        </w:rPr>
        <w:t>certifican que ningún funcionario o empleado de</w:t>
      </w:r>
      <w:r w:rsidR="00C53120" w:rsidRPr="003D4884">
        <w:rPr>
          <w:rFonts w:ascii="Tahoma" w:hAnsi="Tahoma" w:cs="Tahoma"/>
        </w:rPr>
        <w:t xml:space="preserve">l RRP </w:t>
      </w:r>
      <w:r w:rsidR="00110652" w:rsidRPr="003D4884">
        <w:rPr>
          <w:rFonts w:ascii="Tahoma" w:hAnsi="Tahoma" w:cs="Tahoma"/>
        </w:rPr>
        <w:t xml:space="preserve">podrá otorgar o autorizar un contrato con persona privada o sabiendas de que esta persona a su vez, esté representando intereses particulares en casos o asuntos que involucren conflictos de intereses o de política pública entre la agencia gubernamental contratante y los intereses particulares que representa dicha persona privada. </w:t>
      </w:r>
    </w:p>
    <w:p w14:paraId="4AF1A985" w14:textId="77777777" w:rsidR="00C53120" w:rsidRPr="003D4884" w:rsidRDefault="006D7D55" w:rsidP="008C631C">
      <w:pPr>
        <w:pStyle w:val="ListParagraph"/>
        <w:widowControl w:val="0"/>
        <w:numPr>
          <w:ilvl w:val="0"/>
          <w:numId w:val="12"/>
        </w:numPr>
        <w:autoSpaceDE w:val="0"/>
        <w:autoSpaceDN w:val="0"/>
        <w:spacing w:line="276" w:lineRule="auto"/>
        <w:ind w:left="0" w:firstLine="360"/>
        <w:contextualSpacing w:val="0"/>
        <w:jc w:val="both"/>
        <w:rPr>
          <w:rFonts w:ascii="Tahoma" w:hAnsi="Tahoma" w:cs="Tahoma"/>
        </w:rPr>
      </w:pPr>
      <w:r w:rsidRPr="003D4884">
        <w:rPr>
          <w:rFonts w:ascii="Tahoma" w:hAnsi="Tahoma" w:cs="Tahoma"/>
          <w:b/>
        </w:rPr>
        <w:t>LAS</w:t>
      </w:r>
      <w:r w:rsidRPr="003D4884">
        <w:rPr>
          <w:rFonts w:ascii="Tahoma" w:hAnsi="Tahoma" w:cs="Tahoma"/>
          <w:b/>
          <w:bCs/>
        </w:rPr>
        <w:t xml:space="preserve"> </w:t>
      </w:r>
      <w:r w:rsidR="00C53120" w:rsidRPr="003D4884">
        <w:rPr>
          <w:rFonts w:ascii="Tahoma" w:hAnsi="Tahoma" w:cs="Tahoma"/>
          <w:b/>
          <w:bCs/>
        </w:rPr>
        <w:t>PARTES</w:t>
      </w:r>
      <w:r w:rsidR="00C53120" w:rsidRPr="003D4884">
        <w:rPr>
          <w:rFonts w:ascii="Tahoma" w:hAnsi="Tahoma" w:cs="Tahoma"/>
        </w:rPr>
        <w:t xml:space="preserve"> </w:t>
      </w:r>
      <w:r w:rsidR="00110652" w:rsidRPr="003D4884">
        <w:rPr>
          <w:rFonts w:ascii="Tahoma" w:hAnsi="Tahoma" w:cs="Tahoma"/>
        </w:rPr>
        <w:t xml:space="preserve">certifican que </w:t>
      </w:r>
      <w:r w:rsidR="00C53120" w:rsidRPr="003D4884">
        <w:rPr>
          <w:rFonts w:ascii="Tahoma" w:hAnsi="Tahoma" w:cs="Tahoma"/>
        </w:rPr>
        <w:t xml:space="preserve">el RRP </w:t>
      </w:r>
      <w:r w:rsidR="00110652" w:rsidRPr="003D4884">
        <w:rPr>
          <w:rFonts w:ascii="Tahoma" w:hAnsi="Tahoma" w:cs="Tahoma"/>
        </w:rPr>
        <w:t>no contratará con o para beneficio de personas que hayan sido funcionarios o empleados públicos de</w:t>
      </w:r>
      <w:r w:rsidR="00C53120" w:rsidRPr="003D4884">
        <w:rPr>
          <w:rFonts w:ascii="Tahoma" w:hAnsi="Tahoma" w:cs="Tahoma"/>
        </w:rPr>
        <w:t>l RRP</w:t>
      </w:r>
      <w:r w:rsidR="00110652" w:rsidRPr="003D4884">
        <w:rPr>
          <w:rFonts w:ascii="Tahoma" w:hAnsi="Tahoma" w:cs="Tahoma"/>
        </w:rPr>
        <w:t>, hasta tanto hayan transcurridos dos (2) años desde que dicha persona haya cesado en sus funciones como tal. El Gobernador</w:t>
      </w:r>
      <w:r w:rsidR="00C53120" w:rsidRPr="003D4884">
        <w:rPr>
          <w:rFonts w:ascii="Tahoma" w:hAnsi="Tahoma" w:cs="Tahoma"/>
        </w:rPr>
        <w:t xml:space="preserve"> de Puerto Rico</w:t>
      </w:r>
      <w:r w:rsidR="00110652" w:rsidRPr="003D4884">
        <w:rPr>
          <w:rFonts w:ascii="Tahoma" w:hAnsi="Tahoma" w:cs="Tahoma"/>
        </w:rPr>
        <w:t xml:space="preserve"> podrá expedir dispensa en cuanto a la aplicabilidad de esta disposición siempre que tal dispensa resulte en beneficio del servicio público. </w:t>
      </w:r>
    </w:p>
    <w:p w14:paraId="4AF1A986" w14:textId="77777777" w:rsidR="0019447A" w:rsidRDefault="006D7D55" w:rsidP="008C631C">
      <w:pPr>
        <w:pStyle w:val="NoSpacing"/>
        <w:numPr>
          <w:ilvl w:val="0"/>
          <w:numId w:val="12"/>
        </w:numPr>
        <w:spacing w:line="276" w:lineRule="auto"/>
        <w:ind w:left="0" w:firstLine="360"/>
        <w:jc w:val="both"/>
        <w:rPr>
          <w:rFonts w:ascii="Tahoma" w:hAnsi="Tahoma" w:cs="Tahoma"/>
          <w:sz w:val="24"/>
          <w:szCs w:val="24"/>
          <w:lang w:val="es-PR"/>
        </w:rPr>
      </w:pPr>
      <w:r w:rsidRPr="003D4884">
        <w:rPr>
          <w:rFonts w:ascii="Tahoma" w:hAnsi="Tahoma" w:cs="Tahoma"/>
          <w:b/>
          <w:sz w:val="24"/>
          <w:szCs w:val="24"/>
          <w:lang w:val="es-PR"/>
        </w:rPr>
        <w:t>LAS</w:t>
      </w:r>
      <w:r w:rsidR="0019447A" w:rsidRPr="003D4884">
        <w:rPr>
          <w:rFonts w:ascii="Tahoma" w:hAnsi="Tahoma" w:cs="Tahoma"/>
          <w:b/>
          <w:bCs/>
          <w:sz w:val="24"/>
          <w:szCs w:val="24"/>
          <w:lang w:val="es-PR"/>
        </w:rPr>
        <w:t xml:space="preserve"> PARTES</w:t>
      </w:r>
      <w:r w:rsidR="0019447A" w:rsidRPr="003D4884">
        <w:rPr>
          <w:rFonts w:ascii="Tahoma" w:hAnsi="Tahoma" w:cs="Tahoma"/>
          <w:sz w:val="24"/>
          <w:szCs w:val="24"/>
          <w:lang w:val="es-PR"/>
        </w:rPr>
        <w:t xml:space="preserve"> reconocen y aceptan que en caso de que </w:t>
      </w:r>
      <w:r w:rsidR="001A5D06" w:rsidRPr="003D4884">
        <w:rPr>
          <w:rFonts w:ascii="Tahoma" w:hAnsi="Tahoma" w:cs="Tahoma"/>
          <w:sz w:val="24"/>
          <w:szCs w:val="24"/>
          <w:lang w:val="es-PR"/>
        </w:rPr>
        <w:t xml:space="preserve">cualquiera de </w:t>
      </w:r>
      <w:r w:rsidR="0019447A" w:rsidRPr="003D4884">
        <w:rPr>
          <w:rFonts w:ascii="Tahoma" w:hAnsi="Tahoma" w:cs="Tahoma"/>
          <w:sz w:val="24"/>
          <w:szCs w:val="24"/>
          <w:lang w:val="es-PR"/>
        </w:rPr>
        <w:t>la</w:t>
      </w:r>
      <w:r w:rsidR="007957F8" w:rsidRPr="003D4884">
        <w:rPr>
          <w:rFonts w:ascii="Tahoma" w:hAnsi="Tahoma" w:cs="Tahoma"/>
          <w:sz w:val="24"/>
          <w:szCs w:val="24"/>
          <w:lang w:val="es-PR"/>
        </w:rPr>
        <w:t>s</w:t>
      </w:r>
      <w:r w:rsidR="0019447A" w:rsidRPr="003D4884">
        <w:rPr>
          <w:rFonts w:ascii="Tahoma" w:hAnsi="Tahoma" w:cs="Tahoma"/>
          <w:sz w:val="24"/>
          <w:szCs w:val="24"/>
          <w:lang w:val="es-PR"/>
        </w:rPr>
        <w:t xml:space="preserve"> </w:t>
      </w:r>
      <w:r w:rsidR="007957F8" w:rsidRPr="003D4884">
        <w:rPr>
          <w:rFonts w:ascii="Tahoma" w:hAnsi="Tahoma" w:cs="Tahoma"/>
          <w:sz w:val="24"/>
          <w:szCs w:val="24"/>
          <w:lang w:val="es-PR"/>
        </w:rPr>
        <w:t xml:space="preserve">certificaciones anteriores </w:t>
      </w:r>
      <w:r w:rsidR="0019447A" w:rsidRPr="003D4884">
        <w:rPr>
          <w:rFonts w:ascii="Tahoma" w:hAnsi="Tahoma" w:cs="Tahoma"/>
          <w:sz w:val="24"/>
          <w:szCs w:val="24"/>
          <w:lang w:val="es-PR"/>
        </w:rPr>
        <w:t xml:space="preserve">no sea cierta, en todo o en parte, </w:t>
      </w:r>
      <w:r w:rsidR="001A5D06" w:rsidRPr="003D4884">
        <w:rPr>
          <w:rFonts w:ascii="Tahoma" w:hAnsi="Tahoma" w:cs="Tahoma"/>
          <w:sz w:val="24"/>
          <w:szCs w:val="24"/>
          <w:lang w:val="es-PR"/>
        </w:rPr>
        <w:t xml:space="preserve">ello </w:t>
      </w:r>
      <w:r w:rsidR="0019447A" w:rsidRPr="003D4884">
        <w:rPr>
          <w:rFonts w:ascii="Tahoma" w:hAnsi="Tahoma" w:cs="Tahoma"/>
          <w:sz w:val="24"/>
          <w:szCs w:val="24"/>
          <w:lang w:val="es-PR"/>
        </w:rPr>
        <w:t xml:space="preserve">será causa para que el </w:t>
      </w:r>
      <w:r w:rsidR="0019447A" w:rsidRPr="003D4884">
        <w:rPr>
          <w:rFonts w:ascii="Tahoma" w:hAnsi="Tahoma" w:cs="Tahoma"/>
          <w:b/>
          <w:sz w:val="24"/>
          <w:szCs w:val="24"/>
          <w:lang w:val="es-PR"/>
        </w:rPr>
        <w:t>RRP</w:t>
      </w:r>
      <w:r w:rsidR="0019447A" w:rsidRPr="003D4884">
        <w:rPr>
          <w:rFonts w:ascii="Tahoma" w:hAnsi="Tahoma" w:cs="Tahoma"/>
          <w:sz w:val="24"/>
          <w:szCs w:val="24"/>
          <w:lang w:val="es-PR"/>
        </w:rPr>
        <w:t xml:space="preserve"> </w:t>
      </w:r>
      <w:r w:rsidR="007957F8" w:rsidRPr="003D4884">
        <w:rPr>
          <w:rFonts w:ascii="Tahoma" w:hAnsi="Tahoma" w:cs="Tahoma"/>
          <w:sz w:val="24"/>
          <w:szCs w:val="24"/>
          <w:lang w:val="es-PR"/>
        </w:rPr>
        <w:t xml:space="preserve">pueda </w:t>
      </w:r>
      <w:r w:rsidR="0019447A" w:rsidRPr="003D4884">
        <w:rPr>
          <w:rFonts w:ascii="Tahoma" w:hAnsi="Tahoma" w:cs="Tahoma"/>
          <w:sz w:val="24"/>
          <w:szCs w:val="24"/>
          <w:lang w:val="es-PR"/>
        </w:rPr>
        <w:t>dej</w:t>
      </w:r>
      <w:r w:rsidR="007957F8" w:rsidRPr="003D4884">
        <w:rPr>
          <w:rFonts w:ascii="Tahoma" w:hAnsi="Tahoma" w:cs="Tahoma"/>
          <w:sz w:val="24"/>
          <w:szCs w:val="24"/>
          <w:lang w:val="es-PR"/>
        </w:rPr>
        <w:t>ar</w:t>
      </w:r>
      <w:r w:rsidR="0019447A" w:rsidRPr="003D4884">
        <w:rPr>
          <w:rFonts w:ascii="Tahoma" w:hAnsi="Tahoma" w:cs="Tahoma"/>
          <w:sz w:val="24"/>
          <w:szCs w:val="24"/>
          <w:lang w:val="es-PR"/>
        </w:rPr>
        <w:t xml:space="preserve"> sin efecto inmediatamente el presente contrato y la </w:t>
      </w:r>
      <w:r w:rsidR="0019447A" w:rsidRPr="003D4884">
        <w:rPr>
          <w:rFonts w:ascii="Tahoma" w:hAnsi="Tahoma" w:cs="Tahoma"/>
          <w:b/>
          <w:sz w:val="24"/>
          <w:szCs w:val="24"/>
          <w:lang w:val="es-PR"/>
        </w:rPr>
        <w:t>SEGUNDA PARTE</w:t>
      </w:r>
      <w:r w:rsidR="0019447A" w:rsidRPr="003D4884">
        <w:rPr>
          <w:rFonts w:ascii="Tahoma" w:hAnsi="Tahoma" w:cs="Tahoma"/>
          <w:sz w:val="24"/>
          <w:szCs w:val="24"/>
          <w:lang w:val="es-PR"/>
        </w:rPr>
        <w:t xml:space="preserve"> tendrá que reintegrar al </w:t>
      </w:r>
      <w:r w:rsidR="0019447A" w:rsidRPr="003D4884">
        <w:rPr>
          <w:rFonts w:ascii="Tahoma" w:hAnsi="Tahoma" w:cs="Tahoma"/>
          <w:b/>
          <w:sz w:val="24"/>
          <w:szCs w:val="24"/>
          <w:lang w:val="es-PR"/>
        </w:rPr>
        <w:t>RRP</w:t>
      </w:r>
      <w:r w:rsidR="0019447A" w:rsidRPr="003D4884">
        <w:rPr>
          <w:rFonts w:ascii="Tahoma" w:hAnsi="Tahoma" w:cs="Tahoma"/>
          <w:sz w:val="24"/>
          <w:szCs w:val="24"/>
          <w:lang w:val="es-PR"/>
        </w:rPr>
        <w:t xml:space="preserve"> toda suma de dinero </w:t>
      </w:r>
      <w:r w:rsidR="001A5D06" w:rsidRPr="003D4884">
        <w:rPr>
          <w:rFonts w:ascii="Tahoma" w:hAnsi="Tahoma" w:cs="Tahoma"/>
          <w:sz w:val="24"/>
          <w:szCs w:val="24"/>
          <w:lang w:val="es-PR"/>
        </w:rPr>
        <w:t>re</w:t>
      </w:r>
      <w:r w:rsidR="0019447A" w:rsidRPr="003D4884">
        <w:rPr>
          <w:rFonts w:ascii="Tahoma" w:hAnsi="Tahoma" w:cs="Tahoma"/>
          <w:sz w:val="24"/>
          <w:szCs w:val="24"/>
          <w:lang w:val="es-PR"/>
        </w:rPr>
        <w:t>cibida en virtud del mismo.</w:t>
      </w:r>
    </w:p>
    <w:p w14:paraId="4AF1A987" w14:textId="77777777" w:rsidR="00F5305E" w:rsidRPr="003D4884" w:rsidRDefault="00F5305E" w:rsidP="00F5305E">
      <w:pPr>
        <w:pStyle w:val="NoSpacing"/>
        <w:spacing w:line="276" w:lineRule="auto"/>
        <w:ind w:left="360"/>
        <w:jc w:val="both"/>
        <w:rPr>
          <w:rFonts w:ascii="Tahoma" w:hAnsi="Tahoma" w:cs="Tahoma"/>
          <w:sz w:val="24"/>
          <w:szCs w:val="24"/>
          <w:lang w:val="es-PR"/>
        </w:rPr>
      </w:pPr>
    </w:p>
    <w:p w14:paraId="4AF1A988" w14:textId="77777777" w:rsidR="00C53120" w:rsidRPr="003D4884" w:rsidRDefault="00AE5D03" w:rsidP="008C631C">
      <w:pPr>
        <w:spacing w:line="276" w:lineRule="auto"/>
        <w:ind w:left="720" w:hanging="720"/>
        <w:jc w:val="both"/>
        <w:rPr>
          <w:rFonts w:ascii="Tahoma" w:hAnsi="Tahoma" w:cs="Tahoma"/>
          <w:b/>
          <w:bCs/>
          <w:sz w:val="24"/>
          <w:szCs w:val="24"/>
          <w:u w:val="single"/>
        </w:rPr>
      </w:pPr>
      <w:r w:rsidRPr="003D4884">
        <w:rPr>
          <w:rFonts w:ascii="Tahoma" w:hAnsi="Tahoma" w:cs="Tahoma"/>
          <w:b/>
          <w:bCs/>
          <w:sz w:val="24"/>
          <w:szCs w:val="24"/>
        </w:rPr>
        <w:t xml:space="preserve">    </w:t>
      </w:r>
      <w:r w:rsidR="007957F8" w:rsidRPr="003D4884">
        <w:rPr>
          <w:rFonts w:ascii="Tahoma" w:hAnsi="Tahoma" w:cs="Tahoma"/>
          <w:b/>
          <w:bCs/>
          <w:sz w:val="24"/>
          <w:szCs w:val="24"/>
        </w:rPr>
        <w:t xml:space="preserve">                   </w:t>
      </w:r>
      <w:r w:rsidR="00C53120" w:rsidRPr="003D4884">
        <w:rPr>
          <w:rFonts w:ascii="Tahoma" w:hAnsi="Tahoma" w:cs="Tahoma"/>
          <w:b/>
          <w:bCs/>
          <w:sz w:val="24"/>
          <w:szCs w:val="24"/>
        </w:rPr>
        <w:tab/>
      </w:r>
      <w:r w:rsidR="00EF0CB8" w:rsidRPr="003D4884">
        <w:rPr>
          <w:rFonts w:ascii="Tahoma" w:hAnsi="Tahoma" w:cs="Tahoma"/>
          <w:b/>
          <w:bCs/>
          <w:sz w:val="24"/>
          <w:szCs w:val="24"/>
        </w:rPr>
        <w:t xml:space="preserve">             </w:t>
      </w:r>
      <w:r w:rsidR="00EF0CB8" w:rsidRPr="003D4884">
        <w:rPr>
          <w:rFonts w:ascii="Tahoma" w:hAnsi="Tahoma" w:cs="Tahoma"/>
          <w:b/>
          <w:bCs/>
          <w:sz w:val="24"/>
          <w:szCs w:val="24"/>
          <w:u w:val="single"/>
        </w:rPr>
        <w:t xml:space="preserve">AUTORIZACION O </w:t>
      </w:r>
      <w:r w:rsidR="00C53120" w:rsidRPr="003D4884">
        <w:rPr>
          <w:rFonts w:ascii="Tahoma" w:hAnsi="Tahoma" w:cs="Tahoma"/>
          <w:b/>
          <w:bCs/>
          <w:sz w:val="24"/>
          <w:szCs w:val="24"/>
          <w:u w:val="single"/>
        </w:rPr>
        <w:t>DISPENSA</w:t>
      </w:r>
    </w:p>
    <w:p w14:paraId="4AF1A989" w14:textId="77777777" w:rsidR="001A5D06" w:rsidRDefault="003B755C" w:rsidP="008C631C">
      <w:pPr>
        <w:spacing w:line="276" w:lineRule="auto"/>
        <w:jc w:val="both"/>
        <w:rPr>
          <w:rFonts w:ascii="Tahoma" w:hAnsi="Tahoma" w:cs="Tahoma"/>
          <w:sz w:val="24"/>
          <w:szCs w:val="24"/>
        </w:rPr>
      </w:pPr>
      <w:r w:rsidRPr="003D4884">
        <w:rPr>
          <w:rFonts w:ascii="Tahoma" w:hAnsi="Tahoma" w:cs="Tahoma"/>
          <w:b/>
          <w:bCs/>
          <w:sz w:val="24"/>
          <w:szCs w:val="24"/>
        </w:rPr>
        <w:t xml:space="preserve">---VIGÉSIMA </w:t>
      </w:r>
      <w:r w:rsidR="006D7D55" w:rsidRPr="003D4884">
        <w:rPr>
          <w:rFonts w:ascii="Tahoma" w:hAnsi="Tahoma" w:cs="Tahoma"/>
          <w:b/>
          <w:bCs/>
          <w:sz w:val="24"/>
          <w:szCs w:val="24"/>
        </w:rPr>
        <w:t>QUINTA</w:t>
      </w:r>
      <w:r w:rsidRPr="003D4884">
        <w:rPr>
          <w:rFonts w:ascii="Tahoma" w:hAnsi="Tahoma" w:cs="Tahoma"/>
          <w:b/>
          <w:bCs/>
          <w:sz w:val="24"/>
          <w:szCs w:val="24"/>
        </w:rPr>
        <w:t>:</w:t>
      </w:r>
      <w:r w:rsidRPr="003D4884">
        <w:rPr>
          <w:rFonts w:ascii="Tahoma" w:hAnsi="Tahoma" w:cs="Tahoma"/>
          <w:sz w:val="24"/>
          <w:szCs w:val="24"/>
        </w:rPr>
        <w:t xml:space="preserve">  </w:t>
      </w:r>
      <w:r w:rsidR="001A5D06" w:rsidRPr="003D4884">
        <w:rPr>
          <w:rFonts w:ascii="Tahoma" w:hAnsi="Tahoma" w:cs="Tahoma"/>
          <w:sz w:val="24"/>
          <w:szCs w:val="24"/>
        </w:rPr>
        <w:t xml:space="preserve">En el caso de </w:t>
      </w:r>
      <w:r w:rsidR="00FB2343" w:rsidRPr="003D4884">
        <w:rPr>
          <w:rFonts w:ascii="Tahoma" w:hAnsi="Tahoma" w:cs="Tahoma"/>
          <w:sz w:val="24"/>
          <w:szCs w:val="24"/>
        </w:rPr>
        <w:t>que,</w:t>
      </w:r>
      <w:r w:rsidR="001A5D06" w:rsidRPr="003D4884">
        <w:rPr>
          <w:rFonts w:ascii="Tahoma" w:hAnsi="Tahoma" w:cs="Tahoma"/>
          <w:sz w:val="24"/>
          <w:szCs w:val="24"/>
        </w:rPr>
        <w:t xml:space="preserve"> a la </w:t>
      </w:r>
      <w:r w:rsidR="001A5D06" w:rsidRPr="003D4884">
        <w:rPr>
          <w:rFonts w:ascii="Tahoma" w:hAnsi="Tahoma" w:cs="Tahoma"/>
          <w:b/>
          <w:sz w:val="24"/>
          <w:szCs w:val="24"/>
        </w:rPr>
        <w:t>SEGUNDA PARTE,</w:t>
      </w:r>
      <w:r w:rsidR="001A5D06" w:rsidRPr="003D4884">
        <w:rPr>
          <w:rFonts w:ascii="Tahoma" w:hAnsi="Tahoma" w:cs="Tahoma"/>
          <w:sz w:val="24"/>
          <w:szCs w:val="24"/>
        </w:rPr>
        <w:t xml:space="preserve"> conforme a las leyes de Puerto Rico, se le requiera una autorización o dispensa para otorgar este contrato, la </w:t>
      </w:r>
      <w:r w:rsidR="001A5D06" w:rsidRPr="003D4884">
        <w:rPr>
          <w:rFonts w:ascii="Tahoma" w:hAnsi="Tahoma" w:cs="Tahoma"/>
          <w:b/>
          <w:sz w:val="24"/>
          <w:szCs w:val="24"/>
        </w:rPr>
        <w:t>SEGUNDA PARTE</w:t>
      </w:r>
      <w:r w:rsidR="001A5D06" w:rsidRPr="003D4884">
        <w:rPr>
          <w:rFonts w:ascii="Tahoma" w:hAnsi="Tahoma" w:cs="Tahoma"/>
          <w:sz w:val="24"/>
          <w:szCs w:val="24"/>
        </w:rPr>
        <w:t xml:space="preserve"> cumple con dicha obligación legal, presentando la autorización o dispensa requerida, en o antes de la firma del presente contrato.  El incumplimiento de esta cláusula es causa suficiente para que el </w:t>
      </w:r>
      <w:r w:rsidR="001A5D06" w:rsidRPr="003D4884">
        <w:rPr>
          <w:rFonts w:ascii="Tahoma" w:hAnsi="Tahoma" w:cs="Tahoma"/>
          <w:b/>
          <w:sz w:val="24"/>
          <w:szCs w:val="24"/>
        </w:rPr>
        <w:t>RRP</w:t>
      </w:r>
      <w:r w:rsidR="001A5D06" w:rsidRPr="003D4884">
        <w:rPr>
          <w:rFonts w:ascii="Tahoma" w:hAnsi="Tahoma" w:cs="Tahoma"/>
          <w:sz w:val="24"/>
          <w:szCs w:val="24"/>
        </w:rPr>
        <w:t xml:space="preserve"> de por terminado inmediatamente el contrato, sin previa notificación, y la </w:t>
      </w:r>
      <w:r w:rsidR="001A5D06" w:rsidRPr="003D4884">
        <w:rPr>
          <w:rFonts w:ascii="Tahoma" w:hAnsi="Tahoma" w:cs="Tahoma"/>
          <w:b/>
          <w:bCs/>
          <w:sz w:val="24"/>
          <w:szCs w:val="24"/>
        </w:rPr>
        <w:t>SEGUNDA PARTE</w:t>
      </w:r>
      <w:r w:rsidR="001A5D06" w:rsidRPr="003D4884">
        <w:rPr>
          <w:rFonts w:ascii="Tahoma" w:hAnsi="Tahoma" w:cs="Tahoma"/>
          <w:sz w:val="24"/>
          <w:szCs w:val="24"/>
        </w:rPr>
        <w:t xml:space="preserve"> tenga que devolver todo el dinero que le ha sido pagado por el </w:t>
      </w:r>
      <w:r w:rsidR="001A5D06" w:rsidRPr="003D4884">
        <w:rPr>
          <w:rFonts w:ascii="Tahoma" w:hAnsi="Tahoma" w:cs="Tahoma"/>
          <w:b/>
          <w:sz w:val="24"/>
          <w:szCs w:val="24"/>
        </w:rPr>
        <w:t>RRP</w:t>
      </w:r>
      <w:r w:rsidR="001A5D06" w:rsidRPr="003D4884">
        <w:rPr>
          <w:rFonts w:ascii="Tahoma" w:hAnsi="Tahoma" w:cs="Tahoma"/>
          <w:sz w:val="24"/>
          <w:szCs w:val="24"/>
        </w:rPr>
        <w:t xml:space="preserve"> en virtud del </w:t>
      </w:r>
      <w:r w:rsidR="009A4051" w:rsidRPr="003D4884">
        <w:rPr>
          <w:rFonts w:ascii="Tahoma" w:hAnsi="Tahoma" w:cs="Tahoma"/>
          <w:sz w:val="24"/>
          <w:szCs w:val="24"/>
        </w:rPr>
        <w:t>mismo.</w:t>
      </w:r>
    </w:p>
    <w:p w14:paraId="4AF1A98A" w14:textId="77777777" w:rsidR="00F5305E" w:rsidRPr="003D4884" w:rsidRDefault="00F5305E" w:rsidP="008C631C">
      <w:pPr>
        <w:spacing w:line="276" w:lineRule="auto"/>
        <w:jc w:val="both"/>
        <w:rPr>
          <w:rFonts w:ascii="Tahoma" w:hAnsi="Tahoma" w:cs="Tahoma"/>
          <w:sz w:val="24"/>
          <w:szCs w:val="24"/>
        </w:rPr>
      </w:pPr>
    </w:p>
    <w:p w14:paraId="4AF1A98B" w14:textId="77777777" w:rsidR="00602548" w:rsidRPr="003D4884" w:rsidRDefault="003B755C" w:rsidP="008C631C">
      <w:pPr>
        <w:pStyle w:val="NoSpacing"/>
        <w:spacing w:line="276" w:lineRule="auto"/>
        <w:rPr>
          <w:rFonts w:ascii="Tahoma" w:hAnsi="Tahoma" w:cs="Tahoma"/>
          <w:b/>
          <w:bCs/>
          <w:sz w:val="24"/>
          <w:szCs w:val="24"/>
          <w:u w:val="single"/>
          <w:lang w:val="es-PR"/>
        </w:rPr>
      </w:pPr>
      <w:r w:rsidRPr="003D4884">
        <w:rPr>
          <w:rFonts w:ascii="Tahoma" w:hAnsi="Tahoma" w:cs="Tahoma"/>
          <w:sz w:val="24"/>
          <w:szCs w:val="24"/>
          <w:lang w:val="es-PR"/>
        </w:rPr>
        <w:t xml:space="preserve">                  </w:t>
      </w:r>
      <w:r w:rsidR="00602548" w:rsidRPr="003D4884">
        <w:rPr>
          <w:rFonts w:ascii="Tahoma" w:hAnsi="Tahoma" w:cs="Tahoma"/>
          <w:b/>
          <w:bCs/>
          <w:sz w:val="24"/>
          <w:szCs w:val="24"/>
          <w:u w:val="single"/>
          <w:lang w:val="es-PR"/>
        </w:rPr>
        <w:t xml:space="preserve">DECLARACIÓN DE NO RECIBIR PAGA O COMPENSACIÓN POR </w:t>
      </w:r>
      <w:r w:rsidRPr="003D4884">
        <w:rPr>
          <w:rFonts w:ascii="Tahoma" w:hAnsi="Tahoma" w:cs="Tahoma"/>
          <w:b/>
          <w:bCs/>
          <w:sz w:val="24"/>
          <w:szCs w:val="24"/>
          <w:u w:val="single"/>
          <w:lang w:val="es-PR"/>
        </w:rPr>
        <w:t xml:space="preserve">                       </w:t>
      </w:r>
      <w:r w:rsidRPr="003D4884">
        <w:rPr>
          <w:rFonts w:ascii="Tahoma" w:hAnsi="Tahoma" w:cs="Tahoma"/>
          <w:b/>
          <w:bCs/>
          <w:sz w:val="24"/>
          <w:szCs w:val="24"/>
          <w:lang w:val="es-PR"/>
        </w:rPr>
        <w:tab/>
        <w:t xml:space="preserve">               </w:t>
      </w:r>
      <w:r w:rsidR="00FB2343" w:rsidRPr="003D4884">
        <w:rPr>
          <w:rFonts w:ascii="Tahoma" w:hAnsi="Tahoma" w:cs="Tahoma"/>
          <w:b/>
          <w:bCs/>
          <w:sz w:val="24"/>
          <w:szCs w:val="24"/>
          <w:u w:val="single"/>
          <w:lang w:val="es-PR"/>
        </w:rPr>
        <w:t>SERVICIOS RENDIDOS</w:t>
      </w:r>
      <w:r w:rsidR="00602548" w:rsidRPr="003D4884">
        <w:rPr>
          <w:rFonts w:ascii="Tahoma" w:hAnsi="Tahoma" w:cs="Tahoma"/>
          <w:b/>
          <w:bCs/>
          <w:sz w:val="24"/>
          <w:szCs w:val="24"/>
          <w:u w:val="single"/>
          <w:lang w:val="es-PR"/>
        </w:rPr>
        <w:t xml:space="preserve"> A OTRA AGENCIA O MUNICIPIO</w:t>
      </w:r>
    </w:p>
    <w:p w14:paraId="4AF1A98C" w14:textId="77777777" w:rsidR="00AE5D03" w:rsidRPr="003D4884" w:rsidRDefault="00AE5D03" w:rsidP="008C631C">
      <w:pPr>
        <w:pStyle w:val="NoSpacing"/>
        <w:spacing w:line="276" w:lineRule="auto"/>
        <w:rPr>
          <w:rFonts w:ascii="Tahoma" w:hAnsi="Tahoma" w:cs="Tahoma"/>
          <w:b/>
          <w:bCs/>
          <w:sz w:val="24"/>
          <w:szCs w:val="24"/>
          <w:u w:val="single"/>
          <w:lang w:val="es-PR"/>
        </w:rPr>
      </w:pPr>
    </w:p>
    <w:p w14:paraId="3E97DAC0" w14:textId="6BC2C5B7" w:rsidR="005C5E61" w:rsidRPr="005C5E61" w:rsidRDefault="003B755C" w:rsidP="005C5E61">
      <w:pPr>
        <w:spacing w:line="276" w:lineRule="auto"/>
        <w:jc w:val="both"/>
        <w:rPr>
          <w:rFonts w:ascii="Tahoma" w:hAnsi="Tahoma" w:cs="Tahoma"/>
          <w:sz w:val="24"/>
          <w:szCs w:val="24"/>
        </w:rPr>
      </w:pPr>
      <w:r w:rsidRPr="003D4884">
        <w:rPr>
          <w:rFonts w:ascii="Tahoma" w:hAnsi="Tahoma" w:cs="Tahoma"/>
          <w:b/>
          <w:bCs/>
          <w:sz w:val="24"/>
          <w:szCs w:val="24"/>
        </w:rPr>
        <w:t>---VIGÉSIMA</w:t>
      </w:r>
      <w:r w:rsidR="006D7D55" w:rsidRPr="003D4884">
        <w:rPr>
          <w:rFonts w:ascii="Tahoma" w:hAnsi="Tahoma" w:cs="Tahoma"/>
          <w:b/>
          <w:bCs/>
          <w:sz w:val="24"/>
          <w:szCs w:val="24"/>
        </w:rPr>
        <w:t xml:space="preserve"> SEXTA:</w:t>
      </w:r>
      <w:r w:rsidRPr="003D4884">
        <w:rPr>
          <w:rFonts w:ascii="Tahoma" w:hAnsi="Tahoma" w:cs="Tahoma"/>
          <w:b/>
          <w:bCs/>
          <w:sz w:val="24"/>
          <w:szCs w:val="24"/>
        </w:rPr>
        <w:t xml:space="preserve">  </w:t>
      </w:r>
      <w:r w:rsidR="00602548" w:rsidRPr="003D4884">
        <w:rPr>
          <w:rFonts w:ascii="Tahoma" w:hAnsi="Tahoma" w:cs="Tahoma"/>
          <w:sz w:val="24"/>
          <w:szCs w:val="24"/>
        </w:rPr>
        <w:t>La </w:t>
      </w:r>
      <w:r w:rsidR="00602548" w:rsidRPr="003D4884">
        <w:rPr>
          <w:rFonts w:ascii="Tahoma" w:hAnsi="Tahoma" w:cs="Tahoma"/>
          <w:b/>
          <w:bCs/>
          <w:sz w:val="24"/>
          <w:szCs w:val="24"/>
        </w:rPr>
        <w:t>SEGUNDA PARTE</w:t>
      </w:r>
      <w:r w:rsidR="00602548" w:rsidRPr="003D4884">
        <w:rPr>
          <w:rFonts w:ascii="Tahoma" w:hAnsi="Tahoma" w:cs="Tahoma"/>
          <w:sz w:val="24"/>
          <w:szCs w:val="24"/>
        </w:rPr>
        <w:t xml:space="preserve"> certifica que no ocupa puesto regular o de confianza en ninguna de las instrumentalidades del Gobierno de Puerto Rico o municipio y que no recibe pago o compensación por servicios regulares prestados bajo nombramiento o contrato de servicios profesionales con un organismo del Estado Libre Asociado de Puerto Rico, excepto aquellos casos expresamente autorizados por ley. En el caso de que la </w:t>
      </w:r>
      <w:r w:rsidR="00602548" w:rsidRPr="003D4884">
        <w:rPr>
          <w:rFonts w:ascii="Tahoma" w:hAnsi="Tahoma" w:cs="Tahoma"/>
          <w:b/>
          <w:bCs/>
          <w:sz w:val="24"/>
          <w:szCs w:val="24"/>
        </w:rPr>
        <w:t>SEGUNDA PART</w:t>
      </w:r>
      <w:r w:rsidR="00602548" w:rsidRPr="003D4884">
        <w:rPr>
          <w:rFonts w:ascii="Tahoma" w:hAnsi="Tahoma" w:cs="Tahoma"/>
          <w:sz w:val="24"/>
          <w:szCs w:val="24"/>
        </w:rPr>
        <w:t xml:space="preserve">E certifique que tiene contratos con otro organismo o municipio del Estado Libre Asociado de Puerto Rico, garantiza que no existe incompatibilidad entre ambos contratos. </w:t>
      </w:r>
      <w:r w:rsidR="005C5E61" w:rsidRPr="005C5E61">
        <w:rPr>
          <w:rFonts w:ascii="Tahoma" w:hAnsi="Tahoma" w:cs="Tahoma"/>
          <w:bCs/>
          <w:sz w:val="24"/>
          <w:szCs w:val="24"/>
        </w:rPr>
        <w:t>*(</w:t>
      </w:r>
      <w:r w:rsidR="005C5E61" w:rsidRPr="005C5E61">
        <w:rPr>
          <w:rFonts w:ascii="Tahoma" w:hAnsi="Tahoma" w:cs="Tahoma"/>
          <w:b/>
          <w:bCs/>
          <w:sz w:val="24"/>
          <w:szCs w:val="24"/>
        </w:rPr>
        <w:t>si el contratista es empleado/a UPR</w:t>
      </w:r>
      <w:r w:rsidR="005C5E61" w:rsidRPr="005C5E61">
        <w:rPr>
          <w:rFonts w:ascii="Tahoma" w:hAnsi="Tahoma" w:cs="Tahoma"/>
          <w:bCs/>
          <w:sz w:val="24"/>
          <w:szCs w:val="24"/>
        </w:rPr>
        <w:t>)—</w:t>
      </w:r>
      <w:r w:rsidR="005C5E61" w:rsidRPr="005C5E61">
        <w:rPr>
          <w:rFonts w:ascii="Tahoma" w:hAnsi="Tahoma" w:cs="Tahoma"/>
          <w:b/>
          <w:bCs/>
          <w:sz w:val="24"/>
          <w:szCs w:val="24"/>
        </w:rPr>
        <w:t>LAS PARTES</w:t>
      </w:r>
      <w:r w:rsidR="005C5E61" w:rsidRPr="005C5E61">
        <w:rPr>
          <w:rFonts w:ascii="Tahoma" w:hAnsi="Tahoma" w:cs="Tahoma"/>
          <w:bCs/>
          <w:sz w:val="24"/>
          <w:szCs w:val="24"/>
        </w:rPr>
        <w:t xml:space="preserve"> aclaran que la </w:t>
      </w:r>
      <w:r w:rsidR="005C5E61" w:rsidRPr="005C5E61">
        <w:rPr>
          <w:rFonts w:ascii="Tahoma" w:hAnsi="Tahoma" w:cs="Tahoma"/>
          <w:b/>
          <w:bCs/>
          <w:sz w:val="24"/>
          <w:szCs w:val="24"/>
        </w:rPr>
        <w:t>SEGUNDA PARTE</w:t>
      </w:r>
      <w:r w:rsidR="005C5E61" w:rsidRPr="005C5E61">
        <w:rPr>
          <w:rFonts w:ascii="Tahoma" w:hAnsi="Tahoma" w:cs="Tahoma"/>
          <w:bCs/>
          <w:sz w:val="24"/>
          <w:szCs w:val="24"/>
        </w:rPr>
        <w:t xml:space="preserve"> es profesor o empleado de la Universidad de Puerto Rico, (unidad)__________, y que este contrato se lleva a cabo conforme a las normas y procedimientos de la PRIMERA PARTE aplicables a la contratación con sus empleados.  Además, se hace constar que el representante de la PRIMERA PARTE en este contrato no tiene ningún interés pecuniario en el mismo.</w:t>
      </w:r>
    </w:p>
    <w:p w14:paraId="78E32F3B" w14:textId="11070FF5" w:rsidR="005C5E61" w:rsidRPr="005C5E61" w:rsidRDefault="005C5E61" w:rsidP="005C5E61">
      <w:pPr>
        <w:pStyle w:val="BodyText"/>
        <w:tabs>
          <w:tab w:val="left" w:pos="1440"/>
          <w:tab w:val="left" w:pos="4608"/>
          <w:tab w:val="left" w:pos="5040"/>
        </w:tabs>
        <w:spacing w:line="360" w:lineRule="auto"/>
        <w:jc w:val="both"/>
        <w:rPr>
          <w:rFonts w:ascii="Tahoma" w:hAnsi="Tahoma" w:cs="Tahoma"/>
          <w:b/>
          <w:bCs/>
          <w:i/>
          <w:sz w:val="24"/>
          <w:szCs w:val="24"/>
        </w:rPr>
      </w:pPr>
      <w:r>
        <w:rPr>
          <w:rFonts w:ascii="Tahoma" w:hAnsi="Tahoma" w:cs="Tahoma"/>
          <w:b/>
          <w:bCs/>
          <w:i/>
          <w:sz w:val="24"/>
          <w:szCs w:val="24"/>
        </w:rPr>
        <w:t>---</w:t>
      </w:r>
      <w:r w:rsidRPr="005C5E61">
        <w:rPr>
          <w:rFonts w:ascii="Tahoma" w:hAnsi="Tahoma" w:cs="Tahoma"/>
          <w:b/>
          <w:bCs/>
          <w:i/>
          <w:sz w:val="24"/>
          <w:szCs w:val="24"/>
        </w:rPr>
        <w:t xml:space="preserve">Nota: Si el contratista es empleado o empleada (o algún miembro de su unidad familiar hasta el 2do grado por afinidad o el 4to grado por consanguinidad) del Sistema de la Universidad de Puerto Rico, deberá informarlo al Recinto para solicitar la dispensa correspondiente.  De requerirse la solicitud de dispensa el </w:t>
      </w:r>
      <w:r w:rsidR="00463487">
        <w:rPr>
          <w:rFonts w:ascii="Tahoma" w:hAnsi="Tahoma" w:cs="Tahoma"/>
          <w:b/>
          <w:bCs/>
          <w:i/>
          <w:sz w:val="24"/>
          <w:szCs w:val="24"/>
        </w:rPr>
        <w:t>contrato</w:t>
      </w:r>
      <w:r w:rsidRPr="005C5E61">
        <w:rPr>
          <w:rFonts w:ascii="Tahoma" w:hAnsi="Tahoma" w:cs="Tahoma"/>
          <w:b/>
          <w:bCs/>
          <w:i/>
          <w:sz w:val="24"/>
          <w:szCs w:val="24"/>
        </w:rPr>
        <w:t xml:space="preserve"> no podrá celebrarse ni las prestaciones ejecutarse hasta tanto se obtenga la dispensa en caso de que la entidad concerniente la otorgue.</w:t>
      </w:r>
    </w:p>
    <w:p w14:paraId="4AF1A98D" w14:textId="475AF2DC" w:rsidR="001E2E02" w:rsidRDefault="005C5E61" w:rsidP="008C631C">
      <w:pPr>
        <w:spacing w:line="276" w:lineRule="auto"/>
        <w:jc w:val="both"/>
        <w:rPr>
          <w:rFonts w:ascii="Tahoma" w:hAnsi="Tahoma" w:cs="Tahoma"/>
          <w:sz w:val="24"/>
          <w:szCs w:val="24"/>
        </w:rPr>
      </w:pPr>
      <w:r>
        <w:rPr>
          <w:rFonts w:ascii="Tahoma" w:hAnsi="Tahoma" w:cs="Tahoma"/>
          <w:sz w:val="24"/>
          <w:szCs w:val="24"/>
        </w:rPr>
        <w:t>---</w:t>
      </w:r>
      <w:r w:rsidR="0019447A" w:rsidRPr="003D4884">
        <w:rPr>
          <w:rFonts w:ascii="Tahoma" w:hAnsi="Tahoma" w:cs="Tahoma"/>
          <w:sz w:val="24"/>
          <w:szCs w:val="24"/>
        </w:rPr>
        <w:t xml:space="preserve">El incumplimiento parcial o total, de esta disposición será causa suficiente para que el </w:t>
      </w:r>
      <w:r w:rsidR="0019447A" w:rsidRPr="003D4884">
        <w:rPr>
          <w:rFonts w:ascii="Tahoma" w:hAnsi="Tahoma" w:cs="Tahoma"/>
          <w:b/>
          <w:sz w:val="24"/>
          <w:szCs w:val="24"/>
        </w:rPr>
        <w:t>RRP</w:t>
      </w:r>
      <w:r w:rsidR="0019447A" w:rsidRPr="003D4884">
        <w:rPr>
          <w:rFonts w:ascii="Tahoma" w:hAnsi="Tahoma" w:cs="Tahoma"/>
          <w:sz w:val="24"/>
          <w:szCs w:val="24"/>
        </w:rPr>
        <w:t xml:space="preserve"> deje sin efecto inmediatamente el presente contrato y la </w:t>
      </w:r>
      <w:r w:rsidR="0019447A" w:rsidRPr="003D4884">
        <w:rPr>
          <w:rFonts w:ascii="Tahoma" w:hAnsi="Tahoma" w:cs="Tahoma"/>
          <w:b/>
          <w:sz w:val="24"/>
          <w:szCs w:val="24"/>
        </w:rPr>
        <w:t>SEGUNDA PARTE</w:t>
      </w:r>
      <w:r w:rsidR="0019447A" w:rsidRPr="003D4884">
        <w:rPr>
          <w:rFonts w:ascii="Tahoma" w:hAnsi="Tahoma" w:cs="Tahoma"/>
          <w:sz w:val="24"/>
          <w:szCs w:val="24"/>
        </w:rPr>
        <w:t xml:space="preserve"> tendrá que reintegrar al </w:t>
      </w:r>
      <w:r w:rsidR="0019447A" w:rsidRPr="003D4884">
        <w:rPr>
          <w:rFonts w:ascii="Tahoma" w:hAnsi="Tahoma" w:cs="Tahoma"/>
          <w:b/>
          <w:sz w:val="24"/>
          <w:szCs w:val="24"/>
        </w:rPr>
        <w:t>RRP</w:t>
      </w:r>
      <w:r w:rsidR="0019447A" w:rsidRPr="003D4884">
        <w:rPr>
          <w:rFonts w:ascii="Tahoma" w:hAnsi="Tahoma" w:cs="Tahoma"/>
          <w:sz w:val="24"/>
          <w:szCs w:val="24"/>
        </w:rPr>
        <w:t xml:space="preserve"> toda suma de dinero </w:t>
      </w:r>
      <w:r w:rsidR="00526C9F" w:rsidRPr="003D4884">
        <w:rPr>
          <w:rFonts w:ascii="Tahoma" w:hAnsi="Tahoma" w:cs="Tahoma"/>
          <w:sz w:val="24"/>
          <w:szCs w:val="24"/>
        </w:rPr>
        <w:t>re</w:t>
      </w:r>
      <w:r w:rsidR="0019447A" w:rsidRPr="003D4884">
        <w:rPr>
          <w:rFonts w:ascii="Tahoma" w:hAnsi="Tahoma" w:cs="Tahoma"/>
          <w:sz w:val="24"/>
          <w:szCs w:val="24"/>
        </w:rPr>
        <w:t>cibida en virtud del mismo.</w:t>
      </w:r>
    </w:p>
    <w:p w14:paraId="4AF1A98E" w14:textId="77777777" w:rsidR="00F5305E" w:rsidRPr="003D4884" w:rsidRDefault="00F5305E" w:rsidP="008C631C">
      <w:pPr>
        <w:spacing w:line="276" w:lineRule="auto"/>
        <w:jc w:val="both"/>
        <w:rPr>
          <w:rFonts w:ascii="Tahoma" w:hAnsi="Tahoma" w:cs="Tahoma"/>
          <w:sz w:val="24"/>
          <w:szCs w:val="24"/>
        </w:rPr>
      </w:pPr>
    </w:p>
    <w:p w14:paraId="4AF1A98F" w14:textId="77777777" w:rsidR="00346929" w:rsidRPr="003D4884" w:rsidRDefault="00346929" w:rsidP="008C631C">
      <w:pPr>
        <w:spacing w:line="276" w:lineRule="auto"/>
        <w:jc w:val="both"/>
        <w:rPr>
          <w:rFonts w:ascii="Tahoma" w:hAnsi="Tahoma" w:cs="Tahoma"/>
          <w:b/>
          <w:sz w:val="24"/>
          <w:szCs w:val="24"/>
          <w:u w:val="single"/>
        </w:rPr>
      </w:pPr>
      <w:r w:rsidRPr="003D4884">
        <w:rPr>
          <w:rFonts w:ascii="Tahoma" w:hAnsi="Tahoma" w:cs="Tahoma"/>
          <w:b/>
          <w:sz w:val="24"/>
          <w:szCs w:val="24"/>
        </w:rPr>
        <w:tab/>
      </w:r>
      <w:r w:rsidR="00E60B7B" w:rsidRPr="003D4884">
        <w:rPr>
          <w:rFonts w:ascii="Tahoma" w:hAnsi="Tahoma" w:cs="Tahoma"/>
          <w:b/>
          <w:sz w:val="24"/>
          <w:szCs w:val="24"/>
        </w:rPr>
        <w:tab/>
      </w:r>
      <w:r w:rsidR="00E60B7B" w:rsidRPr="003D4884">
        <w:rPr>
          <w:rFonts w:ascii="Tahoma" w:hAnsi="Tahoma" w:cs="Tahoma"/>
          <w:b/>
          <w:sz w:val="24"/>
          <w:szCs w:val="24"/>
        </w:rPr>
        <w:tab/>
      </w:r>
      <w:r w:rsidR="00E60B7B" w:rsidRPr="003D4884">
        <w:rPr>
          <w:rFonts w:ascii="Tahoma" w:hAnsi="Tahoma" w:cs="Tahoma"/>
          <w:b/>
          <w:sz w:val="24"/>
          <w:szCs w:val="24"/>
        </w:rPr>
        <w:tab/>
      </w:r>
      <w:r w:rsidRPr="003D4884">
        <w:rPr>
          <w:rFonts w:ascii="Tahoma" w:hAnsi="Tahoma" w:cs="Tahoma"/>
          <w:b/>
          <w:sz w:val="24"/>
          <w:szCs w:val="24"/>
          <w:u w:val="single"/>
        </w:rPr>
        <w:t xml:space="preserve">CONFLICTOS DE INTERESES </w:t>
      </w:r>
    </w:p>
    <w:p w14:paraId="4AF1A990" w14:textId="77777777" w:rsidR="00AE5D03" w:rsidRPr="003D4884" w:rsidRDefault="003B755C" w:rsidP="008C631C">
      <w:pPr>
        <w:spacing w:line="276" w:lineRule="auto"/>
        <w:jc w:val="both"/>
        <w:rPr>
          <w:rFonts w:ascii="Tahoma" w:hAnsi="Tahoma" w:cs="Tahoma"/>
          <w:sz w:val="24"/>
          <w:szCs w:val="24"/>
        </w:rPr>
      </w:pPr>
      <w:r w:rsidRPr="003D4884">
        <w:rPr>
          <w:rFonts w:ascii="Tahoma" w:hAnsi="Tahoma" w:cs="Tahoma"/>
          <w:b/>
          <w:bCs/>
          <w:sz w:val="24"/>
          <w:szCs w:val="24"/>
        </w:rPr>
        <w:t xml:space="preserve">---VIGÉSIMA </w:t>
      </w:r>
      <w:r w:rsidR="006D7D55" w:rsidRPr="003D4884">
        <w:rPr>
          <w:rFonts w:ascii="Tahoma" w:hAnsi="Tahoma" w:cs="Tahoma"/>
          <w:b/>
          <w:bCs/>
          <w:sz w:val="24"/>
          <w:szCs w:val="24"/>
        </w:rPr>
        <w:t>SÉPTIMA</w:t>
      </w:r>
      <w:r w:rsidR="00353190" w:rsidRPr="003D4884">
        <w:rPr>
          <w:rFonts w:ascii="Tahoma" w:hAnsi="Tahoma" w:cs="Tahoma"/>
          <w:b/>
          <w:bCs/>
          <w:sz w:val="24"/>
          <w:szCs w:val="24"/>
        </w:rPr>
        <w:t xml:space="preserve">:  </w:t>
      </w:r>
      <w:r w:rsidR="00346929" w:rsidRPr="003D4884">
        <w:rPr>
          <w:rFonts w:ascii="Tahoma" w:hAnsi="Tahoma" w:cs="Tahoma"/>
          <w:sz w:val="24"/>
          <w:szCs w:val="24"/>
        </w:rPr>
        <w:t xml:space="preserve">Lo aquí acordado no limita la facultad de la </w:t>
      </w:r>
      <w:r w:rsidR="00346929" w:rsidRPr="003D4884">
        <w:rPr>
          <w:rFonts w:ascii="Tahoma" w:hAnsi="Tahoma" w:cs="Tahoma"/>
          <w:b/>
          <w:bCs/>
          <w:sz w:val="24"/>
          <w:szCs w:val="24"/>
        </w:rPr>
        <w:t xml:space="preserve">SEGUNDA PARTE </w:t>
      </w:r>
      <w:r w:rsidR="00346929" w:rsidRPr="003D4884">
        <w:rPr>
          <w:rFonts w:ascii="Tahoma" w:hAnsi="Tahoma" w:cs="Tahoma"/>
          <w:sz w:val="24"/>
          <w:szCs w:val="24"/>
        </w:rPr>
        <w:t xml:space="preserve">de ejercer libremente su profesión, ni de llevar a cabo negocios lícitos como cualquier otra persona de negocios, pero la </w:t>
      </w:r>
      <w:r w:rsidR="00346929" w:rsidRPr="003D4884">
        <w:rPr>
          <w:rFonts w:ascii="Tahoma" w:hAnsi="Tahoma" w:cs="Tahoma"/>
          <w:b/>
          <w:bCs/>
          <w:sz w:val="24"/>
          <w:szCs w:val="24"/>
        </w:rPr>
        <w:t>SEGUNDA PARTE</w:t>
      </w:r>
      <w:r w:rsidR="00346929" w:rsidRPr="003D4884">
        <w:rPr>
          <w:rFonts w:ascii="Tahoma" w:hAnsi="Tahoma" w:cs="Tahoma"/>
          <w:sz w:val="24"/>
          <w:szCs w:val="24"/>
        </w:rPr>
        <w:t xml:space="preserve"> reconoce su deber de no aceptar interés profesional ni particular alguno en ningún asunto que resulte en un conflicto de intereses entre la </w:t>
      </w:r>
      <w:r w:rsidR="00346929" w:rsidRPr="003D4884">
        <w:rPr>
          <w:rFonts w:ascii="Tahoma" w:hAnsi="Tahoma" w:cs="Tahoma"/>
          <w:b/>
          <w:bCs/>
          <w:sz w:val="24"/>
          <w:szCs w:val="24"/>
        </w:rPr>
        <w:t>SEGUNDA PARTE</w:t>
      </w:r>
      <w:r w:rsidR="00346929" w:rsidRPr="003D4884">
        <w:rPr>
          <w:rFonts w:ascii="Tahoma" w:hAnsi="Tahoma" w:cs="Tahoma"/>
          <w:sz w:val="24"/>
          <w:szCs w:val="24"/>
        </w:rPr>
        <w:t xml:space="preserve"> y el </w:t>
      </w:r>
      <w:r w:rsidR="00346929" w:rsidRPr="003D4884">
        <w:rPr>
          <w:rFonts w:ascii="Tahoma" w:hAnsi="Tahoma" w:cs="Tahoma"/>
          <w:b/>
          <w:bCs/>
          <w:sz w:val="24"/>
          <w:szCs w:val="24"/>
        </w:rPr>
        <w:t>RRP</w:t>
      </w:r>
      <w:r w:rsidR="00346929" w:rsidRPr="003D4884">
        <w:rPr>
          <w:rFonts w:ascii="Tahoma" w:hAnsi="Tahoma" w:cs="Tahoma"/>
          <w:sz w:val="24"/>
          <w:szCs w:val="24"/>
        </w:rPr>
        <w:t>.  La </w:t>
      </w:r>
      <w:r w:rsidR="00346929" w:rsidRPr="003D4884">
        <w:rPr>
          <w:rFonts w:ascii="Tahoma" w:hAnsi="Tahoma" w:cs="Tahoma"/>
          <w:b/>
          <w:bCs/>
          <w:sz w:val="24"/>
          <w:szCs w:val="24"/>
        </w:rPr>
        <w:t>SEGUNDA PARTE</w:t>
      </w:r>
      <w:r w:rsidR="00346929" w:rsidRPr="003D4884">
        <w:rPr>
          <w:rFonts w:ascii="Tahoma" w:hAnsi="Tahoma" w:cs="Tahoma"/>
          <w:sz w:val="24"/>
          <w:szCs w:val="24"/>
        </w:rPr>
        <w:t xml:space="preserve"> reconoce que en el descargo de su función profesional tiene un deber de lealtad completa hacia el </w:t>
      </w:r>
      <w:r w:rsidR="00346929" w:rsidRPr="003D4884">
        <w:rPr>
          <w:rFonts w:ascii="Tahoma" w:hAnsi="Tahoma" w:cs="Tahoma"/>
          <w:b/>
          <w:bCs/>
          <w:sz w:val="24"/>
          <w:szCs w:val="24"/>
        </w:rPr>
        <w:t>RRP</w:t>
      </w:r>
      <w:r w:rsidR="00346929" w:rsidRPr="003D4884">
        <w:rPr>
          <w:rFonts w:ascii="Tahoma" w:hAnsi="Tahoma" w:cs="Tahoma"/>
          <w:sz w:val="24"/>
          <w:szCs w:val="24"/>
        </w:rPr>
        <w:t xml:space="preserve">, lo que incluye el no tener intereses adversos a dicho organismo gubernamental.  Estos intereses adversos incluyen la representación de clientes que tengan o pudieran tener intereses encontrados con la parte contratante.  Este deber, además, incluye la obligación continua de divulgar al </w:t>
      </w:r>
      <w:r w:rsidR="00346929" w:rsidRPr="003D4884">
        <w:rPr>
          <w:rFonts w:ascii="Tahoma" w:hAnsi="Tahoma" w:cs="Tahoma"/>
          <w:b/>
          <w:bCs/>
          <w:sz w:val="24"/>
          <w:szCs w:val="24"/>
        </w:rPr>
        <w:t>RRP</w:t>
      </w:r>
      <w:r w:rsidR="00346929" w:rsidRPr="003D4884">
        <w:rPr>
          <w:rFonts w:ascii="Tahoma" w:hAnsi="Tahoma" w:cs="Tahoma"/>
          <w:sz w:val="24"/>
          <w:szCs w:val="24"/>
        </w:rPr>
        <w:t xml:space="preserve"> todas las circunstancias de sus relaciones con clientes y terceras personas y cualquier interés que pudiere influir en el </w:t>
      </w:r>
      <w:r w:rsidR="00346929" w:rsidRPr="003D4884">
        <w:rPr>
          <w:rFonts w:ascii="Tahoma" w:hAnsi="Tahoma" w:cs="Tahoma"/>
          <w:b/>
          <w:bCs/>
          <w:sz w:val="24"/>
          <w:szCs w:val="24"/>
        </w:rPr>
        <w:t>RRP</w:t>
      </w:r>
      <w:r w:rsidR="00346929" w:rsidRPr="003D4884">
        <w:rPr>
          <w:rFonts w:ascii="Tahoma" w:hAnsi="Tahoma" w:cs="Tahoma"/>
          <w:sz w:val="24"/>
          <w:szCs w:val="24"/>
        </w:rPr>
        <w:t xml:space="preserve"> al momento de otorgar el contrato o durante su vigencia.  </w:t>
      </w:r>
    </w:p>
    <w:p w14:paraId="4AF1A991" w14:textId="77777777" w:rsidR="00346929" w:rsidRPr="003D4884" w:rsidRDefault="00AE5D03" w:rsidP="008C631C">
      <w:pPr>
        <w:spacing w:line="276" w:lineRule="auto"/>
        <w:jc w:val="both"/>
        <w:rPr>
          <w:rFonts w:ascii="Tahoma" w:hAnsi="Tahoma" w:cs="Tahoma"/>
          <w:sz w:val="24"/>
          <w:szCs w:val="24"/>
        </w:rPr>
      </w:pPr>
      <w:r w:rsidRPr="003D4884">
        <w:rPr>
          <w:rFonts w:ascii="Tahoma" w:hAnsi="Tahoma" w:cs="Tahoma"/>
          <w:sz w:val="24"/>
          <w:szCs w:val="24"/>
        </w:rPr>
        <w:t>-</w:t>
      </w:r>
      <w:r w:rsidR="003B755C" w:rsidRPr="003D4884">
        <w:rPr>
          <w:rFonts w:ascii="Tahoma" w:hAnsi="Tahoma" w:cs="Tahoma"/>
          <w:sz w:val="24"/>
          <w:szCs w:val="24"/>
        </w:rPr>
        <w:t>--</w:t>
      </w:r>
      <w:r w:rsidR="00346929" w:rsidRPr="003D4884">
        <w:rPr>
          <w:rFonts w:ascii="Tahoma" w:hAnsi="Tahoma" w:cs="Tahoma"/>
          <w:sz w:val="24"/>
          <w:szCs w:val="24"/>
        </w:rPr>
        <w:t>La </w:t>
      </w:r>
      <w:r w:rsidR="00346929" w:rsidRPr="003D4884">
        <w:rPr>
          <w:rFonts w:ascii="Tahoma" w:hAnsi="Tahoma" w:cs="Tahoma"/>
          <w:b/>
          <w:bCs/>
          <w:sz w:val="24"/>
          <w:szCs w:val="24"/>
        </w:rPr>
        <w:t>SEGUNDA PARTE</w:t>
      </w:r>
      <w:r w:rsidR="00346929" w:rsidRPr="003D4884">
        <w:rPr>
          <w:rFonts w:ascii="Tahoma" w:hAnsi="Tahoma" w:cs="Tahoma"/>
          <w:sz w:val="24"/>
          <w:szCs w:val="24"/>
        </w:rPr>
        <w:t xml:space="preserve"> representa intereses encontrados cuando, en beneficio de un cliente es su deber promover aquello a que debe oponerse en cumplimiento de sus obligaciones para con otro cliente anterior, actual o potencial.  Representa intereses en conflicto, además, cuando su conducta es descrita como tal en las normas éticas </w:t>
      </w:r>
      <w:r w:rsidR="002F5693" w:rsidRPr="003D4884">
        <w:rPr>
          <w:rFonts w:ascii="Tahoma" w:hAnsi="Tahoma" w:cs="Tahoma"/>
          <w:sz w:val="24"/>
          <w:szCs w:val="24"/>
        </w:rPr>
        <w:t>de</w:t>
      </w:r>
      <w:r w:rsidR="00346929" w:rsidRPr="003D4884">
        <w:rPr>
          <w:rFonts w:ascii="Tahoma" w:hAnsi="Tahoma" w:cs="Tahoma"/>
          <w:sz w:val="24"/>
          <w:szCs w:val="24"/>
        </w:rPr>
        <w:t xml:space="preserve"> su profesión, o en las leyes y reglamentos del Estado Libre Asociado de Puerto Rico. </w:t>
      </w:r>
    </w:p>
    <w:p w14:paraId="4AF1A992" w14:textId="77777777" w:rsidR="00346929" w:rsidRPr="003D4884" w:rsidRDefault="003B755C" w:rsidP="008C631C">
      <w:pPr>
        <w:spacing w:line="276" w:lineRule="auto"/>
        <w:jc w:val="both"/>
        <w:rPr>
          <w:rFonts w:ascii="Tahoma" w:hAnsi="Tahoma" w:cs="Tahoma"/>
          <w:sz w:val="24"/>
          <w:szCs w:val="24"/>
        </w:rPr>
      </w:pPr>
      <w:r w:rsidRPr="003D4884">
        <w:rPr>
          <w:rFonts w:ascii="Tahoma" w:hAnsi="Tahoma" w:cs="Tahoma"/>
          <w:sz w:val="24"/>
          <w:szCs w:val="24"/>
        </w:rPr>
        <w:lastRenderedPageBreak/>
        <w:t>---</w:t>
      </w:r>
      <w:r w:rsidR="00346929" w:rsidRPr="003D4884">
        <w:rPr>
          <w:rFonts w:ascii="Tahoma" w:hAnsi="Tahoma" w:cs="Tahoma"/>
          <w:sz w:val="24"/>
          <w:szCs w:val="24"/>
        </w:rPr>
        <w:t xml:space="preserve">En contratos con sociedades o firmas constituirá una violación </w:t>
      </w:r>
      <w:r w:rsidR="002F5693" w:rsidRPr="003D4884">
        <w:rPr>
          <w:rFonts w:ascii="Tahoma" w:hAnsi="Tahoma" w:cs="Tahoma"/>
          <w:sz w:val="24"/>
          <w:szCs w:val="24"/>
        </w:rPr>
        <w:t>a</w:t>
      </w:r>
      <w:r w:rsidR="00346929" w:rsidRPr="003D4884">
        <w:rPr>
          <w:rFonts w:ascii="Tahoma" w:hAnsi="Tahoma" w:cs="Tahoma"/>
          <w:sz w:val="24"/>
          <w:szCs w:val="24"/>
        </w:rPr>
        <w:t xml:space="preserve"> esta prohibición el que alguno de sus directores, asociados o empleados incurra en la conducta aquí descrita.  La parte contratada evitará aún la apariencia de la existencia de intereses encontrados. </w:t>
      </w:r>
    </w:p>
    <w:p w14:paraId="4AF1A993" w14:textId="77777777" w:rsidR="00346929" w:rsidRPr="003D4884" w:rsidRDefault="003B755C" w:rsidP="008C631C">
      <w:pPr>
        <w:spacing w:line="276" w:lineRule="auto"/>
        <w:jc w:val="both"/>
        <w:rPr>
          <w:rFonts w:ascii="Tahoma" w:hAnsi="Tahoma" w:cs="Tahoma"/>
          <w:sz w:val="24"/>
          <w:szCs w:val="24"/>
        </w:rPr>
      </w:pPr>
      <w:r w:rsidRPr="003D4884">
        <w:rPr>
          <w:rFonts w:ascii="Tahoma" w:hAnsi="Tahoma" w:cs="Tahoma"/>
          <w:sz w:val="24"/>
          <w:szCs w:val="24"/>
        </w:rPr>
        <w:t>---</w:t>
      </w:r>
      <w:r w:rsidR="00346929" w:rsidRPr="003D4884">
        <w:rPr>
          <w:rFonts w:ascii="Tahoma" w:hAnsi="Tahoma" w:cs="Tahoma"/>
          <w:sz w:val="24"/>
          <w:szCs w:val="24"/>
        </w:rPr>
        <w:t>L</w:t>
      </w:r>
      <w:r w:rsidR="002F5693" w:rsidRPr="003D4884">
        <w:rPr>
          <w:rFonts w:ascii="Tahoma" w:hAnsi="Tahoma" w:cs="Tahoma"/>
          <w:sz w:val="24"/>
          <w:szCs w:val="24"/>
        </w:rPr>
        <w:t>a</w:t>
      </w:r>
      <w:r w:rsidR="00346929" w:rsidRPr="003D4884">
        <w:rPr>
          <w:rFonts w:ascii="Tahoma" w:hAnsi="Tahoma" w:cs="Tahoma"/>
          <w:sz w:val="24"/>
          <w:szCs w:val="24"/>
        </w:rPr>
        <w:t> </w:t>
      </w:r>
      <w:r w:rsidR="00346929" w:rsidRPr="003D4884">
        <w:rPr>
          <w:rFonts w:ascii="Tahoma" w:hAnsi="Tahoma" w:cs="Tahoma"/>
          <w:b/>
          <w:bCs/>
          <w:sz w:val="24"/>
          <w:szCs w:val="24"/>
        </w:rPr>
        <w:t>SEGUNDA PARTE</w:t>
      </w:r>
      <w:r w:rsidR="00346929" w:rsidRPr="003D4884">
        <w:rPr>
          <w:rFonts w:ascii="Tahoma" w:hAnsi="Tahoma" w:cs="Tahoma"/>
          <w:sz w:val="24"/>
          <w:szCs w:val="24"/>
        </w:rPr>
        <w:t xml:space="preserve"> reconoce el poder de fiscalización de</w:t>
      </w:r>
      <w:r w:rsidR="002F5693" w:rsidRPr="003D4884">
        <w:rPr>
          <w:rFonts w:ascii="Tahoma" w:hAnsi="Tahoma" w:cs="Tahoma"/>
          <w:sz w:val="24"/>
          <w:szCs w:val="24"/>
        </w:rPr>
        <w:t xml:space="preserve">l </w:t>
      </w:r>
      <w:r w:rsidR="002F5693" w:rsidRPr="003D4884">
        <w:rPr>
          <w:rFonts w:ascii="Tahoma" w:hAnsi="Tahoma" w:cs="Tahoma"/>
          <w:b/>
          <w:bCs/>
          <w:sz w:val="24"/>
          <w:szCs w:val="24"/>
        </w:rPr>
        <w:t>RRP</w:t>
      </w:r>
      <w:r w:rsidR="002F5693" w:rsidRPr="003D4884">
        <w:rPr>
          <w:rFonts w:ascii="Tahoma" w:hAnsi="Tahoma" w:cs="Tahoma"/>
          <w:sz w:val="24"/>
          <w:szCs w:val="24"/>
        </w:rPr>
        <w:t xml:space="preserve">, en </w:t>
      </w:r>
      <w:r w:rsidR="00346929" w:rsidRPr="003D4884">
        <w:rPr>
          <w:rFonts w:ascii="Tahoma" w:hAnsi="Tahoma" w:cs="Tahoma"/>
          <w:sz w:val="24"/>
          <w:szCs w:val="24"/>
        </w:rPr>
        <w:t xml:space="preserve">relación al cumplimiento de las prohibiciones aquí contenidas.  De entender </w:t>
      </w:r>
      <w:r w:rsidR="002F5693" w:rsidRPr="003D4884">
        <w:rPr>
          <w:rFonts w:ascii="Tahoma" w:hAnsi="Tahoma" w:cs="Tahoma"/>
          <w:sz w:val="24"/>
          <w:szCs w:val="24"/>
        </w:rPr>
        <w:t xml:space="preserve">el </w:t>
      </w:r>
      <w:r w:rsidR="002F5693" w:rsidRPr="003D4884">
        <w:rPr>
          <w:rFonts w:ascii="Tahoma" w:hAnsi="Tahoma" w:cs="Tahoma"/>
          <w:b/>
          <w:bCs/>
          <w:sz w:val="24"/>
          <w:szCs w:val="24"/>
        </w:rPr>
        <w:t>RRP</w:t>
      </w:r>
      <w:r w:rsidR="00346929" w:rsidRPr="003D4884">
        <w:rPr>
          <w:rFonts w:ascii="Tahoma" w:hAnsi="Tahoma" w:cs="Tahoma"/>
          <w:sz w:val="24"/>
          <w:szCs w:val="24"/>
        </w:rPr>
        <w:t xml:space="preserve"> que existen o han surgido intereses adversos con la parte contratada le notificará por escrito sus hallazgos y su intención de </w:t>
      </w:r>
      <w:r w:rsidR="002F5693" w:rsidRPr="003D4884">
        <w:rPr>
          <w:rFonts w:ascii="Tahoma" w:hAnsi="Tahoma" w:cs="Tahoma"/>
          <w:sz w:val="24"/>
          <w:szCs w:val="24"/>
        </w:rPr>
        <w:t>cancelar</w:t>
      </w:r>
      <w:r w:rsidR="00346929" w:rsidRPr="003D4884">
        <w:rPr>
          <w:rFonts w:ascii="Tahoma" w:hAnsi="Tahoma" w:cs="Tahoma"/>
          <w:sz w:val="24"/>
          <w:szCs w:val="24"/>
        </w:rPr>
        <w:t xml:space="preserve"> el contrato en el término de treinta (30) días.  Dentro de dicho término la parte contratada podrá solicitar una reunión a</w:t>
      </w:r>
      <w:r w:rsidR="002F5693" w:rsidRPr="003D4884">
        <w:rPr>
          <w:rFonts w:ascii="Tahoma" w:hAnsi="Tahoma" w:cs="Tahoma"/>
          <w:sz w:val="24"/>
          <w:szCs w:val="24"/>
        </w:rPr>
        <w:t xml:space="preserve">l </w:t>
      </w:r>
      <w:r w:rsidR="002F5693" w:rsidRPr="003D4884">
        <w:rPr>
          <w:rFonts w:ascii="Tahoma" w:hAnsi="Tahoma" w:cs="Tahoma"/>
          <w:b/>
          <w:bCs/>
          <w:sz w:val="24"/>
          <w:szCs w:val="24"/>
        </w:rPr>
        <w:t xml:space="preserve">RRP </w:t>
      </w:r>
      <w:r w:rsidR="00346929" w:rsidRPr="003D4884">
        <w:rPr>
          <w:rFonts w:ascii="Tahoma" w:hAnsi="Tahoma" w:cs="Tahoma"/>
          <w:sz w:val="24"/>
          <w:szCs w:val="24"/>
        </w:rPr>
        <w:t>para exponer sus argumentos a dicha determinación de conflicto, la cual será concedida en todo caso.  De no solicitarse dicha reunión en el término mencionado o de no solucionarse satisfactoriamente la controversia</w:t>
      </w:r>
      <w:r w:rsidR="002F5693" w:rsidRPr="003D4884">
        <w:rPr>
          <w:rFonts w:ascii="Tahoma" w:hAnsi="Tahoma" w:cs="Tahoma"/>
          <w:sz w:val="24"/>
          <w:szCs w:val="24"/>
        </w:rPr>
        <w:t>,</w:t>
      </w:r>
      <w:r w:rsidR="00346929" w:rsidRPr="003D4884">
        <w:rPr>
          <w:rFonts w:ascii="Tahoma" w:hAnsi="Tahoma" w:cs="Tahoma"/>
          <w:sz w:val="24"/>
          <w:szCs w:val="24"/>
        </w:rPr>
        <w:t xml:space="preserve"> durante la reunión concedida</w:t>
      </w:r>
      <w:r w:rsidR="002F5693" w:rsidRPr="003D4884">
        <w:rPr>
          <w:rFonts w:ascii="Tahoma" w:hAnsi="Tahoma" w:cs="Tahoma"/>
          <w:sz w:val="24"/>
          <w:szCs w:val="24"/>
        </w:rPr>
        <w:t>,</w:t>
      </w:r>
      <w:r w:rsidR="00346929" w:rsidRPr="003D4884">
        <w:rPr>
          <w:rFonts w:ascii="Tahoma" w:hAnsi="Tahoma" w:cs="Tahoma"/>
          <w:sz w:val="24"/>
          <w:szCs w:val="24"/>
        </w:rPr>
        <w:t xml:space="preserve"> este contrato quedará resuelto. </w:t>
      </w:r>
    </w:p>
    <w:p w14:paraId="4AF1A994" w14:textId="77777777" w:rsidR="00346929" w:rsidRPr="003D4884" w:rsidRDefault="00346929" w:rsidP="008C631C">
      <w:pPr>
        <w:pStyle w:val="NoSpacing"/>
        <w:spacing w:line="276" w:lineRule="auto"/>
        <w:jc w:val="both"/>
        <w:rPr>
          <w:rFonts w:ascii="Tahoma" w:hAnsi="Tahoma" w:cs="Tahoma"/>
          <w:sz w:val="24"/>
          <w:szCs w:val="24"/>
          <w:lang w:val="es-PR"/>
        </w:rPr>
      </w:pPr>
      <w:r w:rsidRPr="003D4884">
        <w:rPr>
          <w:rFonts w:ascii="Tahoma" w:hAnsi="Tahoma" w:cs="Tahoma"/>
          <w:sz w:val="24"/>
          <w:szCs w:val="24"/>
          <w:lang w:val="es-PR"/>
        </w:rPr>
        <w:t xml:space="preserve"> </w:t>
      </w:r>
      <w:r w:rsidR="003B755C" w:rsidRPr="003D4884">
        <w:rPr>
          <w:rFonts w:ascii="Tahoma" w:hAnsi="Tahoma" w:cs="Tahoma"/>
          <w:sz w:val="24"/>
          <w:szCs w:val="24"/>
          <w:lang w:val="es-PR"/>
        </w:rPr>
        <w:t>---</w:t>
      </w:r>
      <w:r w:rsidRPr="003D4884">
        <w:rPr>
          <w:rFonts w:ascii="Tahoma" w:hAnsi="Tahoma" w:cs="Tahoma"/>
          <w:sz w:val="24"/>
          <w:szCs w:val="24"/>
          <w:lang w:val="es-PR"/>
        </w:rPr>
        <w:t xml:space="preserve">La </w:t>
      </w:r>
      <w:r w:rsidRPr="003D4884">
        <w:rPr>
          <w:rFonts w:ascii="Tahoma" w:hAnsi="Tahoma" w:cs="Tahoma"/>
          <w:b/>
          <w:sz w:val="24"/>
          <w:szCs w:val="24"/>
          <w:lang w:val="es-PR"/>
        </w:rPr>
        <w:t>SEGUNDA PARTE</w:t>
      </w:r>
      <w:r w:rsidRPr="003D4884">
        <w:rPr>
          <w:rFonts w:ascii="Tahoma" w:hAnsi="Tahoma" w:cs="Tahoma"/>
          <w:sz w:val="24"/>
          <w:szCs w:val="24"/>
          <w:lang w:val="es-PR"/>
        </w:rPr>
        <w:t xml:space="preserve"> certifica que los contratos que tiene con otras entidades gubernamentales o con entidades privadas no están en conflicto en forma alguna con los servicios que le ofrece al </w:t>
      </w:r>
      <w:r w:rsidRPr="003D4884">
        <w:rPr>
          <w:rFonts w:ascii="Tahoma" w:hAnsi="Tahoma" w:cs="Tahoma"/>
          <w:b/>
          <w:sz w:val="24"/>
          <w:szCs w:val="24"/>
          <w:lang w:val="es-PR"/>
        </w:rPr>
        <w:t>RRP</w:t>
      </w:r>
      <w:r w:rsidRPr="003D4884">
        <w:rPr>
          <w:rFonts w:ascii="Tahoma" w:hAnsi="Tahoma" w:cs="Tahoma"/>
          <w:sz w:val="24"/>
          <w:szCs w:val="24"/>
          <w:lang w:val="es-PR"/>
        </w:rPr>
        <w:t xml:space="preserve">. Si durante la vigencia de este contrato la </w:t>
      </w:r>
      <w:r w:rsidRPr="003D4884">
        <w:rPr>
          <w:rFonts w:ascii="Tahoma" w:hAnsi="Tahoma" w:cs="Tahoma"/>
          <w:b/>
          <w:sz w:val="24"/>
          <w:szCs w:val="24"/>
          <w:lang w:val="es-PR"/>
        </w:rPr>
        <w:t>SEGUNDA PARTE</w:t>
      </w:r>
      <w:r w:rsidRPr="003D4884">
        <w:rPr>
          <w:rFonts w:ascii="Tahoma" w:hAnsi="Tahoma" w:cs="Tahoma"/>
          <w:sz w:val="24"/>
          <w:szCs w:val="24"/>
          <w:lang w:val="es-PR"/>
        </w:rPr>
        <w:t xml:space="preserve"> contratara con otra agencia ejecutiva deberá notificarlo al </w:t>
      </w:r>
      <w:r w:rsidRPr="003D4884">
        <w:rPr>
          <w:rFonts w:ascii="Tahoma" w:hAnsi="Tahoma" w:cs="Tahoma"/>
          <w:b/>
          <w:sz w:val="24"/>
          <w:szCs w:val="24"/>
          <w:lang w:val="es-PR"/>
        </w:rPr>
        <w:t>RRP</w:t>
      </w:r>
      <w:r w:rsidRPr="003D4884">
        <w:rPr>
          <w:rFonts w:ascii="Tahoma" w:hAnsi="Tahoma" w:cs="Tahoma"/>
          <w:sz w:val="24"/>
          <w:szCs w:val="24"/>
          <w:lang w:val="es-PR"/>
        </w:rPr>
        <w:t xml:space="preserve">, dentro de los </w:t>
      </w:r>
      <w:r w:rsidRPr="003D4884">
        <w:rPr>
          <w:rFonts w:ascii="Tahoma" w:hAnsi="Tahoma" w:cs="Tahoma"/>
          <w:b/>
          <w:sz w:val="24"/>
          <w:szCs w:val="24"/>
          <w:lang w:val="es-PR"/>
        </w:rPr>
        <w:t>diez (10) días</w:t>
      </w:r>
      <w:r w:rsidRPr="003D4884">
        <w:rPr>
          <w:rFonts w:ascii="Tahoma" w:hAnsi="Tahoma" w:cs="Tahoma"/>
          <w:sz w:val="24"/>
          <w:szCs w:val="24"/>
          <w:lang w:val="es-PR"/>
        </w:rPr>
        <w:t xml:space="preserve"> siguientes a la fecha de</w:t>
      </w:r>
      <w:r w:rsidR="00E60B7B" w:rsidRPr="003D4884">
        <w:rPr>
          <w:rFonts w:ascii="Tahoma" w:hAnsi="Tahoma" w:cs="Tahoma"/>
          <w:sz w:val="24"/>
          <w:szCs w:val="24"/>
          <w:lang w:val="es-PR"/>
        </w:rPr>
        <w:t xml:space="preserve">l </w:t>
      </w:r>
      <w:r w:rsidRPr="003D4884">
        <w:rPr>
          <w:rFonts w:ascii="Tahoma" w:hAnsi="Tahoma" w:cs="Tahoma"/>
          <w:sz w:val="24"/>
          <w:szCs w:val="24"/>
          <w:lang w:val="es-PR"/>
        </w:rPr>
        <w:t>otorgamiento</w:t>
      </w:r>
      <w:r w:rsidR="00E60B7B" w:rsidRPr="003D4884">
        <w:rPr>
          <w:rFonts w:ascii="Tahoma" w:hAnsi="Tahoma" w:cs="Tahoma"/>
          <w:sz w:val="24"/>
          <w:szCs w:val="24"/>
          <w:lang w:val="es-PR"/>
        </w:rPr>
        <w:t xml:space="preserve"> de dicho contrato</w:t>
      </w:r>
      <w:r w:rsidRPr="003D4884">
        <w:rPr>
          <w:rFonts w:ascii="Tahoma" w:hAnsi="Tahoma" w:cs="Tahoma"/>
          <w:sz w:val="24"/>
          <w:szCs w:val="24"/>
          <w:lang w:val="es-PR"/>
        </w:rPr>
        <w:t xml:space="preserve"> y certificará que el mismo no está en conflicto con los servicios que le </w:t>
      </w:r>
      <w:r w:rsidR="00E60B7B" w:rsidRPr="003D4884">
        <w:rPr>
          <w:rFonts w:ascii="Tahoma" w:hAnsi="Tahoma" w:cs="Tahoma"/>
          <w:sz w:val="24"/>
          <w:szCs w:val="24"/>
          <w:lang w:val="es-PR"/>
        </w:rPr>
        <w:t>rinde al RRP</w:t>
      </w:r>
      <w:r w:rsidRPr="003D4884">
        <w:rPr>
          <w:rFonts w:ascii="Tahoma" w:hAnsi="Tahoma" w:cs="Tahoma"/>
          <w:sz w:val="24"/>
          <w:szCs w:val="24"/>
          <w:lang w:val="es-PR"/>
        </w:rPr>
        <w:t>.</w:t>
      </w:r>
      <w:r w:rsidR="00E60B7B" w:rsidRPr="003D4884">
        <w:rPr>
          <w:rFonts w:ascii="Tahoma" w:hAnsi="Tahoma" w:cs="Tahoma"/>
          <w:sz w:val="24"/>
          <w:szCs w:val="24"/>
          <w:lang w:val="es-PR"/>
        </w:rPr>
        <w:t xml:space="preserve">  </w:t>
      </w:r>
      <w:r w:rsidRPr="003D4884">
        <w:rPr>
          <w:rFonts w:ascii="Tahoma" w:hAnsi="Tahoma" w:cs="Tahoma"/>
          <w:sz w:val="24"/>
          <w:szCs w:val="24"/>
          <w:lang w:val="es-PR"/>
        </w:rPr>
        <w:t>En el caso de encontrarse que la información provista fuera falsa</w:t>
      </w:r>
      <w:r w:rsidR="00E60B7B" w:rsidRPr="003D4884">
        <w:rPr>
          <w:rFonts w:ascii="Tahoma" w:hAnsi="Tahoma" w:cs="Tahoma"/>
          <w:sz w:val="24"/>
          <w:szCs w:val="24"/>
          <w:lang w:val="es-PR"/>
        </w:rPr>
        <w:t>,</w:t>
      </w:r>
      <w:r w:rsidRPr="003D4884">
        <w:rPr>
          <w:rFonts w:ascii="Tahoma" w:hAnsi="Tahoma" w:cs="Tahoma"/>
          <w:sz w:val="24"/>
          <w:szCs w:val="24"/>
          <w:lang w:val="es-PR"/>
        </w:rPr>
        <w:t xml:space="preserve"> en todo o en parte, </w:t>
      </w:r>
      <w:r w:rsidR="00E60B7B" w:rsidRPr="003D4884">
        <w:rPr>
          <w:rFonts w:ascii="Tahoma" w:hAnsi="Tahoma" w:cs="Tahoma"/>
          <w:sz w:val="24"/>
          <w:szCs w:val="24"/>
          <w:lang w:val="es-PR"/>
        </w:rPr>
        <w:t xml:space="preserve">o que </w:t>
      </w:r>
      <w:r w:rsidRPr="003D4884">
        <w:rPr>
          <w:rFonts w:ascii="Tahoma" w:hAnsi="Tahoma" w:cs="Tahoma"/>
          <w:sz w:val="24"/>
          <w:szCs w:val="24"/>
          <w:lang w:val="es-PR"/>
        </w:rPr>
        <w:t xml:space="preserve">la </w:t>
      </w:r>
      <w:r w:rsidRPr="003D4884">
        <w:rPr>
          <w:rFonts w:ascii="Tahoma" w:hAnsi="Tahoma" w:cs="Tahoma"/>
          <w:b/>
          <w:sz w:val="24"/>
          <w:szCs w:val="24"/>
          <w:lang w:val="es-PR"/>
        </w:rPr>
        <w:t xml:space="preserve">SEGUNDA PARTE </w:t>
      </w:r>
      <w:r w:rsidR="00E60B7B" w:rsidRPr="003D4884">
        <w:rPr>
          <w:rFonts w:ascii="Tahoma" w:hAnsi="Tahoma" w:cs="Tahoma"/>
          <w:bCs/>
          <w:sz w:val="24"/>
          <w:szCs w:val="24"/>
          <w:lang w:val="es-PR"/>
        </w:rPr>
        <w:t xml:space="preserve">no cumpla con lo dispuesto en esta cláusula, la </w:t>
      </w:r>
      <w:r w:rsidR="00E60B7B" w:rsidRPr="003D4884">
        <w:rPr>
          <w:rFonts w:ascii="Tahoma" w:hAnsi="Tahoma" w:cs="Tahoma"/>
          <w:b/>
          <w:sz w:val="24"/>
          <w:szCs w:val="24"/>
          <w:lang w:val="es-PR"/>
        </w:rPr>
        <w:t xml:space="preserve">SEGUNDA PARTE </w:t>
      </w:r>
      <w:r w:rsidRPr="003D4884">
        <w:rPr>
          <w:rFonts w:ascii="Tahoma" w:hAnsi="Tahoma" w:cs="Tahoma"/>
          <w:sz w:val="24"/>
          <w:szCs w:val="24"/>
          <w:lang w:val="es-PR"/>
        </w:rPr>
        <w:t xml:space="preserve">se expondrá a la terminación automática de este contrato.  </w:t>
      </w:r>
    </w:p>
    <w:p w14:paraId="4AF1A995" w14:textId="77777777" w:rsidR="00F5305E" w:rsidRDefault="0019447A" w:rsidP="008C631C">
      <w:pPr>
        <w:pStyle w:val="NoSpacing"/>
        <w:spacing w:line="276" w:lineRule="auto"/>
        <w:jc w:val="both"/>
        <w:rPr>
          <w:rFonts w:ascii="Tahoma" w:hAnsi="Tahoma" w:cs="Tahoma"/>
          <w:sz w:val="24"/>
          <w:szCs w:val="24"/>
          <w:lang w:val="es-PR"/>
        </w:rPr>
      </w:pPr>
      <w:r w:rsidRPr="003D4884">
        <w:rPr>
          <w:rFonts w:ascii="Tahoma" w:hAnsi="Tahoma" w:cs="Tahoma"/>
          <w:sz w:val="24"/>
          <w:szCs w:val="24"/>
          <w:lang w:val="es-PR"/>
        </w:rPr>
        <w:t xml:space="preserve">---El incumplimiento parcial o total, de cualquiera de las disposiciones anteriormente mencionadas será causa suficiente para que el </w:t>
      </w:r>
      <w:r w:rsidRPr="003D4884">
        <w:rPr>
          <w:rFonts w:ascii="Tahoma" w:hAnsi="Tahoma" w:cs="Tahoma"/>
          <w:b/>
          <w:sz w:val="24"/>
          <w:szCs w:val="24"/>
          <w:lang w:val="es-PR"/>
        </w:rPr>
        <w:t>RRP</w:t>
      </w:r>
      <w:r w:rsidRPr="003D4884">
        <w:rPr>
          <w:rFonts w:ascii="Tahoma" w:hAnsi="Tahoma" w:cs="Tahoma"/>
          <w:sz w:val="24"/>
          <w:szCs w:val="24"/>
          <w:lang w:val="es-PR"/>
        </w:rPr>
        <w:t xml:space="preserve"> deje sin efecto inmediatamente el presente contrato y la </w:t>
      </w:r>
      <w:r w:rsidRPr="003D4884">
        <w:rPr>
          <w:rFonts w:ascii="Tahoma" w:hAnsi="Tahoma" w:cs="Tahoma"/>
          <w:b/>
          <w:sz w:val="24"/>
          <w:szCs w:val="24"/>
          <w:lang w:val="es-PR"/>
        </w:rPr>
        <w:t>SEGUNDA PARTE</w:t>
      </w:r>
      <w:r w:rsidRPr="003D4884">
        <w:rPr>
          <w:rFonts w:ascii="Tahoma" w:hAnsi="Tahoma" w:cs="Tahoma"/>
          <w:sz w:val="24"/>
          <w:szCs w:val="24"/>
          <w:lang w:val="es-PR"/>
        </w:rPr>
        <w:t xml:space="preserve"> tendrá que reintegrar al </w:t>
      </w:r>
      <w:r w:rsidRPr="003D4884">
        <w:rPr>
          <w:rFonts w:ascii="Tahoma" w:hAnsi="Tahoma" w:cs="Tahoma"/>
          <w:b/>
          <w:sz w:val="24"/>
          <w:szCs w:val="24"/>
          <w:lang w:val="es-PR"/>
        </w:rPr>
        <w:t>RRP</w:t>
      </w:r>
      <w:r w:rsidRPr="003D4884">
        <w:rPr>
          <w:rFonts w:ascii="Tahoma" w:hAnsi="Tahoma" w:cs="Tahoma"/>
          <w:sz w:val="24"/>
          <w:szCs w:val="24"/>
          <w:lang w:val="es-PR"/>
        </w:rPr>
        <w:t xml:space="preserve"> toda suma de dinero percibida en virtud del mismo.</w:t>
      </w:r>
    </w:p>
    <w:p w14:paraId="4AF1A996" w14:textId="77777777" w:rsidR="00965257" w:rsidRPr="008C631C" w:rsidRDefault="0068495E" w:rsidP="008C631C">
      <w:pPr>
        <w:pStyle w:val="NoSpacing"/>
        <w:spacing w:line="276" w:lineRule="auto"/>
        <w:jc w:val="both"/>
        <w:rPr>
          <w:rFonts w:ascii="Tahoma" w:hAnsi="Tahoma" w:cs="Tahoma"/>
          <w:sz w:val="24"/>
          <w:szCs w:val="24"/>
          <w:lang w:val="es-PR"/>
        </w:rPr>
      </w:pPr>
      <w:r w:rsidRPr="008C631C">
        <w:rPr>
          <w:rFonts w:ascii="Tahoma" w:hAnsi="Tahoma" w:cs="Tahoma"/>
          <w:sz w:val="24"/>
          <w:szCs w:val="24"/>
          <w:lang w:val="es-PR"/>
        </w:rPr>
        <w:tab/>
      </w:r>
    </w:p>
    <w:p w14:paraId="4AF1A997" w14:textId="77777777" w:rsidR="008A584F" w:rsidRPr="003D4884" w:rsidRDefault="00965257" w:rsidP="008C631C">
      <w:pPr>
        <w:spacing w:line="276" w:lineRule="auto"/>
        <w:ind w:left="720" w:hanging="720"/>
        <w:jc w:val="both"/>
        <w:rPr>
          <w:rFonts w:ascii="Tahoma" w:hAnsi="Tahoma" w:cs="Tahoma"/>
          <w:b/>
          <w:sz w:val="24"/>
          <w:szCs w:val="24"/>
          <w:u w:val="single"/>
        </w:rPr>
      </w:pPr>
      <w:r w:rsidRPr="003D4884">
        <w:rPr>
          <w:rFonts w:ascii="Tahoma" w:hAnsi="Tahoma" w:cs="Tahoma"/>
          <w:sz w:val="24"/>
          <w:szCs w:val="24"/>
        </w:rPr>
        <w:tab/>
        <w:t xml:space="preserve">          </w:t>
      </w:r>
      <w:r w:rsidR="0068495E" w:rsidRPr="003D4884">
        <w:rPr>
          <w:rFonts w:ascii="Tahoma" w:hAnsi="Tahoma" w:cs="Tahoma"/>
          <w:sz w:val="24"/>
          <w:szCs w:val="24"/>
        </w:rPr>
        <w:tab/>
      </w:r>
      <w:r w:rsidR="000A6B93" w:rsidRPr="003D4884">
        <w:rPr>
          <w:rFonts w:ascii="Tahoma" w:hAnsi="Tahoma" w:cs="Tahoma"/>
          <w:b/>
          <w:sz w:val="24"/>
          <w:szCs w:val="24"/>
          <w:u w:val="single"/>
        </w:rPr>
        <w:t>CERTIFICACIÓN DE NO CONVICCI</w:t>
      </w:r>
      <w:r w:rsidR="008A584F" w:rsidRPr="003D4884">
        <w:rPr>
          <w:rFonts w:ascii="Tahoma" w:hAnsi="Tahoma" w:cs="Tahoma"/>
          <w:b/>
          <w:sz w:val="24"/>
          <w:szCs w:val="24"/>
          <w:u w:val="single"/>
        </w:rPr>
        <w:t>ÓN DE DELITOS</w:t>
      </w:r>
    </w:p>
    <w:p w14:paraId="4AF1A998" w14:textId="77777777" w:rsidR="00DB1A19" w:rsidRPr="003D4884" w:rsidRDefault="001A5D06" w:rsidP="008C631C">
      <w:pPr>
        <w:spacing w:line="276" w:lineRule="auto"/>
        <w:jc w:val="both"/>
        <w:rPr>
          <w:rFonts w:ascii="Tahoma" w:hAnsi="Tahoma" w:cs="Tahoma"/>
          <w:sz w:val="24"/>
          <w:szCs w:val="24"/>
        </w:rPr>
      </w:pPr>
      <w:r w:rsidRPr="003D4884">
        <w:rPr>
          <w:rFonts w:ascii="Tahoma" w:hAnsi="Tahoma" w:cs="Tahoma"/>
          <w:b/>
          <w:bCs/>
          <w:sz w:val="24"/>
          <w:szCs w:val="24"/>
        </w:rPr>
        <w:t>---</w:t>
      </w:r>
      <w:r w:rsidR="003B755C" w:rsidRPr="003D4884">
        <w:rPr>
          <w:rFonts w:ascii="Tahoma" w:hAnsi="Tahoma" w:cs="Tahoma"/>
          <w:b/>
          <w:bCs/>
          <w:sz w:val="24"/>
          <w:szCs w:val="24"/>
        </w:rPr>
        <w:t xml:space="preserve">VIGÉSIMA </w:t>
      </w:r>
      <w:r w:rsidR="006D7D55" w:rsidRPr="003D4884">
        <w:rPr>
          <w:rFonts w:ascii="Tahoma" w:hAnsi="Tahoma" w:cs="Tahoma"/>
          <w:b/>
          <w:bCs/>
          <w:sz w:val="24"/>
          <w:szCs w:val="24"/>
        </w:rPr>
        <w:t>OCTAV</w:t>
      </w:r>
      <w:r w:rsidR="003B755C" w:rsidRPr="003D4884">
        <w:rPr>
          <w:rFonts w:ascii="Tahoma" w:hAnsi="Tahoma" w:cs="Tahoma"/>
          <w:b/>
          <w:bCs/>
          <w:sz w:val="24"/>
          <w:szCs w:val="24"/>
        </w:rPr>
        <w:t xml:space="preserve">A:  </w:t>
      </w:r>
      <w:r w:rsidR="008A584F" w:rsidRPr="003D4884">
        <w:rPr>
          <w:rFonts w:ascii="Tahoma" w:hAnsi="Tahoma" w:cs="Tahoma"/>
          <w:sz w:val="24"/>
          <w:szCs w:val="24"/>
        </w:rPr>
        <w:t xml:space="preserve">La </w:t>
      </w:r>
      <w:r w:rsidR="008A584F" w:rsidRPr="003D4884">
        <w:rPr>
          <w:rFonts w:ascii="Tahoma" w:hAnsi="Tahoma" w:cs="Tahoma"/>
          <w:b/>
          <w:bCs/>
          <w:sz w:val="24"/>
          <w:szCs w:val="24"/>
        </w:rPr>
        <w:t>SEGUNDA PARTE</w:t>
      </w:r>
      <w:r w:rsidR="00DB1A19" w:rsidRPr="003D4884">
        <w:rPr>
          <w:rFonts w:ascii="Tahoma" w:hAnsi="Tahoma" w:cs="Tahoma"/>
          <w:sz w:val="24"/>
          <w:szCs w:val="24"/>
        </w:rPr>
        <w:t xml:space="preserve"> certifica que no ha sido convicta o se ha declarado culpable en el foro estatal o federal, en cualquier otra jurisdicción de los Estados Unidos de América,</w:t>
      </w:r>
      <w:r w:rsidR="00BA2A25" w:rsidRPr="003D4884">
        <w:rPr>
          <w:rFonts w:ascii="Tahoma" w:hAnsi="Tahoma" w:cs="Tahoma"/>
          <w:sz w:val="24"/>
          <w:szCs w:val="24"/>
        </w:rPr>
        <w:t xml:space="preserve"> ni</w:t>
      </w:r>
      <w:r w:rsidR="00DB1A19" w:rsidRPr="003D4884">
        <w:rPr>
          <w:rFonts w:ascii="Tahoma" w:hAnsi="Tahoma" w:cs="Tahoma"/>
          <w:sz w:val="24"/>
          <w:szCs w:val="24"/>
        </w:rPr>
        <w:t xml:space="preserve"> está bajo investigación en cualquier procedimiento legislativo, judicial o administrativo, ya sea en Puerto Rico, Estados Unidos de América por cualesquiera de los delitos mencionados en el Artículo 3.4 de la Ley </w:t>
      </w:r>
      <w:r w:rsidR="00BA2A25" w:rsidRPr="003D4884">
        <w:rPr>
          <w:rFonts w:ascii="Tahoma" w:hAnsi="Tahoma" w:cs="Tahoma"/>
          <w:sz w:val="24"/>
          <w:szCs w:val="24"/>
        </w:rPr>
        <w:t xml:space="preserve">Núm. </w:t>
      </w:r>
      <w:r w:rsidR="00DB1A19" w:rsidRPr="003D4884">
        <w:rPr>
          <w:rFonts w:ascii="Tahoma" w:hAnsi="Tahoma" w:cs="Tahoma"/>
          <w:sz w:val="24"/>
          <w:szCs w:val="24"/>
        </w:rPr>
        <w:t xml:space="preserve">2-2018, según enmendada, conocida como </w:t>
      </w:r>
      <w:r w:rsidR="00DB1A19" w:rsidRPr="003D4884">
        <w:rPr>
          <w:rFonts w:ascii="Tahoma" w:hAnsi="Tahoma" w:cs="Tahoma"/>
          <w:iCs/>
          <w:sz w:val="24"/>
          <w:szCs w:val="24"/>
        </w:rPr>
        <w:t>Código Anticorrupción para el Nuevo Puerto Rico</w:t>
      </w:r>
      <w:r w:rsidR="00534203" w:rsidRPr="003D4884">
        <w:rPr>
          <w:rFonts w:ascii="Tahoma" w:hAnsi="Tahoma" w:cs="Tahoma"/>
          <w:iCs/>
          <w:sz w:val="24"/>
          <w:szCs w:val="24"/>
        </w:rPr>
        <w:t>,</w:t>
      </w:r>
      <w:r w:rsidR="00534203" w:rsidRPr="003D4884">
        <w:rPr>
          <w:rFonts w:ascii="Tahoma" w:hAnsi="Tahoma" w:cs="Tahoma"/>
          <w:sz w:val="24"/>
          <w:szCs w:val="24"/>
        </w:rPr>
        <w:t xml:space="preserve"> o su equivalente para propósitos de la referida Ley.</w:t>
      </w:r>
    </w:p>
    <w:p w14:paraId="4AF1A999" w14:textId="77777777" w:rsidR="00DB1A19" w:rsidRPr="003D4884" w:rsidRDefault="00B96F57" w:rsidP="008C631C">
      <w:pPr>
        <w:spacing w:line="276" w:lineRule="auto"/>
        <w:jc w:val="both"/>
        <w:rPr>
          <w:rFonts w:ascii="Tahoma" w:hAnsi="Tahoma" w:cs="Tahoma"/>
          <w:sz w:val="24"/>
          <w:szCs w:val="24"/>
        </w:rPr>
      </w:pPr>
      <w:r w:rsidRPr="003D4884">
        <w:rPr>
          <w:rFonts w:ascii="Tahoma" w:hAnsi="Tahoma" w:cs="Tahoma"/>
          <w:sz w:val="24"/>
          <w:szCs w:val="24"/>
          <w:lang w:eastAsia="es-ES"/>
        </w:rPr>
        <w:t>---</w:t>
      </w:r>
      <w:r w:rsidR="00DB1A19" w:rsidRPr="003D4884">
        <w:rPr>
          <w:rFonts w:ascii="Tahoma" w:hAnsi="Tahoma" w:cs="Tahoma"/>
          <w:sz w:val="24"/>
          <w:szCs w:val="24"/>
          <w:lang w:eastAsia="es-ES"/>
        </w:rPr>
        <w:t>De haber sido condenad</w:t>
      </w:r>
      <w:r w:rsidR="00C34408" w:rsidRPr="003D4884">
        <w:rPr>
          <w:rFonts w:ascii="Tahoma" w:hAnsi="Tahoma" w:cs="Tahoma"/>
          <w:sz w:val="24"/>
          <w:szCs w:val="24"/>
          <w:lang w:eastAsia="es-ES"/>
        </w:rPr>
        <w:t>a</w:t>
      </w:r>
      <w:r w:rsidR="00DB1A19" w:rsidRPr="003D4884">
        <w:rPr>
          <w:rFonts w:ascii="Tahoma" w:hAnsi="Tahoma" w:cs="Tahoma"/>
          <w:sz w:val="24"/>
          <w:szCs w:val="24"/>
          <w:lang w:eastAsia="es-ES"/>
        </w:rPr>
        <w:t xml:space="preserve"> o haberse declarado culpable</w:t>
      </w:r>
      <w:r w:rsidR="00DB1A19" w:rsidRPr="003D4884">
        <w:rPr>
          <w:rFonts w:ascii="Tahoma" w:hAnsi="Tahoma" w:cs="Tahoma"/>
          <w:sz w:val="24"/>
          <w:szCs w:val="24"/>
        </w:rPr>
        <w:t xml:space="preserve"> por cualesquiera de los delitos mencionados en el Artículo 3.4 de la Ley</w:t>
      </w:r>
      <w:r w:rsidR="00BA2A25" w:rsidRPr="003D4884">
        <w:rPr>
          <w:rFonts w:ascii="Tahoma" w:hAnsi="Tahoma" w:cs="Tahoma"/>
          <w:sz w:val="24"/>
          <w:szCs w:val="24"/>
        </w:rPr>
        <w:t xml:space="preserve"> </w:t>
      </w:r>
      <w:r w:rsidR="00FB2343" w:rsidRPr="003D4884">
        <w:rPr>
          <w:rFonts w:ascii="Tahoma" w:hAnsi="Tahoma" w:cs="Tahoma"/>
          <w:sz w:val="24"/>
          <w:szCs w:val="24"/>
        </w:rPr>
        <w:t>Núm.</w:t>
      </w:r>
      <w:r w:rsidR="00DB1A19" w:rsidRPr="003D4884">
        <w:rPr>
          <w:rFonts w:ascii="Tahoma" w:hAnsi="Tahoma" w:cs="Tahoma"/>
          <w:sz w:val="24"/>
          <w:szCs w:val="24"/>
        </w:rPr>
        <w:t xml:space="preserve"> 2-2018, según enmendada,</w:t>
      </w:r>
      <w:r w:rsidR="00DB1A19" w:rsidRPr="003D4884">
        <w:rPr>
          <w:rFonts w:ascii="Tahoma" w:hAnsi="Tahoma" w:cs="Tahoma"/>
          <w:sz w:val="24"/>
          <w:szCs w:val="24"/>
          <w:lang w:eastAsia="es-ES"/>
        </w:rPr>
        <w:t xml:space="preserve"> </w:t>
      </w:r>
      <w:r w:rsidR="002346F0" w:rsidRPr="003D4884">
        <w:rPr>
          <w:rFonts w:ascii="Tahoma" w:hAnsi="Tahoma" w:cs="Tahoma"/>
          <w:i/>
          <w:sz w:val="24"/>
          <w:szCs w:val="24"/>
          <w:lang w:eastAsia="es-ES"/>
        </w:rPr>
        <w:t>supra</w:t>
      </w:r>
      <w:r w:rsidR="002346F0" w:rsidRPr="003D4884">
        <w:rPr>
          <w:rFonts w:ascii="Tahoma" w:hAnsi="Tahoma" w:cs="Tahoma"/>
          <w:sz w:val="24"/>
          <w:szCs w:val="24"/>
          <w:lang w:eastAsia="es-ES"/>
        </w:rPr>
        <w:t xml:space="preserve">, </w:t>
      </w:r>
      <w:r w:rsidR="00DB1A19" w:rsidRPr="003D4884">
        <w:rPr>
          <w:rFonts w:ascii="Tahoma" w:hAnsi="Tahoma" w:cs="Tahoma"/>
          <w:sz w:val="24"/>
          <w:szCs w:val="24"/>
        </w:rPr>
        <w:t>o su equivalente para propósitos de la referida Le</w:t>
      </w:r>
      <w:r w:rsidR="008D3216" w:rsidRPr="003D4884">
        <w:rPr>
          <w:rFonts w:ascii="Tahoma" w:hAnsi="Tahoma" w:cs="Tahoma"/>
          <w:sz w:val="24"/>
          <w:szCs w:val="24"/>
        </w:rPr>
        <w:t xml:space="preserve">y, el presente contrato </w:t>
      </w:r>
      <w:r w:rsidR="00DB1A19" w:rsidRPr="003D4884">
        <w:rPr>
          <w:rFonts w:ascii="Tahoma" w:hAnsi="Tahoma" w:cs="Tahoma"/>
          <w:sz w:val="24"/>
          <w:szCs w:val="24"/>
        </w:rPr>
        <w:t>quedará</w:t>
      </w:r>
      <w:r w:rsidR="00586282" w:rsidRPr="003D4884">
        <w:rPr>
          <w:rFonts w:ascii="Tahoma" w:hAnsi="Tahoma" w:cs="Tahoma"/>
          <w:sz w:val="24"/>
          <w:szCs w:val="24"/>
        </w:rPr>
        <w:t xml:space="preserve"> sin efecto inmediatamente</w:t>
      </w:r>
      <w:r w:rsidR="00BA2A25" w:rsidRPr="003D4884">
        <w:rPr>
          <w:rFonts w:ascii="Tahoma" w:hAnsi="Tahoma" w:cs="Tahoma"/>
          <w:sz w:val="24"/>
          <w:szCs w:val="24"/>
        </w:rPr>
        <w:t xml:space="preserve">, sin previa notificación, </w:t>
      </w:r>
      <w:r w:rsidR="00586282" w:rsidRPr="003D4884">
        <w:rPr>
          <w:rFonts w:ascii="Tahoma" w:hAnsi="Tahoma" w:cs="Tahoma"/>
          <w:sz w:val="24"/>
          <w:szCs w:val="24"/>
        </w:rPr>
        <w:t xml:space="preserve">y el </w:t>
      </w:r>
      <w:r w:rsidR="00586282" w:rsidRPr="003D4884">
        <w:rPr>
          <w:rFonts w:ascii="Tahoma" w:hAnsi="Tahoma" w:cs="Tahoma"/>
          <w:b/>
          <w:sz w:val="24"/>
          <w:szCs w:val="24"/>
        </w:rPr>
        <w:t>RRP</w:t>
      </w:r>
      <w:r w:rsidR="00586282" w:rsidRPr="003D4884">
        <w:rPr>
          <w:rFonts w:ascii="Tahoma" w:hAnsi="Tahoma" w:cs="Tahoma"/>
          <w:sz w:val="24"/>
          <w:szCs w:val="24"/>
        </w:rPr>
        <w:t xml:space="preserve"> </w:t>
      </w:r>
      <w:r w:rsidR="00DB1A19" w:rsidRPr="003D4884">
        <w:rPr>
          <w:rFonts w:ascii="Tahoma" w:hAnsi="Tahoma" w:cs="Tahoma"/>
          <w:sz w:val="24"/>
          <w:szCs w:val="24"/>
        </w:rPr>
        <w:t xml:space="preserve">tendrá derecho a exigir la devolución de las prestaciones </w:t>
      </w:r>
      <w:r w:rsidR="00EF0B1A" w:rsidRPr="003D4884">
        <w:rPr>
          <w:rFonts w:ascii="Tahoma" w:hAnsi="Tahoma" w:cs="Tahoma"/>
          <w:sz w:val="24"/>
          <w:szCs w:val="24"/>
        </w:rPr>
        <w:t xml:space="preserve">realizadas en virtud del mismo. </w:t>
      </w:r>
      <w:r w:rsidR="00DB1A19" w:rsidRPr="003D4884">
        <w:rPr>
          <w:rFonts w:ascii="Tahoma" w:hAnsi="Tahoma" w:cs="Tahoma"/>
          <w:sz w:val="24"/>
          <w:szCs w:val="24"/>
        </w:rPr>
        <w:t xml:space="preserve"> </w:t>
      </w:r>
    </w:p>
    <w:p w14:paraId="4AF1A99A" w14:textId="77777777" w:rsidR="00DB1A19" w:rsidRPr="003D4884" w:rsidRDefault="00B96F57" w:rsidP="008C631C">
      <w:pPr>
        <w:spacing w:line="276" w:lineRule="auto"/>
        <w:jc w:val="both"/>
        <w:rPr>
          <w:rFonts w:ascii="Tahoma" w:hAnsi="Tahoma" w:cs="Tahoma"/>
          <w:sz w:val="24"/>
          <w:szCs w:val="24"/>
        </w:rPr>
      </w:pPr>
      <w:r w:rsidRPr="003D4884">
        <w:rPr>
          <w:rFonts w:ascii="Tahoma" w:hAnsi="Tahoma" w:cs="Tahoma"/>
          <w:sz w:val="24"/>
          <w:szCs w:val="24"/>
        </w:rPr>
        <w:t>---</w:t>
      </w:r>
      <w:r w:rsidR="00DB1A19" w:rsidRPr="003D4884">
        <w:rPr>
          <w:rFonts w:ascii="Tahoma" w:hAnsi="Tahoma" w:cs="Tahoma"/>
          <w:sz w:val="24"/>
          <w:szCs w:val="24"/>
        </w:rPr>
        <w:t xml:space="preserve">La </w:t>
      </w:r>
      <w:r w:rsidR="00DB1A19" w:rsidRPr="003D4884">
        <w:rPr>
          <w:rFonts w:ascii="Tahoma" w:hAnsi="Tahoma" w:cs="Tahoma"/>
          <w:b/>
          <w:bCs/>
          <w:sz w:val="24"/>
          <w:szCs w:val="24"/>
        </w:rPr>
        <w:t>SEGUNDA PARTE</w:t>
      </w:r>
      <w:r w:rsidR="00DB1A19" w:rsidRPr="003D4884">
        <w:rPr>
          <w:rFonts w:ascii="Tahoma" w:hAnsi="Tahoma" w:cs="Tahoma"/>
          <w:sz w:val="24"/>
          <w:szCs w:val="24"/>
        </w:rPr>
        <w:t xml:space="preserve"> se o</w:t>
      </w:r>
      <w:r w:rsidR="00793A9A" w:rsidRPr="003D4884">
        <w:rPr>
          <w:rFonts w:ascii="Tahoma" w:hAnsi="Tahoma" w:cs="Tahoma"/>
          <w:sz w:val="24"/>
          <w:szCs w:val="24"/>
        </w:rPr>
        <w:t xml:space="preserve">bliga a informar de inmediato </w:t>
      </w:r>
      <w:r w:rsidR="00BA2A25" w:rsidRPr="003D4884">
        <w:rPr>
          <w:rFonts w:ascii="Tahoma" w:hAnsi="Tahoma" w:cs="Tahoma"/>
          <w:sz w:val="24"/>
          <w:szCs w:val="24"/>
        </w:rPr>
        <w:t xml:space="preserve">y de forma continua </w:t>
      </w:r>
      <w:r w:rsidR="00793A9A" w:rsidRPr="003D4884">
        <w:rPr>
          <w:rFonts w:ascii="Tahoma" w:hAnsi="Tahoma" w:cs="Tahoma"/>
          <w:sz w:val="24"/>
          <w:szCs w:val="24"/>
        </w:rPr>
        <w:t xml:space="preserve">al </w:t>
      </w:r>
      <w:r w:rsidR="00793A9A" w:rsidRPr="003D4884">
        <w:rPr>
          <w:rFonts w:ascii="Tahoma" w:hAnsi="Tahoma" w:cs="Tahoma"/>
          <w:b/>
          <w:sz w:val="24"/>
          <w:szCs w:val="24"/>
        </w:rPr>
        <w:t>RRP</w:t>
      </w:r>
      <w:r w:rsidR="00DB1A19" w:rsidRPr="003D4884">
        <w:rPr>
          <w:rFonts w:ascii="Tahoma" w:hAnsi="Tahoma" w:cs="Tahoma"/>
          <w:sz w:val="24"/>
          <w:szCs w:val="24"/>
        </w:rPr>
        <w:t>, durante la vigencia del presente contrato,</w:t>
      </w:r>
      <w:r w:rsidR="00DB1A19" w:rsidRPr="003D4884">
        <w:rPr>
          <w:rFonts w:ascii="Tahoma" w:hAnsi="Tahoma" w:cs="Tahoma"/>
          <w:b/>
          <w:sz w:val="24"/>
          <w:szCs w:val="24"/>
        </w:rPr>
        <w:t xml:space="preserve"> </w:t>
      </w:r>
      <w:r w:rsidR="00DB1A19" w:rsidRPr="003D4884">
        <w:rPr>
          <w:rFonts w:ascii="Tahoma" w:hAnsi="Tahoma" w:cs="Tahoma"/>
          <w:sz w:val="24"/>
          <w:szCs w:val="24"/>
        </w:rPr>
        <w:t xml:space="preserve">si fuese </w:t>
      </w:r>
      <w:r w:rsidR="00DB1A19" w:rsidRPr="003D4884">
        <w:rPr>
          <w:rFonts w:ascii="Tahoma" w:hAnsi="Tahoma" w:cs="Tahoma"/>
          <w:sz w:val="24"/>
          <w:szCs w:val="24"/>
          <w:lang w:eastAsia="es-ES"/>
        </w:rPr>
        <w:t xml:space="preserve">objeto de una investigación o de un procesamiento criminal por hechos relacionados </w:t>
      </w:r>
      <w:r w:rsidR="00BA2A25" w:rsidRPr="003D4884">
        <w:rPr>
          <w:rFonts w:ascii="Tahoma" w:hAnsi="Tahoma" w:cs="Tahoma"/>
          <w:sz w:val="24"/>
          <w:szCs w:val="24"/>
          <w:lang w:eastAsia="es-ES"/>
        </w:rPr>
        <w:t xml:space="preserve">a los </w:t>
      </w:r>
      <w:r w:rsidR="00DB1A19" w:rsidRPr="003D4884">
        <w:rPr>
          <w:rFonts w:ascii="Tahoma" w:hAnsi="Tahoma" w:cs="Tahoma"/>
          <w:sz w:val="24"/>
          <w:szCs w:val="24"/>
          <w:lang w:eastAsia="es-ES"/>
        </w:rPr>
        <w:t>delitos</w:t>
      </w:r>
      <w:r w:rsidR="00BA2A25" w:rsidRPr="003D4884">
        <w:rPr>
          <w:rFonts w:ascii="Tahoma" w:hAnsi="Tahoma" w:cs="Tahoma"/>
          <w:sz w:val="24"/>
          <w:szCs w:val="24"/>
          <w:lang w:eastAsia="es-ES"/>
        </w:rPr>
        <w:t xml:space="preserve"> anteriormente mencionados</w:t>
      </w:r>
      <w:r w:rsidR="00DB1A19" w:rsidRPr="003D4884">
        <w:rPr>
          <w:rFonts w:ascii="Tahoma" w:hAnsi="Tahoma" w:cs="Tahoma"/>
          <w:sz w:val="24"/>
          <w:szCs w:val="24"/>
          <w:lang w:eastAsia="es-ES"/>
        </w:rPr>
        <w:t xml:space="preserve">. </w:t>
      </w:r>
    </w:p>
    <w:p w14:paraId="4AF1A99B" w14:textId="77777777" w:rsidR="0019447A" w:rsidRPr="003D4884" w:rsidRDefault="008A584F" w:rsidP="008C631C">
      <w:pPr>
        <w:spacing w:line="276" w:lineRule="auto"/>
        <w:jc w:val="both"/>
        <w:rPr>
          <w:rFonts w:ascii="Tahoma" w:hAnsi="Tahoma" w:cs="Tahoma"/>
          <w:sz w:val="24"/>
          <w:szCs w:val="24"/>
        </w:rPr>
      </w:pPr>
      <w:r w:rsidRPr="003D4884">
        <w:rPr>
          <w:rFonts w:ascii="Tahoma" w:hAnsi="Tahoma" w:cs="Tahoma"/>
          <w:sz w:val="24"/>
          <w:szCs w:val="24"/>
        </w:rPr>
        <w:t xml:space="preserve">---La </w:t>
      </w:r>
      <w:r w:rsidRPr="003D4884">
        <w:rPr>
          <w:rFonts w:ascii="Tahoma" w:hAnsi="Tahoma" w:cs="Tahoma"/>
          <w:b/>
          <w:sz w:val="24"/>
          <w:szCs w:val="24"/>
        </w:rPr>
        <w:t>SEGUNDA PARTE</w:t>
      </w:r>
      <w:r w:rsidRPr="003D4884">
        <w:rPr>
          <w:rFonts w:ascii="Tahoma" w:hAnsi="Tahoma" w:cs="Tahoma"/>
          <w:sz w:val="24"/>
          <w:szCs w:val="24"/>
        </w:rPr>
        <w:t xml:space="preserve"> certifica que no ha incurrido en conducta deshonrosa, que no es adicta al uso habitual y excesivo de sustancias controladas o bebidas alcohólicas; que no ha sido condenada por delito </w:t>
      </w:r>
      <w:r w:rsidR="00CC49D9" w:rsidRPr="003D4884">
        <w:rPr>
          <w:rFonts w:ascii="Tahoma" w:hAnsi="Tahoma" w:cs="Tahoma"/>
          <w:sz w:val="24"/>
          <w:szCs w:val="24"/>
        </w:rPr>
        <w:t xml:space="preserve">alguno </w:t>
      </w:r>
      <w:r w:rsidRPr="003D4884">
        <w:rPr>
          <w:rFonts w:ascii="Tahoma" w:hAnsi="Tahoma" w:cs="Tahoma"/>
          <w:sz w:val="24"/>
          <w:szCs w:val="24"/>
        </w:rPr>
        <w:t>que implique depravac</w:t>
      </w:r>
      <w:r w:rsidR="000461E8" w:rsidRPr="003D4884">
        <w:rPr>
          <w:rFonts w:ascii="Tahoma" w:hAnsi="Tahoma" w:cs="Tahoma"/>
          <w:sz w:val="24"/>
          <w:szCs w:val="24"/>
        </w:rPr>
        <w:t>ión moral, ni ha sido destituida</w:t>
      </w:r>
      <w:r w:rsidRPr="003D4884">
        <w:rPr>
          <w:rFonts w:ascii="Tahoma" w:hAnsi="Tahoma" w:cs="Tahoma"/>
          <w:sz w:val="24"/>
          <w:szCs w:val="24"/>
        </w:rPr>
        <w:t xml:space="preserve"> del servicio público.</w:t>
      </w:r>
      <w:r w:rsidR="00D02ABC" w:rsidRPr="003D4884">
        <w:rPr>
          <w:rFonts w:ascii="Tahoma" w:hAnsi="Tahoma" w:cs="Tahoma"/>
          <w:sz w:val="24"/>
          <w:szCs w:val="24"/>
        </w:rPr>
        <w:t xml:space="preserve">  </w:t>
      </w:r>
    </w:p>
    <w:p w14:paraId="4AF1A99C" w14:textId="77777777" w:rsidR="0019447A" w:rsidRDefault="0019447A" w:rsidP="008C631C">
      <w:pPr>
        <w:pStyle w:val="NoSpacing"/>
        <w:spacing w:line="276" w:lineRule="auto"/>
        <w:jc w:val="both"/>
        <w:rPr>
          <w:rFonts w:ascii="Tahoma" w:hAnsi="Tahoma" w:cs="Tahoma"/>
          <w:sz w:val="24"/>
          <w:szCs w:val="24"/>
          <w:lang w:val="es-PR"/>
        </w:rPr>
      </w:pPr>
      <w:r w:rsidRPr="003D4884">
        <w:rPr>
          <w:rFonts w:ascii="Tahoma" w:hAnsi="Tahoma" w:cs="Tahoma"/>
          <w:sz w:val="24"/>
          <w:szCs w:val="24"/>
          <w:lang w:val="es-PR"/>
        </w:rPr>
        <w:t xml:space="preserve">---El incumplimiento parcial o total, de cualquiera de las disposiciones anteriormente mencionadas será causa suficiente para que el </w:t>
      </w:r>
      <w:r w:rsidRPr="003D4884">
        <w:rPr>
          <w:rFonts w:ascii="Tahoma" w:hAnsi="Tahoma" w:cs="Tahoma"/>
          <w:b/>
          <w:sz w:val="24"/>
          <w:szCs w:val="24"/>
          <w:lang w:val="es-PR"/>
        </w:rPr>
        <w:t>RRP</w:t>
      </w:r>
      <w:r w:rsidRPr="003D4884">
        <w:rPr>
          <w:rFonts w:ascii="Tahoma" w:hAnsi="Tahoma" w:cs="Tahoma"/>
          <w:sz w:val="24"/>
          <w:szCs w:val="24"/>
          <w:lang w:val="es-PR"/>
        </w:rPr>
        <w:t xml:space="preserve"> deje sin efecto inmediatamente el presente contrato</w:t>
      </w:r>
      <w:r w:rsidR="00E012C7" w:rsidRPr="003D4884">
        <w:rPr>
          <w:rFonts w:ascii="Tahoma" w:hAnsi="Tahoma" w:cs="Tahoma"/>
          <w:sz w:val="24"/>
          <w:szCs w:val="24"/>
          <w:lang w:val="es-PR"/>
        </w:rPr>
        <w:t>, sin notificación previa,</w:t>
      </w:r>
      <w:r w:rsidRPr="003D4884">
        <w:rPr>
          <w:rFonts w:ascii="Tahoma" w:hAnsi="Tahoma" w:cs="Tahoma"/>
          <w:sz w:val="24"/>
          <w:szCs w:val="24"/>
          <w:lang w:val="es-PR"/>
        </w:rPr>
        <w:t xml:space="preserve"> y la </w:t>
      </w:r>
      <w:r w:rsidRPr="003D4884">
        <w:rPr>
          <w:rFonts w:ascii="Tahoma" w:hAnsi="Tahoma" w:cs="Tahoma"/>
          <w:b/>
          <w:sz w:val="24"/>
          <w:szCs w:val="24"/>
          <w:lang w:val="es-PR"/>
        </w:rPr>
        <w:t>SEGUNDA PARTE</w:t>
      </w:r>
      <w:r w:rsidRPr="003D4884">
        <w:rPr>
          <w:rFonts w:ascii="Tahoma" w:hAnsi="Tahoma" w:cs="Tahoma"/>
          <w:sz w:val="24"/>
          <w:szCs w:val="24"/>
          <w:lang w:val="es-PR"/>
        </w:rPr>
        <w:t xml:space="preserve"> </w:t>
      </w:r>
      <w:r w:rsidR="00E012C7" w:rsidRPr="003D4884">
        <w:rPr>
          <w:rFonts w:ascii="Tahoma" w:hAnsi="Tahoma" w:cs="Tahoma"/>
          <w:sz w:val="24"/>
          <w:szCs w:val="24"/>
          <w:lang w:val="es-PR"/>
        </w:rPr>
        <w:t>queda obligada a</w:t>
      </w:r>
      <w:r w:rsidRPr="003D4884">
        <w:rPr>
          <w:rFonts w:ascii="Tahoma" w:hAnsi="Tahoma" w:cs="Tahoma"/>
          <w:sz w:val="24"/>
          <w:szCs w:val="24"/>
          <w:lang w:val="es-PR"/>
        </w:rPr>
        <w:t xml:space="preserve"> reintegrar al </w:t>
      </w:r>
      <w:r w:rsidRPr="003D4884">
        <w:rPr>
          <w:rFonts w:ascii="Tahoma" w:hAnsi="Tahoma" w:cs="Tahoma"/>
          <w:b/>
          <w:sz w:val="24"/>
          <w:szCs w:val="24"/>
          <w:lang w:val="es-PR"/>
        </w:rPr>
        <w:t>RRP</w:t>
      </w:r>
      <w:r w:rsidRPr="003D4884">
        <w:rPr>
          <w:rFonts w:ascii="Tahoma" w:hAnsi="Tahoma" w:cs="Tahoma"/>
          <w:sz w:val="24"/>
          <w:szCs w:val="24"/>
          <w:lang w:val="es-PR"/>
        </w:rPr>
        <w:t xml:space="preserve"> toda suma de dinero </w:t>
      </w:r>
      <w:r w:rsidR="00E012C7" w:rsidRPr="003D4884">
        <w:rPr>
          <w:rFonts w:ascii="Tahoma" w:hAnsi="Tahoma" w:cs="Tahoma"/>
          <w:sz w:val="24"/>
          <w:szCs w:val="24"/>
          <w:lang w:val="es-PR"/>
        </w:rPr>
        <w:t>recib</w:t>
      </w:r>
      <w:r w:rsidRPr="003D4884">
        <w:rPr>
          <w:rFonts w:ascii="Tahoma" w:hAnsi="Tahoma" w:cs="Tahoma"/>
          <w:sz w:val="24"/>
          <w:szCs w:val="24"/>
          <w:lang w:val="es-PR"/>
        </w:rPr>
        <w:t>ida en virtud del mismo.</w:t>
      </w:r>
    </w:p>
    <w:p w14:paraId="4AF1A99D" w14:textId="77777777" w:rsidR="00F5305E" w:rsidRPr="003D4884" w:rsidRDefault="00F5305E" w:rsidP="008C631C">
      <w:pPr>
        <w:pStyle w:val="NoSpacing"/>
        <w:spacing w:line="276" w:lineRule="auto"/>
        <w:jc w:val="both"/>
        <w:rPr>
          <w:rFonts w:ascii="Tahoma" w:hAnsi="Tahoma" w:cs="Tahoma"/>
          <w:sz w:val="24"/>
          <w:szCs w:val="24"/>
          <w:lang w:val="es-PR"/>
        </w:rPr>
      </w:pPr>
    </w:p>
    <w:p w14:paraId="4AF1A99E" w14:textId="77777777" w:rsidR="008D15FB" w:rsidRPr="003D4884" w:rsidRDefault="008D15FB" w:rsidP="008C631C">
      <w:pPr>
        <w:pStyle w:val="NoSpacing"/>
        <w:spacing w:line="276" w:lineRule="auto"/>
        <w:rPr>
          <w:rFonts w:ascii="Tahoma" w:hAnsi="Tahoma" w:cs="Tahoma"/>
          <w:b/>
          <w:bCs/>
          <w:sz w:val="24"/>
          <w:szCs w:val="24"/>
          <w:lang w:val="es-PR"/>
        </w:rPr>
      </w:pPr>
      <w:r w:rsidRPr="003D4884">
        <w:rPr>
          <w:rFonts w:ascii="Tahoma" w:hAnsi="Tahoma" w:cs="Tahoma"/>
          <w:b/>
          <w:bCs/>
          <w:sz w:val="24"/>
          <w:szCs w:val="24"/>
          <w:lang w:val="es-PR"/>
        </w:rPr>
        <w:lastRenderedPageBreak/>
        <w:tab/>
      </w:r>
      <w:r w:rsidRPr="003D4884">
        <w:rPr>
          <w:rFonts w:ascii="Tahoma" w:hAnsi="Tahoma" w:cs="Tahoma"/>
          <w:b/>
          <w:bCs/>
          <w:sz w:val="24"/>
          <w:szCs w:val="24"/>
          <w:lang w:val="es-PR"/>
        </w:rPr>
        <w:tab/>
      </w:r>
      <w:r w:rsidR="006D7D55" w:rsidRPr="003D4884">
        <w:rPr>
          <w:rFonts w:ascii="Tahoma" w:hAnsi="Tahoma" w:cs="Tahoma"/>
          <w:b/>
          <w:bCs/>
          <w:sz w:val="24"/>
          <w:szCs w:val="24"/>
          <w:lang w:val="es-PR"/>
        </w:rPr>
        <w:t xml:space="preserve">   </w:t>
      </w:r>
      <w:r w:rsidRPr="003D4884">
        <w:rPr>
          <w:rFonts w:ascii="Tahoma" w:hAnsi="Tahoma" w:cs="Tahoma"/>
          <w:b/>
          <w:bCs/>
          <w:sz w:val="24"/>
          <w:szCs w:val="24"/>
          <w:u w:val="single"/>
          <w:lang w:val="es-PR"/>
        </w:rPr>
        <w:t xml:space="preserve">CUMPLIMIENTO CON LA </w:t>
      </w:r>
      <w:r w:rsidR="006D7D55" w:rsidRPr="003D4884">
        <w:rPr>
          <w:rFonts w:ascii="Tahoma" w:hAnsi="Tahoma" w:cs="Tahoma"/>
          <w:b/>
          <w:bCs/>
          <w:sz w:val="24"/>
          <w:szCs w:val="24"/>
          <w:u w:val="single"/>
          <w:lang w:val="es-PR"/>
        </w:rPr>
        <w:t>“</w:t>
      </w:r>
      <w:r w:rsidRPr="003D4884">
        <w:rPr>
          <w:rFonts w:ascii="Tahoma" w:hAnsi="Tahoma" w:cs="Tahoma"/>
          <w:b/>
          <w:bCs/>
          <w:sz w:val="24"/>
          <w:szCs w:val="24"/>
          <w:u w:val="single"/>
          <w:lang w:val="es-PR"/>
        </w:rPr>
        <w:t>LEY PARA LA INVERSIÓN</w:t>
      </w:r>
    </w:p>
    <w:p w14:paraId="4AF1A99F" w14:textId="77777777" w:rsidR="008D15FB" w:rsidRPr="003D4884" w:rsidRDefault="008D15FB" w:rsidP="008C631C">
      <w:pPr>
        <w:pStyle w:val="NoSpacing"/>
        <w:spacing w:line="276" w:lineRule="auto"/>
        <w:rPr>
          <w:rFonts w:ascii="Tahoma" w:hAnsi="Tahoma" w:cs="Tahoma"/>
          <w:b/>
          <w:bCs/>
          <w:sz w:val="24"/>
          <w:szCs w:val="24"/>
          <w:u w:val="single"/>
          <w:lang w:val="es-PR"/>
        </w:rPr>
      </w:pPr>
      <w:r w:rsidRPr="003D4884">
        <w:rPr>
          <w:rFonts w:ascii="Tahoma" w:hAnsi="Tahoma" w:cs="Tahoma"/>
          <w:b/>
          <w:bCs/>
          <w:sz w:val="24"/>
          <w:szCs w:val="24"/>
          <w:lang w:val="es-PR"/>
        </w:rPr>
        <w:tab/>
      </w:r>
      <w:r w:rsidRPr="003D4884">
        <w:rPr>
          <w:rFonts w:ascii="Tahoma" w:hAnsi="Tahoma" w:cs="Tahoma"/>
          <w:b/>
          <w:bCs/>
          <w:sz w:val="24"/>
          <w:szCs w:val="24"/>
          <w:lang w:val="es-PR"/>
        </w:rPr>
        <w:tab/>
        <w:t xml:space="preserve">              </w:t>
      </w:r>
      <w:r w:rsidRPr="003D4884">
        <w:rPr>
          <w:rFonts w:ascii="Tahoma" w:hAnsi="Tahoma" w:cs="Tahoma"/>
          <w:b/>
          <w:bCs/>
          <w:sz w:val="24"/>
          <w:szCs w:val="24"/>
          <w:u w:val="single"/>
          <w:lang w:val="es-PR"/>
        </w:rPr>
        <w:t>EN LA INDUSTRIA PUERTORRIQUEÑA</w:t>
      </w:r>
      <w:r w:rsidR="006D7D55" w:rsidRPr="003D4884">
        <w:rPr>
          <w:rFonts w:ascii="Tahoma" w:hAnsi="Tahoma" w:cs="Tahoma"/>
          <w:b/>
          <w:bCs/>
          <w:sz w:val="24"/>
          <w:szCs w:val="24"/>
          <w:u w:val="single"/>
          <w:lang w:val="es-PR"/>
        </w:rPr>
        <w:t>”</w:t>
      </w:r>
    </w:p>
    <w:p w14:paraId="4AF1A9A0" w14:textId="77777777" w:rsidR="008D15FB" w:rsidRDefault="008D15FB" w:rsidP="008C631C">
      <w:pPr>
        <w:pStyle w:val="NoSpacing"/>
        <w:spacing w:line="276" w:lineRule="auto"/>
        <w:jc w:val="both"/>
        <w:rPr>
          <w:rFonts w:ascii="Tahoma" w:hAnsi="Tahoma" w:cs="Tahoma"/>
          <w:iCs/>
          <w:sz w:val="24"/>
          <w:szCs w:val="24"/>
          <w:lang w:val="es-PR"/>
        </w:rPr>
      </w:pPr>
      <w:r w:rsidRPr="003D4884">
        <w:rPr>
          <w:rFonts w:ascii="Tahoma" w:hAnsi="Tahoma" w:cs="Tahoma"/>
          <w:b/>
          <w:sz w:val="24"/>
          <w:szCs w:val="24"/>
          <w:lang w:val="es-PR"/>
        </w:rPr>
        <w:t>---</w:t>
      </w:r>
      <w:r w:rsidR="006D7D55" w:rsidRPr="008C631C">
        <w:rPr>
          <w:rFonts w:ascii="Tahoma" w:hAnsi="Tahoma" w:cs="Tahoma"/>
          <w:b/>
          <w:bCs/>
          <w:sz w:val="24"/>
          <w:szCs w:val="24"/>
          <w:lang w:val="es-PR"/>
        </w:rPr>
        <w:t>VIGÉSIMA NOVENA</w:t>
      </w:r>
      <w:r w:rsidRPr="003D4884">
        <w:rPr>
          <w:rFonts w:ascii="Tahoma" w:hAnsi="Tahoma" w:cs="Tahoma"/>
          <w:b/>
          <w:sz w:val="24"/>
          <w:szCs w:val="24"/>
          <w:lang w:val="es-PR"/>
        </w:rPr>
        <w:t>:</w:t>
      </w:r>
      <w:r w:rsidRPr="003D4884">
        <w:rPr>
          <w:rFonts w:ascii="Tahoma" w:hAnsi="Tahoma" w:cs="Tahoma"/>
          <w:sz w:val="24"/>
          <w:szCs w:val="24"/>
          <w:lang w:val="es-PR"/>
        </w:rPr>
        <w:t xml:space="preserve">  A tenor con la Ley Núm. 14-2004, según enmendada, la </w:t>
      </w:r>
      <w:r w:rsidRPr="003D4884">
        <w:rPr>
          <w:rFonts w:ascii="Tahoma" w:hAnsi="Tahoma" w:cs="Tahoma"/>
          <w:b/>
          <w:sz w:val="24"/>
          <w:szCs w:val="24"/>
          <w:lang w:val="es-PR"/>
        </w:rPr>
        <w:t>SEGUNDA PARTE</w:t>
      </w:r>
      <w:r w:rsidRPr="003D4884">
        <w:rPr>
          <w:rFonts w:ascii="Tahoma" w:hAnsi="Tahoma" w:cs="Tahoma"/>
          <w:sz w:val="24"/>
          <w:szCs w:val="24"/>
          <w:lang w:val="es-PR"/>
        </w:rPr>
        <w:t xml:space="preserve"> se compromete a utilizar artículos extraídos, producidos, ensamblados, envasados o distribuidos en Puerto Rico por empresas con operaciones en Puerto Rico o distribuidos por agentes establecidos en Puerto Rico, al momento de rendirse el servicio, siempre que estén disponibles.  La </w:t>
      </w:r>
      <w:r w:rsidRPr="003D4884">
        <w:rPr>
          <w:rFonts w:ascii="Tahoma" w:hAnsi="Tahoma" w:cs="Tahoma"/>
          <w:b/>
          <w:sz w:val="24"/>
          <w:szCs w:val="24"/>
          <w:lang w:val="es-PR"/>
        </w:rPr>
        <w:t>SEGUNDA PARTE</w:t>
      </w:r>
      <w:r w:rsidRPr="003D4884">
        <w:rPr>
          <w:rFonts w:ascii="Tahoma" w:hAnsi="Tahoma" w:cs="Tahoma"/>
          <w:sz w:val="24"/>
          <w:szCs w:val="24"/>
          <w:lang w:val="es-PR"/>
        </w:rPr>
        <w:t xml:space="preserve"> se compromete además a cumplir con la Ley Núm. 2-2014, titulada, </w:t>
      </w:r>
      <w:r w:rsidR="001E2E02" w:rsidRPr="003D4884">
        <w:rPr>
          <w:rFonts w:ascii="Tahoma" w:hAnsi="Tahoma" w:cs="Tahoma"/>
          <w:sz w:val="24"/>
          <w:szCs w:val="24"/>
          <w:lang w:val="es-PR"/>
        </w:rPr>
        <w:t>“</w:t>
      </w:r>
      <w:r w:rsidRPr="003D4884">
        <w:rPr>
          <w:rFonts w:ascii="Tahoma" w:hAnsi="Tahoma" w:cs="Tahoma"/>
          <w:iCs/>
          <w:sz w:val="24"/>
          <w:szCs w:val="24"/>
          <w:lang w:val="es-PR"/>
        </w:rPr>
        <w:t>Ley para establecer parámetros de preferencia a los productos manufacturados, ensamblados, envasados o distribuidos por empresas en las cuales trabajen personas con impedimentos físicos o mentales</w:t>
      </w:r>
      <w:r w:rsidR="001E2E02" w:rsidRPr="003D4884">
        <w:rPr>
          <w:rFonts w:ascii="Tahoma" w:hAnsi="Tahoma" w:cs="Tahoma"/>
          <w:iCs/>
          <w:sz w:val="24"/>
          <w:szCs w:val="24"/>
          <w:lang w:val="es-PR"/>
        </w:rPr>
        <w:t>”</w:t>
      </w:r>
      <w:r w:rsidRPr="003D4884">
        <w:rPr>
          <w:rFonts w:ascii="Tahoma" w:hAnsi="Tahoma" w:cs="Tahoma"/>
          <w:iCs/>
          <w:sz w:val="24"/>
          <w:szCs w:val="24"/>
          <w:lang w:val="es-PR"/>
        </w:rPr>
        <w:t>.</w:t>
      </w:r>
    </w:p>
    <w:p w14:paraId="4AF1A9A1" w14:textId="77777777" w:rsidR="00F5305E" w:rsidRPr="003D4884" w:rsidRDefault="00F5305E" w:rsidP="008C631C">
      <w:pPr>
        <w:pStyle w:val="NoSpacing"/>
        <w:spacing w:line="276" w:lineRule="auto"/>
        <w:jc w:val="both"/>
        <w:rPr>
          <w:rFonts w:ascii="Tahoma" w:hAnsi="Tahoma" w:cs="Tahoma"/>
          <w:iCs/>
          <w:sz w:val="24"/>
          <w:szCs w:val="24"/>
          <w:lang w:val="es-PR"/>
        </w:rPr>
      </w:pPr>
    </w:p>
    <w:p w14:paraId="4AF1A9A2" w14:textId="77777777" w:rsidR="00DD0EAF" w:rsidRPr="003D4884" w:rsidRDefault="00DD0EAF" w:rsidP="008C631C">
      <w:pPr>
        <w:pStyle w:val="Heading1"/>
        <w:spacing w:line="276" w:lineRule="auto"/>
        <w:rPr>
          <w:rFonts w:ascii="Tahoma" w:hAnsi="Tahoma" w:cs="Tahoma"/>
          <w:bCs/>
          <w:szCs w:val="24"/>
          <w:u w:val="single"/>
        </w:rPr>
      </w:pPr>
      <w:r w:rsidRPr="003D4884">
        <w:rPr>
          <w:rFonts w:ascii="Tahoma" w:hAnsi="Tahoma" w:cs="Tahoma"/>
          <w:bCs/>
          <w:szCs w:val="24"/>
          <w:u w:val="single"/>
        </w:rPr>
        <w:t>CONFIDENCIALIDAD</w:t>
      </w:r>
    </w:p>
    <w:p w14:paraId="4AF1A9A3" w14:textId="77777777" w:rsidR="00F5305E" w:rsidRDefault="001A5D06" w:rsidP="008C631C">
      <w:pPr>
        <w:spacing w:line="276" w:lineRule="auto"/>
        <w:jc w:val="both"/>
        <w:rPr>
          <w:rFonts w:ascii="Tahoma" w:hAnsi="Tahoma" w:cs="Tahoma"/>
          <w:sz w:val="24"/>
          <w:szCs w:val="24"/>
        </w:rPr>
      </w:pPr>
      <w:r w:rsidRPr="003D4884">
        <w:rPr>
          <w:rFonts w:ascii="Tahoma" w:hAnsi="Tahoma" w:cs="Tahoma"/>
          <w:b/>
          <w:bCs/>
          <w:sz w:val="24"/>
          <w:szCs w:val="24"/>
        </w:rPr>
        <w:t xml:space="preserve">---TRIGÉSIMA:  </w:t>
      </w:r>
      <w:r w:rsidR="006B7A77" w:rsidRPr="003D4884">
        <w:rPr>
          <w:rFonts w:ascii="Tahoma" w:hAnsi="Tahoma" w:cs="Tahoma"/>
          <w:sz w:val="24"/>
          <w:szCs w:val="24"/>
        </w:rPr>
        <w:t xml:space="preserve">La </w:t>
      </w:r>
      <w:r w:rsidR="006B7A77" w:rsidRPr="003D4884">
        <w:rPr>
          <w:rFonts w:ascii="Tahoma" w:hAnsi="Tahoma" w:cs="Tahoma"/>
          <w:b/>
          <w:bCs/>
          <w:sz w:val="24"/>
          <w:szCs w:val="24"/>
        </w:rPr>
        <w:t>SEGUNDA PARTE</w:t>
      </w:r>
      <w:r w:rsidR="006B7A77" w:rsidRPr="003D4884">
        <w:rPr>
          <w:rFonts w:ascii="Tahoma" w:hAnsi="Tahoma" w:cs="Tahoma"/>
          <w:sz w:val="24"/>
          <w:szCs w:val="24"/>
        </w:rPr>
        <w:t xml:space="preserve"> acepta y estipula que en cualquier asunto que pueda realizar bajo este contrato, queda sujeta a una obligación de confidencialidad absoluta por el sólo acto de aceptar realizar gestiones o trabajo para el </w:t>
      </w:r>
      <w:r w:rsidR="006B7A77" w:rsidRPr="003D4884">
        <w:rPr>
          <w:rFonts w:ascii="Tahoma" w:hAnsi="Tahoma" w:cs="Tahoma"/>
          <w:b/>
          <w:bCs/>
          <w:sz w:val="24"/>
          <w:szCs w:val="24"/>
        </w:rPr>
        <w:t>RRP</w:t>
      </w:r>
      <w:r w:rsidR="006B7A77" w:rsidRPr="003D4884">
        <w:rPr>
          <w:rFonts w:ascii="Tahoma" w:hAnsi="Tahoma" w:cs="Tahoma"/>
          <w:sz w:val="24"/>
          <w:szCs w:val="24"/>
        </w:rPr>
        <w:t xml:space="preserve"> conforme a  lo estipulado en este contrato y que no podrá publicar o divulgar información, documentos o material provisto por el </w:t>
      </w:r>
      <w:r w:rsidR="006B7A77" w:rsidRPr="003D4884">
        <w:rPr>
          <w:rFonts w:ascii="Tahoma" w:hAnsi="Tahoma" w:cs="Tahoma"/>
          <w:b/>
          <w:bCs/>
          <w:sz w:val="24"/>
          <w:szCs w:val="24"/>
        </w:rPr>
        <w:t>RRP</w:t>
      </w:r>
      <w:r w:rsidR="006B7A77" w:rsidRPr="003D4884">
        <w:rPr>
          <w:rFonts w:ascii="Tahoma" w:hAnsi="Tahoma" w:cs="Tahoma"/>
          <w:sz w:val="24"/>
          <w:szCs w:val="24"/>
        </w:rPr>
        <w:t xml:space="preserve">, como tampoco el producido o generado para el </w:t>
      </w:r>
      <w:r w:rsidR="006B7A77" w:rsidRPr="003D4884">
        <w:rPr>
          <w:rFonts w:ascii="Tahoma" w:hAnsi="Tahoma" w:cs="Tahoma"/>
          <w:b/>
          <w:bCs/>
          <w:sz w:val="24"/>
          <w:szCs w:val="24"/>
        </w:rPr>
        <w:t>RRP</w:t>
      </w:r>
      <w:r w:rsidR="006B7A77" w:rsidRPr="003D4884">
        <w:rPr>
          <w:rFonts w:ascii="Tahoma" w:hAnsi="Tahoma" w:cs="Tahoma"/>
          <w:sz w:val="24"/>
          <w:szCs w:val="24"/>
        </w:rPr>
        <w:t xml:space="preserve">, en la preparación de trabajos gráficos o de ilustración, como que tampoco utilizará los textos redactados bajo este contrato, en contratos con otra tercera parte, medio escrito de clase alguna, entidad pública, privada o persona natural o jurídica, dentro o fuera del Estado Libre Asociado de Puerto Rico. Igualmente, la </w:t>
      </w:r>
      <w:r w:rsidR="006B7A77" w:rsidRPr="003D4884">
        <w:rPr>
          <w:rFonts w:ascii="Tahoma" w:hAnsi="Tahoma" w:cs="Tahoma"/>
          <w:b/>
          <w:bCs/>
          <w:sz w:val="24"/>
          <w:szCs w:val="24"/>
        </w:rPr>
        <w:t>SEGUNDA PARTE</w:t>
      </w:r>
      <w:r w:rsidR="006B7A77" w:rsidRPr="003D4884">
        <w:rPr>
          <w:rFonts w:ascii="Tahoma" w:hAnsi="Tahoma" w:cs="Tahoma"/>
          <w:sz w:val="24"/>
          <w:szCs w:val="24"/>
        </w:rPr>
        <w:t xml:space="preserve"> estipula y acepta que en tanto que la información, documentos o material provisto por o producido o generado por el </w:t>
      </w:r>
      <w:r w:rsidR="006B7A77" w:rsidRPr="003D4884">
        <w:rPr>
          <w:rFonts w:ascii="Tahoma" w:hAnsi="Tahoma" w:cs="Tahoma"/>
          <w:b/>
          <w:bCs/>
          <w:sz w:val="24"/>
          <w:szCs w:val="24"/>
        </w:rPr>
        <w:t>RRP</w:t>
      </w:r>
      <w:r w:rsidR="006B7A77" w:rsidRPr="003D4884">
        <w:rPr>
          <w:rFonts w:ascii="Tahoma" w:hAnsi="Tahoma" w:cs="Tahoma"/>
          <w:sz w:val="24"/>
          <w:szCs w:val="24"/>
        </w:rPr>
        <w:t xml:space="preserve"> para la preparación de las tareas objeto de este contrato no se pueda considerar o clasificar como de dominio público conforme las leyes de propiedad intelectual y de derecho de autor, tanto de los Estados Unidos de América como bajo el Derecho Internacional, y salvo previo consentimiento escrito del </w:t>
      </w:r>
      <w:r w:rsidR="006B7A77" w:rsidRPr="003D4884">
        <w:rPr>
          <w:rFonts w:ascii="Tahoma" w:hAnsi="Tahoma" w:cs="Tahoma"/>
          <w:b/>
          <w:bCs/>
          <w:sz w:val="24"/>
          <w:szCs w:val="24"/>
        </w:rPr>
        <w:t>RRP</w:t>
      </w:r>
      <w:r w:rsidR="006B7A77" w:rsidRPr="003D4884">
        <w:rPr>
          <w:rFonts w:ascii="Tahoma" w:hAnsi="Tahoma" w:cs="Tahoma"/>
          <w:sz w:val="24"/>
          <w:szCs w:val="24"/>
        </w:rPr>
        <w:t>, éste no podrá de ninguna forma o manera divulgar o utilizar para su ventaja personal o de terceros, aquella información que obtenga para su trabajo con</w:t>
      </w:r>
      <w:r w:rsidR="00526C9F" w:rsidRPr="003D4884">
        <w:rPr>
          <w:rFonts w:ascii="Tahoma" w:hAnsi="Tahoma" w:cs="Tahoma"/>
          <w:sz w:val="24"/>
          <w:szCs w:val="24"/>
        </w:rPr>
        <w:t xml:space="preserve"> el </w:t>
      </w:r>
      <w:r w:rsidR="00526C9F" w:rsidRPr="003D4884">
        <w:rPr>
          <w:rFonts w:ascii="Tahoma" w:hAnsi="Tahoma" w:cs="Tahoma"/>
          <w:b/>
          <w:bCs/>
          <w:sz w:val="24"/>
          <w:szCs w:val="24"/>
        </w:rPr>
        <w:t>RRP</w:t>
      </w:r>
      <w:r w:rsidR="006B7A77" w:rsidRPr="003D4884">
        <w:rPr>
          <w:rFonts w:ascii="Tahoma" w:hAnsi="Tahoma" w:cs="Tahoma"/>
          <w:sz w:val="24"/>
          <w:szCs w:val="24"/>
        </w:rPr>
        <w:t xml:space="preserve">, hacer consultorías, redacción, traducción o creación de escritos, ni brindar asistencia técnica o divulgar información de clase alguna, a ninguna otra entidad pública, privada o persona natural o jurídica dentro o fuera del Estado Libre Asociado de Puerto Rico, en la medida en que dicha gestión o acto se fundamente en forma alguna en información, documentos o material provisto por, o producido o generado para </w:t>
      </w:r>
      <w:r w:rsidR="00526C9F" w:rsidRPr="003D4884">
        <w:rPr>
          <w:rFonts w:ascii="Tahoma" w:hAnsi="Tahoma" w:cs="Tahoma"/>
          <w:sz w:val="24"/>
          <w:szCs w:val="24"/>
        </w:rPr>
        <w:t xml:space="preserve">el </w:t>
      </w:r>
      <w:r w:rsidR="00526C9F" w:rsidRPr="003D4884">
        <w:rPr>
          <w:rFonts w:ascii="Tahoma" w:hAnsi="Tahoma" w:cs="Tahoma"/>
          <w:b/>
          <w:bCs/>
          <w:sz w:val="24"/>
          <w:szCs w:val="24"/>
        </w:rPr>
        <w:t>RRP</w:t>
      </w:r>
      <w:r w:rsidR="00526C9F" w:rsidRPr="003D4884">
        <w:rPr>
          <w:rFonts w:ascii="Tahoma" w:hAnsi="Tahoma" w:cs="Tahoma"/>
          <w:sz w:val="24"/>
          <w:szCs w:val="24"/>
        </w:rPr>
        <w:t xml:space="preserve"> </w:t>
      </w:r>
      <w:r w:rsidR="006B7A77" w:rsidRPr="003D4884">
        <w:rPr>
          <w:rFonts w:ascii="Tahoma" w:hAnsi="Tahoma" w:cs="Tahoma"/>
          <w:sz w:val="24"/>
          <w:szCs w:val="24"/>
        </w:rPr>
        <w:t>para la realización de los servicios y tareas objeto de este contrato.</w:t>
      </w:r>
    </w:p>
    <w:p w14:paraId="4AF1A9A4" w14:textId="77777777" w:rsidR="006B7A77" w:rsidRPr="003D4884" w:rsidRDefault="006B7A77" w:rsidP="008C631C">
      <w:pPr>
        <w:spacing w:line="276" w:lineRule="auto"/>
        <w:jc w:val="both"/>
        <w:rPr>
          <w:rFonts w:ascii="Tahoma" w:hAnsi="Tahoma" w:cs="Tahoma"/>
          <w:sz w:val="24"/>
          <w:szCs w:val="24"/>
        </w:rPr>
      </w:pPr>
      <w:r w:rsidRPr="003D4884">
        <w:rPr>
          <w:rFonts w:ascii="Tahoma" w:hAnsi="Tahoma" w:cs="Tahoma"/>
          <w:sz w:val="24"/>
          <w:szCs w:val="24"/>
        </w:rPr>
        <w:t xml:space="preserve"> </w:t>
      </w:r>
    </w:p>
    <w:p w14:paraId="4AF1A9A5" w14:textId="77777777" w:rsidR="00A94216" w:rsidRPr="003D4884" w:rsidRDefault="00A94216" w:rsidP="008C631C">
      <w:pPr>
        <w:pStyle w:val="NoSpacing"/>
        <w:spacing w:line="276" w:lineRule="auto"/>
        <w:jc w:val="center"/>
        <w:rPr>
          <w:rFonts w:ascii="Tahoma" w:hAnsi="Tahoma" w:cs="Tahoma"/>
          <w:sz w:val="24"/>
          <w:szCs w:val="24"/>
          <w:lang w:val="es-PR"/>
        </w:rPr>
      </w:pPr>
      <w:r w:rsidRPr="003D4884">
        <w:rPr>
          <w:rFonts w:ascii="Tahoma" w:hAnsi="Tahoma" w:cs="Tahoma"/>
          <w:b/>
          <w:sz w:val="24"/>
          <w:szCs w:val="24"/>
          <w:u w:val="single"/>
          <w:lang w:val="es-PR"/>
        </w:rPr>
        <w:t>NORMATIVA U.P.R.</w:t>
      </w:r>
    </w:p>
    <w:p w14:paraId="4AF1A9A6" w14:textId="77777777" w:rsidR="009A4051" w:rsidRDefault="008D15FB" w:rsidP="008C631C">
      <w:pPr>
        <w:spacing w:line="276" w:lineRule="auto"/>
        <w:jc w:val="both"/>
        <w:rPr>
          <w:rFonts w:ascii="Tahoma" w:hAnsi="Tahoma" w:cs="Tahoma"/>
          <w:sz w:val="24"/>
          <w:szCs w:val="24"/>
        </w:rPr>
      </w:pPr>
      <w:r w:rsidRPr="003D4884">
        <w:rPr>
          <w:rFonts w:ascii="Tahoma" w:hAnsi="Tahoma" w:cs="Tahoma"/>
          <w:b/>
          <w:bCs/>
          <w:sz w:val="24"/>
          <w:szCs w:val="24"/>
        </w:rPr>
        <w:t>---</w:t>
      </w:r>
      <w:r w:rsidR="002A6880" w:rsidRPr="003D4884">
        <w:rPr>
          <w:rFonts w:ascii="Tahoma" w:hAnsi="Tahoma" w:cs="Tahoma"/>
          <w:b/>
          <w:bCs/>
          <w:sz w:val="24"/>
          <w:szCs w:val="24"/>
        </w:rPr>
        <w:t>TRIGÉSIMA</w:t>
      </w:r>
      <w:r w:rsidR="002A6880" w:rsidRPr="003D4884">
        <w:rPr>
          <w:rFonts w:ascii="Tahoma" w:hAnsi="Tahoma" w:cs="Tahoma"/>
          <w:sz w:val="24"/>
          <w:szCs w:val="24"/>
        </w:rPr>
        <w:t xml:space="preserve"> </w:t>
      </w:r>
      <w:r w:rsidR="006D7D55" w:rsidRPr="003D4884">
        <w:rPr>
          <w:rFonts w:ascii="Tahoma" w:hAnsi="Tahoma" w:cs="Tahoma"/>
          <w:b/>
          <w:bCs/>
          <w:sz w:val="24"/>
          <w:szCs w:val="24"/>
        </w:rPr>
        <w:t>PRIMERA</w:t>
      </w:r>
      <w:r w:rsidR="002A6880" w:rsidRPr="003D4884">
        <w:rPr>
          <w:rFonts w:ascii="Tahoma" w:hAnsi="Tahoma" w:cs="Tahoma"/>
          <w:b/>
          <w:bCs/>
          <w:sz w:val="24"/>
          <w:szCs w:val="24"/>
        </w:rPr>
        <w:t>:</w:t>
      </w:r>
      <w:r w:rsidR="002A6880" w:rsidRPr="003D4884">
        <w:rPr>
          <w:rFonts w:ascii="Tahoma" w:hAnsi="Tahoma" w:cs="Tahoma"/>
          <w:sz w:val="24"/>
          <w:szCs w:val="24"/>
        </w:rPr>
        <w:t xml:space="preserve">  </w:t>
      </w:r>
      <w:r w:rsidR="00A94216" w:rsidRPr="003D4884">
        <w:rPr>
          <w:rFonts w:ascii="Tahoma" w:hAnsi="Tahoma" w:cs="Tahoma"/>
          <w:sz w:val="24"/>
          <w:szCs w:val="24"/>
        </w:rPr>
        <w:t xml:space="preserve">La </w:t>
      </w:r>
      <w:r w:rsidR="00A94216" w:rsidRPr="003D4884">
        <w:rPr>
          <w:rFonts w:ascii="Tahoma" w:hAnsi="Tahoma" w:cs="Tahoma"/>
          <w:b/>
          <w:sz w:val="24"/>
          <w:szCs w:val="24"/>
        </w:rPr>
        <w:t>SEGUNDA PARTE</w:t>
      </w:r>
      <w:r w:rsidR="008F0D1E" w:rsidRPr="003D4884">
        <w:rPr>
          <w:rFonts w:ascii="Tahoma" w:hAnsi="Tahoma" w:cs="Tahoma"/>
          <w:b/>
          <w:sz w:val="24"/>
          <w:szCs w:val="24"/>
        </w:rPr>
        <w:t xml:space="preserve"> </w:t>
      </w:r>
      <w:r w:rsidR="008F0D1E" w:rsidRPr="003D4884">
        <w:rPr>
          <w:rFonts w:ascii="Tahoma" w:hAnsi="Tahoma" w:cs="Tahoma"/>
          <w:sz w:val="24"/>
          <w:szCs w:val="24"/>
        </w:rPr>
        <w:t xml:space="preserve">no podrá alterar los procedimientos de servicios o tomar decisiones que afecten la política administrativa del </w:t>
      </w:r>
      <w:r w:rsidR="008F0D1E" w:rsidRPr="003D4884">
        <w:rPr>
          <w:rFonts w:ascii="Tahoma" w:hAnsi="Tahoma" w:cs="Tahoma"/>
          <w:b/>
          <w:sz w:val="24"/>
          <w:szCs w:val="24"/>
        </w:rPr>
        <w:t>RRP</w:t>
      </w:r>
      <w:r w:rsidR="008F0D1E" w:rsidRPr="003D4884">
        <w:rPr>
          <w:rFonts w:ascii="Tahoma" w:hAnsi="Tahoma" w:cs="Tahoma"/>
          <w:sz w:val="24"/>
          <w:szCs w:val="24"/>
        </w:rPr>
        <w:t>.</w:t>
      </w:r>
    </w:p>
    <w:p w14:paraId="4AF1A9A7" w14:textId="77777777" w:rsidR="00F5305E" w:rsidRPr="003D4884" w:rsidRDefault="00F5305E" w:rsidP="008C631C">
      <w:pPr>
        <w:spacing w:line="276" w:lineRule="auto"/>
        <w:jc w:val="both"/>
        <w:rPr>
          <w:rFonts w:ascii="Tahoma" w:hAnsi="Tahoma" w:cs="Tahoma"/>
          <w:sz w:val="24"/>
          <w:szCs w:val="24"/>
        </w:rPr>
      </w:pPr>
    </w:p>
    <w:p w14:paraId="4AF1A9A8" w14:textId="77777777" w:rsidR="009A4051" w:rsidRPr="003D4884" w:rsidRDefault="009A4051" w:rsidP="008C631C">
      <w:pPr>
        <w:spacing w:line="276" w:lineRule="auto"/>
        <w:jc w:val="center"/>
        <w:rPr>
          <w:rFonts w:ascii="Tahoma" w:hAnsi="Tahoma" w:cs="Tahoma"/>
          <w:sz w:val="24"/>
          <w:szCs w:val="24"/>
          <w:u w:val="single"/>
        </w:rPr>
      </w:pPr>
      <w:r w:rsidRPr="003D4884">
        <w:rPr>
          <w:rFonts w:ascii="Tahoma" w:hAnsi="Tahoma" w:cs="Tahoma"/>
          <w:b/>
          <w:sz w:val="24"/>
          <w:szCs w:val="24"/>
          <w:u w:val="single"/>
        </w:rPr>
        <w:t>DERECHOS PROPIETARIOS</w:t>
      </w:r>
    </w:p>
    <w:p w14:paraId="4AF1A9A9" w14:textId="77777777" w:rsidR="00F5305E" w:rsidRDefault="008D15FB" w:rsidP="008C631C">
      <w:pPr>
        <w:spacing w:line="276" w:lineRule="auto"/>
        <w:jc w:val="both"/>
        <w:rPr>
          <w:rFonts w:ascii="Tahoma" w:hAnsi="Tahoma" w:cs="Tahoma"/>
          <w:sz w:val="24"/>
          <w:szCs w:val="24"/>
        </w:rPr>
      </w:pPr>
      <w:r w:rsidRPr="003D4884">
        <w:rPr>
          <w:rFonts w:ascii="Tahoma" w:hAnsi="Tahoma" w:cs="Tahoma"/>
          <w:b/>
          <w:bCs/>
          <w:sz w:val="24"/>
          <w:szCs w:val="24"/>
        </w:rPr>
        <w:t>---TRIGÉSIMA</w:t>
      </w:r>
      <w:r w:rsidRPr="003D4884">
        <w:rPr>
          <w:rFonts w:ascii="Tahoma" w:hAnsi="Tahoma" w:cs="Tahoma"/>
          <w:sz w:val="24"/>
          <w:szCs w:val="24"/>
        </w:rPr>
        <w:t xml:space="preserve"> </w:t>
      </w:r>
      <w:r w:rsidR="006D7D55" w:rsidRPr="003D4884">
        <w:rPr>
          <w:rFonts w:ascii="Tahoma" w:hAnsi="Tahoma" w:cs="Tahoma"/>
          <w:b/>
          <w:bCs/>
          <w:sz w:val="24"/>
          <w:szCs w:val="24"/>
        </w:rPr>
        <w:t>SEGUNDA</w:t>
      </w:r>
      <w:r w:rsidRPr="003D4884">
        <w:rPr>
          <w:rFonts w:ascii="Tahoma" w:hAnsi="Tahoma" w:cs="Tahoma"/>
          <w:b/>
          <w:bCs/>
          <w:sz w:val="24"/>
          <w:szCs w:val="24"/>
        </w:rPr>
        <w:t>:</w:t>
      </w:r>
      <w:r w:rsidRPr="003D4884">
        <w:rPr>
          <w:rFonts w:ascii="Tahoma" w:hAnsi="Tahoma" w:cs="Tahoma"/>
          <w:sz w:val="24"/>
          <w:szCs w:val="24"/>
        </w:rPr>
        <w:t xml:space="preserve">  </w:t>
      </w:r>
      <w:r w:rsidR="009A4051" w:rsidRPr="003D4884">
        <w:rPr>
          <w:rFonts w:ascii="Tahoma" w:hAnsi="Tahoma" w:cs="Tahoma"/>
          <w:iCs/>
          <w:sz w:val="24"/>
          <w:szCs w:val="24"/>
        </w:rPr>
        <w:t>L</w:t>
      </w:r>
      <w:r w:rsidR="0093444B" w:rsidRPr="003D4884">
        <w:rPr>
          <w:rFonts w:ascii="Tahoma" w:hAnsi="Tahoma" w:cs="Tahoma"/>
          <w:iCs/>
          <w:sz w:val="24"/>
          <w:szCs w:val="24"/>
        </w:rPr>
        <w:t>a</w:t>
      </w:r>
      <w:r w:rsidR="009A4051" w:rsidRPr="003D4884">
        <w:rPr>
          <w:rFonts w:ascii="Tahoma" w:hAnsi="Tahoma" w:cs="Tahoma"/>
          <w:iCs/>
          <w:sz w:val="24"/>
          <w:szCs w:val="24"/>
        </w:rPr>
        <w:t xml:space="preserve"> </w:t>
      </w:r>
      <w:r w:rsidR="009A4051" w:rsidRPr="003D4884">
        <w:rPr>
          <w:rFonts w:ascii="Tahoma" w:hAnsi="Tahoma" w:cs="Tahoma"/>
          <w:b/>
          <w:bCs/>
          <w:iCs/>
          <w:sz w:val="24"/>
          <w:szCs w:val="24"/>
        </w:rPr>
        <w:t>SEGUNDA PARTE</w:t>
      </w:r>
      <w:r w:rsidR="009A4051" w:rsidRPr="003D4884">
        <w:rPr>
          <w:rFonts w:ascii="Tahoma" w:hAnsi="Tahoma" w:cs="Tahoma"/>
          <w:sz w:val="24"/>
          <w:szCs w:val="24"/>
        </w:rPr>
        <w:t xml:space="preserve"> acuerda que, en consideración a este </w:t>
      </w:r>
      <w:r w:rsidR="0093444B" w:rsidRPr="003D4884">
        <w:rPr>
          <w:rFonts w:ascii="Tahoma" w:hAnsi="Tahoma" w:cs="Tahoma"/>
          <w:sz w:val="24"/>
          <w:szCs w:val="24"/>
        </w:rPr>
        <w:t xml:space="preserve">contrato </w:t>
      </w:r>
      <w:r w:rsidR="009A4051" w:rsidRPr="003D4884">
        <w:rPr>
          <w:rFonts w:ascii="Tahoma" w:hAnsi="Tahoma" w:cs="Tahoma"/>
          <w:sz w:val="24"/>
          <w:szCs w:val="24"/>
        </w:rPr>
        <w:t xml:space="preserve">acuerdo, toda obra de autoría encomendada o que resultare de la ejecución del presente </w:t>
      </w:r>
      <w:r w:rsidR="0093444B" w:rsidRPr="003D4884">
        <w:rPr>
          <w:rFonts w:ascii="Tahoma" w:hAnsi="Tahoma" w:cs="Tahoma"/>
          <w:sz w:val="24"/>
          <w:szCs w:val="24"/>
        </w:rPr>
        <w:t xml:space="preserve">contrato </w:t>
      </w:r>
      <w:r w:rsidR="009A4051" w:rsidRPr="003D4884">
        <w:rPr>
          <w:rFonts w:ascii="Tahoma" w:hAnsi="Tahoma" w:cs="Tahoma"/>
          <w:sz w:val="24"/>
          <w:szCs w:val="24"/>
        </w:rPr>
        <w:t>(las “Obras”) se considerará obra realizada por contrato (“Work for Hire”), según se define dicho término en virtud de la ley de derechos de autor de Estados Unidos</w:t>
      </w:r>
      <w:r w:rsidR="0093444B" w:rsidRPr="003D4884">
        <w:rPr>
          <w:rFonts w:ascii="Tahoma" w:hAnsi="Tahoma" w:cs="Tahoma"/>
          <w:sz w:val="24"/>
          <w:szCs w:val="24"/>
        </w:rPr>
        <w:t xml:space="preserve"> de América</w:t>
      </w:r>
      <w:r w:rsidR="009A4051" w:rsidRPr="003D4884">
        <w:rPr>
          <w:rFonts w:ascii="Tahoma" w:hAnsi="Tahoma" w:cs="Tahoma"/>
          <w:sz w:val="24"/>
          <w:szCs w:val="24"/>
        </w:rPr>
        <w:t xml:space="preserve">.  En la medida en que cualquiera de esas obras no sea una obra realizada por contrato para pertenecer a la Universidad de Puerto Rico, </w:t>
      </w:r>
      <w:r w:rsidR="0093444B" w:rsidRPr="003D4884">
        <w:rPr>
          <w:rFonts w:ascii="Tahoma" w:hAnsi="Tahoma" w:cs="Tahoma"/>
          <w:sz w:val="24"/>
          <w:szCs w:val="24"/>
        </w:rPr>
        <w:t xml:space="preserve">la </w:t>
      </w:r>
      <w:r w:rsidR="0093444B" w:rsidRPr="003D4884">
        <w:rPr>
          <w:rFonts w:ascii="Tahoma" w:hAnsi="Tahoma" w:cs="Tahoma"/>
          <w:b/>
          <w:bCs/>
          <w:sz w:val="24"/>
          <w:szCs w:val="24"/>
        </w:rPr>
        <w:t>SEGUNDA PARTE</w:t>
      </w:r>
      <w:r w:rsidR="0093444B" w:rsidRPr="003D4884">
        <w:rPr>
          <w:rFonts w:ascii="Tahoma" w:hAnsi="Tahoma" w:cs="Tahoma"/>
          <w:sz w:val="24"/>
          <w:szCs w:val="24"/>
        </w:rPr>
        <w:t xml:space="preserve"> </w:t>
      </w:r>
      <w:r w:rsidR="009A4051" w:rsidRPr="003D4884">
        <w:rPr>
          <w:rFonts w:ascii="Tahoma" w:hAnsi="Tahoma" w:cs="Tahoma"/>
          <w:sz w:val="24"/>
          <w:szCs w:val="24"/>
        </w:rPr>
        <w:t xml:space="preserve">cede y transfiere a la Universidad de Puerto Rico todos los derechos que </w:t>
      </w:r>
      <w:r w:rsidR="0093444B" w:rsidRPr="003D4884">
        <w:rPr>
          <w:rFonts w:ascii="Tahoma" w:hAnsi="Tahoma" w:cs="Tahoma"/>
          <w:sz w:val="24"/>
          <w:szCs w:val="24"/>
        </w:rPr>
        <w:t xml:space="preserve">la </w:t>
      </w:r>
      <w:r w:rsidR="0093444B" w:rsidRPr="003D4884">
        <w:rPr>
          <w:rFonts w:ascii="Tahoma" w:hAnsi="Tahoma" w:cs="Tahoma"/>
          <w:b/>
          <w:bCs/>
          <w:sz w:val="24"/>
          <w:szCs w:val="24"/>
        </w:rPr>
        <w:t>SEGUNDA PARTE</w:t>
      </w:r>
      <w:r w:rsidR="0093444B" w:rsidRPr="003D4884">
        <w:rPr>
          <w:rFonts w:ascii="Tahoma" w:hAnsi="Tahoma" w:cs="Tahoma"/>
          <w:sz w:val="24"/>
          <w:szCs w:val="24"/>
        </w:rPr>
        <w:t xml:space="preserve"> </w:t>
      </w:r>
      <w:r w:rsidR="009A4051" w:rsidRPr="003D4884">
        <w:rPr>
          <w:rFonts w:ascii="Tahoma" w:hAnsi="Tahoma" w:cs="Tahoma"/>
          <w:sz w:val="24"/>
          <w:szCs w:val="24"/>
        </w:rPr>
        <w:t xml:space="preserve">tenga o pueda adquirir sobre todas esas obras. </w:t>
      </w:r>
      <w:r w:rsidR="0093444B" w:rsidRPr="003D4884">
        <w:rPr>
          <w:rFonts w:ascii="Tahoma" w:hAnsi="Tahoma" w:cs="Tahoma"/>
          <w:sz w:val="24"/>
          <w:szCs w:val="24"/>
        </w:rPr>
        <w:t xml:space="preserve"> La</w:t>
      </w:r>
      <w:r w:rsidR="009A4051" w:rsidRPr="003D4884">
        <w:rPr>
          <w:rFonts w:ascii="Tahoma" w:hAnsi="Tahoma" w:cs="Tahoma"/>
          <w:sz w:val="24"/>
          <w:szCs w:val="24"/>
        </w:rPr>
        <w:t xml:space="preserve"> </w:t>
      </w:r>
      <w:r w:rsidR="0093444B" w:rsidRPr="003D4884">
        <w:rPr>
          <w:rFonts w:ascii="Tahoma" w:hAnsi="Tahoma" w:cs="Tahoma"/>
          <w:b/>
          <w:bCs/>
          <w:sz w:val="24"/>
          <w:szCs w:val="24"/>
        </w:rPr>
        <w:t>SEGUNDA PARTE</w:t>
      </w:r>
      <w:r w:rsidR="0093444B" w:rsidRPr="003D4884">
        <w:rPr>
          <w:rFonts w:ascii="Tahoma" w:hAnsi="Tahoma" w:cs="Tahoma"/>
          <w:sz w:val="24"/>
          <w:szCs w:val="24"/>
        </w:rPr>
        <w:t xml:space="preserve"> </w:t>
      </w:r>
      <w:r w:rsidR="009A4051" w:rsidRPr="003D4884">
        <w:rPr>
          <w:rFonts w:ascii="Tahoma" w:hAnsi="Tahoma" w:cs="Tahoma"/>
          <w:sz w:val="24"/>
          <w:szCs w:val="24"/>
        </w:rPr>
        <w:t>acuerda firmar y entregar a la Universidad de Puerto Rico, ya sea durante o con posterioridad a la vigencia de este acuerdo, cualesquiera documentos que la Universidad de Puerto Rico estime convenientes para probar la cesión de los derechos de autor.</w:t>
      </w:r>
    </w:p>
    <w:p w14:paraId="4AF1A9AA" w14:textId="77777777" w:rsidR="009A4051" w:rsidRPr="003D4884" w:rsidRDefault="008D15FB" w:rsidP="008C631C">
      <w:pPr>
        <w:spacing w:line="276" w:lineRule="auto"/>
        <w:jc w:val="both"/>
        <w:rPr>
          <w:rFonts w:ascii="Tahoma" w:hAnsi="Tahoma" w:cs="Tahoma"/>
          <w:b/>
          <w:sz w:val="24"/>
          <w:szCs w:val="24"/>
        </w:rPr>
      </w:pPr>
      <w:r w:rsidRPr="003D4884">
        <w:rPr>
          <w:rFonts w:ascii="Tahoma" w:hAnsi="Tahoma" w:cs="Tahoma"/>
          <w:sz w:val="24"/>
          <w:szCs w:val="24"/>
        </w:rPr>
        <w:lastRenderedPageBreak/>
        <w:t xml:space="preserve"> </w:t>
      </w:r>
    </w:p>
    <w:p w14:paraId="4AF1A9AB" w14:textId="77777777" w:rsidR="007B46B8" w:rsidRPr="003D4884" w:rsidRDefault="009A4051" w:rsidP="008C631C">
      <w:pPr>
        <w:pStyle w:val="NoSpacing"/>
        <w:spacing w:line="276" w:lineRule="auto"/>
        <w:jc w:val="center"/>
        <w:rPr>
          <w:rFonts w:ascii="Tahoma" w:hAnsi="Tahoma" w:cs="Tahoma"/>
          <w:b/>
          <w:bCs/>
          <w:sz w:val="24"/>
          <w:szCs w:val="24"/>
          <w:u w:val="single"/>
          <w:lang w:val="es-PR"/>
        </w:rPr>
      </w:pPr>
      <w:r w:rsidRPr="003D4884">
        <w:rPr>
          <w:rFonts w:ascii="Tahoma" w:hAnsi="Tahoma" w:cs="Tahoma"/>
          <w:b/>
          <w:bCs/>
          <w:sz w:val="24"/>
          <w:szCs w:val="24"/>
          <w:u w:val="single"/>
          <w:lang w:val="es-PR"/>
        </w:rPr>
        <w:t>PROTECCIÓN DEL NOMBRE Y LOS SÍMBOLOS DISTINTIVOS</w:t>
      </w:r>
    </w:p>
    <w:p w14:paraId="4AF1A9AC" w14:textId="77777777" w:rsidR="00A5275A" w:rsidRPr="00F5305E" w:rsidRDefault="009A4051" w:rsidP="00F5305E">
      <w:pPr>
        <w:pStyle w:val="NoSpacing"/>
        <w:spacing w:line="276" w:lineRule="auto"/>
        <w:jc w:val="center"/>
        <w:rPr>
          <w:rFonts w:ascii="Tahoma" w:hAnsi="Tahoma" w:cs="Tahoma"/>
          <w:b/>
          <w:bCs/>
          <w:sz w:val="24"/>
          <w:szCs w:val="24"/>
          <w:lang w:val="es-PR"/>
        </w:rPr>
      </w:pPr>
      <w:r w:rsidRPr="003D4884">
        <w:rPr>
          <w:rFonts w:ascii="Tahoma" w:hAnsi="Tahoma" w:cs="Tahoma"/>
          <w:b/>
          <w:bCs/>
          <w:sz w:val="24"/>
          <w:szCs w:val="24"/>
          <w:u w:val="single"/>
          <w:lang w:val="es-PR"/>
        </w:rPr>
        <w:t>DE LA</w:t>
      </w:r>
      <w:r w:rsidR="007B46B8" w:rsidRPr="003D4884">
        <w:rPr>
          <w:rFonts w:ascii="Tahoma" w:hAnsi="Tahoma" w:cs="Tahoma"/>
          <w:b/>
          <w:bCs/>
          <w:sz w:val="24"/>
          <w:szCs w:val="24"/>
          <w:u w:val="single"/>
          <w:lang w:val="es-PR"/>
        </w:rPr>
        <w:t xml:space="preserve"> </w:t>
      </w:r>
      <w:r w:rsidRPr="003D4884">
        <w:rPr>
          <w:rFonts w:ascii="Tahoma" w:hAnsi="Tahoma" w:cs="Tahoma"/>
          <w:b/>
          <w:bCs/>
          <w:sz w:val="24"/>
          <w:szCs w:val="24"/>
          <w:u w:val="single"/>
          <w:lang w:val="es-PR"/>
        </w:rPr>
        <w:t>UNIVERSIDAD DE PUERTO RICO</w:t>
      </w:r>
    </w:p>
    <w:p w14:paraId="4AF1A9AD" w14:textId="77777777" w:rsidR="009A4051" w:rsidRDefault="00EF0CB8" w:rsidP="008C631C">
      <w:pPr>
        <w:spacing w:line="276" w:lineRule="auto"/>
        <w:jc w:val="both"/>
        <w:rPr>
          <w:rFonts w:ascii="Tahoma" w:hAnsi="Tahoma" w:cs="Tahoma"/>
          <w:sz w:val="24"/>
          <w:szCs w:val="24"/>
        </w:rPr>
      </w:pPr>
      <w:r w:rsidRPr="003D4884">
        <w:rPr>
          <w:rFonts w:ascii="Tahoma" w:hAnsi="Tahoma" w:cs="Tahoma"/>
          <w:b/>
          <w:bCs/>
          <w:sz w:val="24"/>
          <w:szCs w:val="24"/>
        </w:rPr>
        <w:t xml:space="preserve">---TRIGÉSIMA </w:t>
      </w:r>
      <w:r w:rsidR="00863B98" w:rsidRPr="003D4884">
        <w:rPr>
          <w:rFonts w:ascii="Tahoma" w:hAnsi="Tahoma" w:cs="Tahoma"/>
          <w:b/>
          <w:bCs/>
          <w:sz w:val="24"/>
          <w:szCs w:val="24"/>
        </w:rPr>
        <w:t>TERCERA</w:t>
      </w:r>
      <w:r w:rsidRPr="003D4884">
        <w:rPr>
          <w:rFonts w:ascii="Tahoma" w:hAnsi="Tahoma" w:cs="Tahoma"/>
          <w:b/>
          <w:bCs/>
          <w:sz w:val="24"/>
          <w:szCs w:val="24"/>
        </w:rPr>
        <w:t>:</w:t>
      </w:r>
      <w:r w:rsidRPr="003D4884">
        <w:rPr>
          <w:rFonts w:ascii="Tahoma" w:hAnsi="Tahoma" w:cs="Tahoma"/>
          <w:sz w:val="24"/>
          <w:szCs w:val="24"/>
        </w:rPr>
        <w:t xml:space="preserve"> </w:t>
      </w:r>
      <w:r w:rsidR="009A4051" w:rsidRPr="003D4884">
        <w:rPr>
          <w:rFonts w:ascii="Tahoma" w:hAnsi="Tahoma" w:cs="Tahoma"/>
          <w:sz w:val="24"/>
          <w:szCs w:val="24"/>
        </w:rPr>
        <w:t xml:space="preserve">La </w:t>
      </w:r>
      <w:r w:rsidR="009A4051" w:rsidRPr="003D4884">
        <w:rPr>
          <w:rFonts w:ascii="Tahoma" w:hAnsi="Tahoma" w:cs="Tahoma"/>
          <w:b/>
          <w:bCs/>
          <w:sz w:val="24"/>
          <w:szCs w:val="24"/>
        </w:rPr>
        <w:t>SEGUNDA PARTE</w:t>
      </w:r>
      <w:r w:rsidR="009A4051" w:rsidRPr="003D4884">
        <w:rPr>
          <w:rFonts w:ascii="Tahoma" w:hAnsi="Tahoma" w:cs="Tahoma"/>
          <w:sz w:val="24"/>
          <w:szCs w:val="24"/>
        </w:rPr>
        <w:t xml:space="preserve"> no utilizará el nombre de la Universidad de Puerto Rico, </w:t>
      </w:r>
      <w:r w:rsidR="0093444B" w:rsidRPr="003D4884">
        <w:rPr>
          <w:rFonts w:ascii="Tahoma" w:hAnsi="Tahoma" w:cs="Tahoma"/>
          <w:sz w:val="24"/>
          <w:szCs w:val="24"/>
        </w:rPr>
        <w:t xml:space="preserve">el Recinto de Río Piedras, </w:t>
      </w:r>
      <w:r w:rsidR="009A4051" w:rsidRPr="003D4884">
        <w:rPr>
          <w:rFonts w:ascii="Tahoma" w:hAnsi="Tahoma" w:cs="Tahoma"/>
          <w:sz w:val="24"/>
          <w:szCs w:val="24"/>
        </w:rPr>
        <w:t xml:space="preserve">La Editorial, Universidad de Puerto Rico, las siglas UPR, </w:t>
      </w:r>
      <w:r w:rsidR="0093444B" w:rsidRPr="003D4884">
        <w:rPr>
          <w:rFonts w:ascii="Tahoma" w:hAnsi="Tahoma" w:cs="Tahoma"/>
          <w:sz w:val="24"/>
          <w:szCs w:val="24"/>
        </w:rPr>
        <w:t xml:space="preserve">UPRRP, RRP, </w:t>
      </w:r>
      <w:r w:rsidR="009A4051" w:rsidRPr="003D4884">
        <w:rPr>
          <w:rFonts w:ascii="Tahoma" w:hAnsi="Tahoma" w:cs="Tahoma"/>
          <w:sz w:val="24"/>
          <w:szCs w:val="24"/>
        </w:rPr>
        <w:t>sellos, logos, escudo o cualquier marca distintiva de la Universidad de Puerto Rico</w:t>
      </w:r>
      <w:r w:rsidR="0093444B" w:rsidRPr="003D4884">
        <w:rPr>
          <w:rFonts w:ascii="Tahoma" w:hAnsi="Tahoma" w:cs="Tahoma"/>
          <w:sz w:val="24"/>
          <w:szCs w:val="24"/>
        </w:rPr>
        <w:t xml:space="preserve">, </w:t>
      </w:r>
      <w:r w:rsidR="009A4051" w:rsidRPr="003D4884">
        <w:rPr>
          <w:rFonts w:ascii="Tahoma" w:hAnsi="Tahoma" w:cs="Tahoma"/>
          <w:sz w:val="24"/>
          <w:szCs w:val="24"/>
        </w:rPr>
        <w:t>de La Editorial, Universidad de Puerto Rico</w:t>
      </w:r>
      <w:r w:rsidR="0093444B" w:rsidRPr="003D4884">
        <w:rPr>
          <w:rFonts w:ascii="Tahoma" w:hAnsi="Tahoma" w:cs="Tahoma"/>
          <w:sz w:val="24"/>
          <w:szCs w:val="24"/>
        </w:rPr>
        <w:t xml:space="preserve"> o del RRP,</w:t>
      </w:r>
      <w:r w:rsidR="009A4051" w:rsidRPr="003D4884">
        <w:rPr>
          <w:rFonts w:ascii="Tahoma" w:hAnsi="Tahoma" w:cs="Tahoma"/>
          <w:sz w:val="24"/>
          <w:szCs w:val="24"/>
        </w:rPr>
        <w:t xml:space="preserve"> sin que medie la autorización expresa y escrita de la U</w:t>
      </w:r>
      <w:r w:rsidR="008D15FB" w:rsidRPr="003D4884">
        <w:rPr>
          <w:rFonts w:ascii="Tahoma" w:hAnsi="Tahoma" w:cs="Tahoma"/>
          <w:sz w:val="24"/>
          <w:szCs w:val="24"/>
        </w:rPr>
        <w:t>niversidad de Puerto Rico.</w:t>
      </w:r>
    </w:p>
    <w:p w14:paraId="4AF1A9AE" w14:textId="77777777" w:rsidR="00F5305E" w:rsidRPr="003D4884" w:rsidRDefault="00F5305E" w:rsidP="008C631C">
      <w:pPr>
        <w:spacing w:line="276" w:lineRule="auto"/>
        <w:jc w:val="both"/>
        <w:rPr>
          <w:rFonts w:ascii="Tahoma" w:hAnsi="Tahoma" w:cs="Tahoma"/>
          <w:sz w:val="24"/>
          <w:szCs w:val="24"/>
        </w:rPr>
      </w:pPr>
    </w:p>
    <w:p w14:paraId="4AF1A9AF" w14:textId="77777777" w:rsidR="00EF0CB8" w:rsidRPr="003D4884" w:rsidRDefault="00EF0CB8" w:rsidP="008C631C">
      <w:pPr>
        <w:spacing w:line="276" w:lineRule="auto"/>
        <w:jc w:val="center"/>
        <w:rPr>
          <w:rFonts w:ascii="Tahoma" w:hAnsi="Tahoma" w:cs="Tahoma"/>
          <w:sz w:val="24"/>
          <w:szCs w:val="24"/>
          <w:u w:val="single"/>
        </w:rPr>
      </w:pPr>
      <w:r w:rsidRPr="003D4884">
        <w:rPr>
          <w:rFonts w:ascii="Tahoma" w:hAnsi="Tahoma" w:cs="Tahoma"/>
          <w:b/>
          <w:sz w:val="24"/>
          <w:szCs w:val="24"/>
          <w:u w:val="single"/>
        </w:rPr>
        <w:t>CLÁUSULA DE LIBERACIÓN</w:t>
      </w:r>
    </w:p>
    <w:p w14:paraId="4AF1A9B0" w14:textId="77777777" w:rsidR="00F5305E" w:rsidRDefault="00EF0CB8" w:rsidP="008C631C">
      <w:pPr>
        <w:spacing w:line="276" w:lineRule="auto"/>
        <w:jc w:val="both"/>
        <w:rPr>
          <w:rFonts w:ascii="Tahoma" w:hAnsi="Tahoma" w:cs="Tahoma"/>
          <w:sz w:val="24"/>
          <w:szCs w:val="24"/>
        </w:rPr>
      </w:pPr>
      <w:r w:rsidRPr="003D4884">
        <w:rPr>
          <w:rFonts w:ascii="Tahoma" w:hAnsi="Tahoma" w:cs="Tahoma"/>
          <w:b/>
          <w:bCs/>
          <w:sz w:val="24"/>
          <w:szCs w:val="24"/>
        </w:rPr>
        <w:t xml:space="preserve">---TRIGÉSIMA </w:t>
      </w:r>
      <w:r w:rsidR="00863B98" w:rsidRPr="003D4884">
        <w:rPr>
          <w:rFonts w:ascii="Tahoma" w:hAnsi="Tahoma" w:cs="Tahoma"/>
          <w:b/>
          <w:bCs/>
          <w:sz w:val="24"/>
          <w:szCs w:val="24"/>
        </w:rPr>
        <w:t>CUAR</w:t>
      </w:r>
      <w:r w:rsidRPr="003D4884">
        <w:rPr>
          <w:rFonts w:ascii="Tahoma" w:hAnsi="Tahoma" w:cs="Tahoma"/>
          <w:b/>
          <w:bCs/>
          <w:sz w:val="24"/>
          <w:szCs w:val="24"/>
        </w:rPr>
        <w:t>TA:</w:t>
      </w:r>
      <w:r w:rsidRPr="003D4884">
        <w:rPr>
          <w:rFonts w:ascii="Tahoma" w:hAnsi="Tahoma" w:cs="Tahoma"/>
          <w:sz w:val="24"/>
          <w:szCs w:val="24"/>
        </w:rPr>
        <w:t xml:space="preserve"> La </w:t>
      </w:r>
      <w:r w:rsidRPr="003D4884">
        <w:rPr>
          <w:rFonts w:ascii="Tahoma" w:hAnsi="Tahoma" w:cs="Tahoma"/>
          <w:b/>
          <w:bCs/>
          <w:sz w:val="24"/>
          <w:szCs w:val="24"/>
        </w:rPr>
        <w:t>SEGUNDA PARTE</w:t>
      </w:r>
      <w:r w:rsidRPr="003D4884">
        <w:rPr>
          <w:rFonts w:ascii="Tahoma" w:hAnsi="Tahoma" w:cs="Tahoma"/>
          <w:sz w:val="24"/>
          <w:szCs w:val="24"/>
        </w:rPr>
        <w:t xml:space="preserve"> será responsable de cualquier reclamación judicial y/o extrajudicial y/o administrativa y de proveer indemnización por concepto de daños y perjuicios y/o angustias mentales o morales que pueda sufrir, o alegue sufrir, cualquier persona natural o jurídica donde los daños y perjuicios aleguen haber sido causados por acciones, actuaciones u omisiones negligentes, descuidadas y/o culposas de la </w:t>
      </w:r>
      <w:r w:rsidRPr="003D4884">
        <w:rPr>
          <w:rFonts w:ascii="Tahoma" w:hAnsi="Tahoma" w:cs="Tahoma"/>
          <w:b/>
          <w:bCs/>
          <w:sz w:val="24"/>
          <w:szCs w:val="24"/>
        </w:rPr>
        <w:t>SEGUNDA PARTE</w:t>
      </w:r>
      <w:r w:rsidRPr="003D4884">
        <w:rPr>
          <w:rFonts w:ascii="Tahoma" w:hAnsi="Tahoma" w:cs="Tahoma"/>
          <w:sz w:val="24"/>
          <w:szCs w:val="24"/>
        </w:rPr>
        <w:t xml:space="preserve">, sus agentes o empleados, cuando tales daños y perjuicios hubieran ocurrido total o parcialmente durante la realización de los servicios u obra, eximiendo, relevando y exonerando al </w:t>
      </w:r>
      <w:r w:rsidRPr="003D4884">
        <w:rPr>
          <w:rFonts w:ascii="Tahoma" w:hAnsi="Tahoma" w:cs="Tahoma"/>
          <w:b/>
          <w:bCs/>
          <w:sz w:val="24"/>
          <w:szCs w:val="24"/>
        </w:rPr>
        <w:t>RRP</w:t>
      </w:r>
      <w:r w:rsidRPr="003D4884">
        <w:rPr>
          <w:rFonts w:ascii="Tahoma" w:hAnsi="Tahoma" w:cs="Tahoma"/>
          <w:sz w:val="24"/>
          <w:szCs w:val="24"/>
        </w:rPr>
        <w:t xml:space="preserve"> de toda responsabilidad.</w:t>
      </w:r>
    </w:p>
    <w:p w14:paraId="4AF1A9B1" w14:textId="77777777" w:rsidR="00965257" w:rsidRPr="003D4884" w:rsidRDefault="00863B98" w:rsidP="008C631C">
      <w:pPr>
        <w:spacing w:line="276" w:lineRule="auto"/>
        <w:jc w:val="both"/>
        <w:rPr>
          <w:rFonts w:ascii="Tahoma" w:hAnsi="Tahoma" w:cs="Tahoma"/>
          <w:sz w:val="24"/>
          <w:szCs w:val="24"/>
        </w:rPr>
      </w:pPr>
      <w:r w:rsidRPr="003D4884">
        <w:rPr>
          <w:rFonts w:ascii="Tahoma" w:hAnsi="Tahoma" w:cs="Tahoma"/>
          <w:sz w:val="24"/>
          <w:szCs w:val="24"/>
        </w:rPr>
        <w:t xml:space="preserve"> </w:t>
      </w:r>
      <w:r w:rsidRPr="003D4884">
        <w:rPr>
          <w:rFonts w:ascii="Tahoma" w:hAnsi="Tahoma" w:cs="Tahoma"/>
          <w:sz w:val="24"/>
          <w:szCs w:val="24"/>
        </w:rPr>
        <w:tab/>
      </w:r>
      <w:r w:rsidRPr="003D4884">
        <w:rPr>
          <w:rFonts w:ascii="Tahoma" w:hAnsi="Tahoma" w:cs="Tahoma"/>
          <w:sz w:val="24"/>
          <w:szCs w:val="24"/>
        </w:rPr>
        <w:tab/>
      </w:r>
      <w:r w:rsidRPr="003D4884">
        <w:rPr>
          <w:rFonts w:ascii="Tahoma" w:hAnsi="Tahoma" w:cs="Tahoma"/>
          <w:sz w:val="24"/>
          <w:szCs w:val="24"/>
        </w:rPr>
        <w:tab/>
        <w:t xml:space="preserve">                                   </w:t>
      </w:r>
    </w:p>
    <w:p w14:paraId="4AF1A9B2" w14:textId="77777777" w:rsidR="00E072B1" w:rsidRPr="003D4884" w:rsidRDefault="00E072B1" w:rsidP="008C631C">
      <w:pPr>
        <w:spacing w:line="276" w:lineRule="auto"/>
        <w:jc w:val="center"/>
        <w:rPr>
          <w:rFonts w:ascii="Tahoma" w:hAnsi="Tahoma" w:cs="Tahoma"/>
          <w:b/>
          <w:sz w:val="24"/>
          <w:szCs w:val="24"/>
        </w:rPr>
      </w:pPr>
      <w:r w:rsidRPr="003D4884">
        <w:rPr>
          <w:rFonts w:ascii="Tahoma" w:hAnsi="Tahoma" w:cs="Tahoma"/>
          <w:b/>
          <w:sz w:val="24"/>
          <w:szCs w:val="24"/>
          <w:u w:val="single"/>
        </w:rPr>
        <w:t>INCUMPLIMIENTO</w:t>
      </w:r>
    </w:p>
    <w:p w14:paraId="4AF1A9B3" w14:textId="77777777" w:rsidR="00F5305E" w:rsidRDefault="00C0442E" w:rsidP="008C631C">
      <w:pPr>
        <w:spacing w:line="276" w:lineRule="auto"/>
        <w:jc w:val="both"/>
        <w:rPr>
          <w:rFonts w:ascii="Tahoma" w:hAnsi="Tahoma" w:cs="Tahoma"/>
          <w:sz w:val="24"/>
          <w:szCs w:val="24"/>
        </w:rPr>
      </w:pPr>
      <w:r w:rsidRPr="003D4884">
        <w:rPr>
          <w:rFonts w:ascii="Tahoma" w:hAnsi="Tahoma" w:cs="Tahoma"/>
          <w:b/>
          <w:bCs/>
          <w:sz w:val="24"/>
          <w:szCs w:val="24"/>
        </w:rPr>
        <w:t>---</w:t>
      </w:r>
      <w:r w:rsidR="0044761A" w:rsidRPr="003D4884">
        <w:rPr>
          <w:rFonts w:ascii="Tahoma" w:hAnsi="Tahoma" w:cs="Tahoma"/>
          <w:b/>
          <w:bCs/>
          <w:sz w:val="24"/>
          <w:szCs w:val="24"/>
        </w:rPr>
        <w:t>TRIGÉSIMA</w:t>
      </w:r>
      <w:r w:rsidR="009E414F" w:rsidRPr="003D4884">
        <w:rPr>
          <w:rFonts w:ascii="Tahoma" w:hAnsi="Tahoma" w:cs="Tahoma"/>
          <w:b/>
          <w:bCs/>
          <w:sz w:val="24"/>
          <w:szCs w:val="24"/>
        </w:rPr>
        <w:t xml:space="preserve"> </w:t>
      </w:r>
      <w:r w:rsidR="00863B98" w:rsidRPr="003D4884">
        <w:rPr>
          <w:rFonts w:ascii="Tahoma" w:hAnsi="Tahoma" w:cs="Tahoma"/>
          <w:b/>
          <w:bCs/>
          <w:sz w:val="24"/>
          <w:szCs w:val="24"/>
        </w:rPr>
        <w:t>QUINTA</w:t>
      </w:r>
      <w:r w:rsidRPr="003D4884">
        <w:rPr>
          <w:rFonts w:ascii="Tahoma" w:hAnsi="Tahoma" w:cs="Tahoma"/>
          <w:b/>
          <w:bCs/>
          <w:sz w:val="24"/>
          <w:szCs w:val="24"/>
        </w:rPr>
        <w:t>:</w:t>
      </w:r>
      <w:r w:rsidRPr="003D4884">
        <w:rPr>
          <w:rFonts w:ascii="Tahoma" w:hAnsi="Tahoma" w:cs="Tahoma"/>
          <w:sz w:val="24"/>
          <w:szCs w:val="24"/>
        </w:rPr>
        <w:t xml:space="preserve"> </w:t>
      </w:r>
      <w:r w:rsidR="001A6AA3" w:rsidRPr="003D4884">
        <w:rPr>
          <w:rFonts w:ascii="Tahoma" w:hAnsi="Tahoma" w:cs="Tahoma"/>
          <w:sz w:val="24"/>
          <w:szCs w:val="24"/>
        </w:rPr>
        <w:t xml:space="preserve">El desempeño negligente de sus obligaciones o el abandono de </w:t>
      </w:r>
      <w:r w:rsidR="00A43D4A" w:rsidRPr="003D4884">
        <w:rPr>
          <w:rFonts w:ascii="Tahoma" w:hAnsi="Tahoma" w:cs="Tahoma"/>
          <w:sz w:val="24"/>
          <w:szCs w:val="24"/>
        </w:rPr>
        <w:t>é</w:t>
      </w:r>
      <w:r w:rsidR="001A6AA3" w:rsidRPr="003D4884">
        <w:rPr>
          <w:rFonts w:ascii="Tahoma" w:hAnsi="Tahoma" w:cs="Tahoma"/>
          <w:sz w:val="24"/>
          <w:szCs w:val="24"/>
        </w:rPr>
        <w:t xml:space="preserve">stas por la </w:t>
      </w:r>
      <w:r w:rsidR="001A6AA3" w:rsidRPr="003D4884">
        <w:rPr>
          <w:rFonts w:ascii="Tahoma" w:hAnsi="Tahoma" w:cs="Tahoma"/>
          <w:b/>
          <w:sz w:val="24"/>
          <w:szCs w:val="24"/>
        </w:rPr>
        <w:t>SEGUNDA PARTE</w:t>
      </w:r>
      <w:r w:rsidR="001A6AA3" w:rsidRPr="003D4884">
        <w:rPr>
          <w:rFonts w:ascii="Tahoma" w:hAnsi="Tahoma" w:cs="Tahoma"/>
          <w:sz w:val="24"/>
          <w:szCs w:val="24"/>
        </w:rPr>
        <w:t>, se</w:t>
      </w:r>
      <w:r w:rsidR="00EF0CB8" w:rsidRPr="003D4884">
        <w:rPr>
          <w:rFonts w:ascii="Tahoma" w:hAnsi="Tahoma" w:cs="Tahoma"/>
          <w:sz w:val="24"/>
          <w:szCs w:val="24"/>
        </w:rPr>
        <w:t>rá</w:t>
      </w:r>
      <w:r w:rsidR="001A6AA3" w:rsidRPr="003D4884">
        <w:rPr>
          <w:rFonts w:ascii="Tahoma" w:hAnsi="Tahoma" w:cs="Tahoma"/>
          <w:sz w:val="24"/>
          <w:szCs w:val="24"/>
        </w:rPr>
        <w:t xml:space="preserve"> un incumplimiento con este contrato y </w:t>
      </w:r>
      <w:r w:rsidR="00EF0CB8" w:rsidRPr="003D4884">
        <w:rPr>
          <w:rFonts w:ascii="Tahoma" w:hAnsi="Tahoma" w:cs="Tahoma"/>
          <w:sz w:val="24"/>
          <w:szCs w:val="24"/>
        </w:rPr>
        <w:t xml:space="preserve">constituirá </w:t>
      </w:r>
      <w:r w:rsidR="00D9790C" w:rsidRPr="003D4884">
        <w:rPr>
          <w:rFonts w:ascii="Tahoma" w:hAnsi="Tahoma" w:cs="Tahoma"/>
          <w:sz w:val="24"/>
          <w:szCs w:val="24"/>
        </w:rPr>
        <w:t xml:space="preserve">causa suficiente para que el </w:t>
      </w:r>
      <w:r w:rsidR="00D9790C" w:rsidRPr="003D4884">
        <w:rPr>
          <w:rFonts w:ascii="Tahoma" w:hAnsi="Tahoma" w:cs="Tahoma"/>
          <w:b/>
          <w:sz w:val="24"/>
          <w:szCs w:val="24"/>
        </w:rPr>
        <w:t>RRP</w:t>
      </w:r>
      <w:r w:rsidR="001A6AA3" w:rsidRPr="003D4884">
        <w:rPr>
          <w:rFonts w:ascii="Tahoma" w:hAnsi="Tahoma" w:cs="Tahoma"/>
          <w:b/>
          <w:sz w:val="24"/>
          <w:szCs w:val="24"/>
        </w:rPr>
        <w:t xml:space="preserve"> </w:t>
      </w:r>
      <w:r w:rsidR="001A6AA3" w:rsidRPr="003D4884">
        <w:rPr>
          <w:rFonts w:ascii="Tahoma" w:hAnsi="Tahoma" w:cs="Tahoma"/>
          <w:sz w:val="24"/>
          <w:szCs w:val="24"/>
        </w:rPr>
        <w:t xml:space="preserve">lo </w:t>
      </w:r>
      <w:r w:rsidR="009518D8" w:rsidRPr="003D4884">
        <w:rPr>
          <w:rFonts w:ascii="Tahoma" w:hAnsi="Tahoma" w:cs="Tahoma"/>
          <w:sz w:val="24"/>
          <w:szCs w:val="24"/>
        </w:rPr>
        <w:t xml:space="preserve">cancele </w:t>
      </w:r>
      <w:r w:rsidR="00387B31" w:rsidRPr="003D4884">
        <w:rPr>
          <w:rFonts w:ascii="Tahoma" w:hAnsi="Tahoma" w:cs="Tahoma"/>
          <w:sz w:val="24"/>
          <w:szCs w:val="24"/>
        </w:rPr>
        <w:t xml:space="preserve">inmediatamente, sin notificación previa. La </w:t>
      </w:r>
      <w:r w:rsidR="00387B31" w:rsidRPr="003D4884">
        <w:rPr>
          <w:rFonts w:ascii="Tahoma" w:hAnsi="Tahoma" w:cs="Tahoma"/>
          <w:b/>
          <w:sz w:val="24"/>
          <w:szCs w:val="24"/>
        </w:rPr>
        <w:t>SEGUNDA PARTE</w:t>
      </w:r>
      <w:r w:rsidR="00387B31" w:rsidRPr="003D4884">
        <w:rPr>
          <w:rFonts w:ascii="Tahoma" w:hAnsi="Tahoma" w:cs="Tahoma"/>
          <w:sz w:val="24"/>
          <w:szCs w:val="24"/>
        </w:rPr>
        <w:t xml:space="preserve"> no tendrá derecho a percibir compensación adicional a la ya devengada hasta ese momento. </w:t>
      </w:r>
      <w:r w:rsidR="009518D8" w:rsidRPr="003D4884">
        <w:rPr>
          <w:rFonts w:ascii="Tahoma" w:hAnsi="Tahoma" w:cs="Tahoma"/>
          <w:sz w:val="24"/>
          <w:szCs w:val="24"/>
        </w:rPr>
        <w:t xml:space="preserve">De igual forma, el incumplimiento con cualquiera de las disposiciones denominadas como una </w:t>
      </w:r>
      <w:r w:rsidR="009518D8" w:rsidRPr="003D4884">
        <w:rPr>
          <w:rFonts w:ascii="Tahoma" w:hAnsi="Tahoma" w:cs="Tahoma"/>
          <w:b/>
          <w:bCs/>
          <w:sz w:val="24"/>
          <w:szCs w:val="24"/>
        </w:rPr>
        <w:t>condición esencial</w:t>
      </w:r>
      <w:r w:rsidR="009518D8" w:rsidRPr="003D4884">
        <w:rPr>
          <w:rFonts w:ascii="Tahoma" w:hAnsi="Tahoma" w:cs="Tahoma"/>
          <w:sz w:val="24"/>
          <w:szCs w:val="24"/>
        </w:rPr>
        <w:t xml:space="preserve"> para la</w:t>
      </w:r>
      <w:r w:rsidR="00A5275A" w:rsidRPr="003D4884">
        <w:rPr>
          <w:rFonts w:ascii="Tahoma" w:hAnsi="Tahoma" w:cs="Tahoma"/>
          <w:sz w:val="24"/>
          <w:szCs w:val="24"/>
        </w:rPr>
        <w:t xml:space="preserve"> formalización y </w:t>
      </w:r>
      <w:r w:rsidR="009518D8" w:rsidRPr="003D4884">
        <w:rPr>
          <w:rFonts w:ascii="Tahoma" w:hAnsi="Tahoma" w:cs="Tahoma"/>
          <w:sz w:val="24"/>
          <w:szCs w:val="24"/>
        </w:rPr>
        <w:t xml:space="preserve">validez de este contrato, constituye causa para que el </w:t>
      </w:r>
      <w:r w:rsidR="009518D8" w:rsidRPr="003D4884">
        <w:rPr>
          <w:rFonts w:ascii="Tahoma" w:hAnsi="Tahoma" w:cs="Tahoma"/>
          <w:b/>
          <w:bCs/>
          <w:sz w:val="24"/>
          <w:szCs w:val="24"/>
        </w:rPr>
        <w:t>RRP</w:t>
      </w:r>
      <w:r w:rsidR="009518D8" w:rsidRPr="003D4884">
        <w:rPr>
          <w:rFonts w:ascii="Tahoma" w:hAnsi="Tahoma" w:cs="Tahoma"/>
          <w:sz w:val="24"/>
          <w:szCs w:val="24"/>
        </w:rPr>
        <w:t xml:space="preserve"> cancele de inmediato el contrato, sin previa notificación a la </w:t>
      </w:r>
      <w:r w:rsidR="009518D8" w:rsidRPr="003D4884">
        <w:rPr>
          <w:rFonts w:ascii="Tahoma" w:hAnsi="Tahoma" w:cs="Tahoma"/>
          <w:b/>
          <w:bCs/>
          <w:sz w:val="24"/>
          <w:szCs w:val="24"/>
        </w:rPr>
        <w:t>SEGUNDA PARTE</w:t>
      </w:r>
      <w:r w:rsidR="00A5275A" w:rsidRPr="003D4884">
        <w:rPr>
          <w:rFonts w:ascii="Tahoma" w:hAnsi="Tahoma" w:cs="Tahoma"/>
          <w:sz w:val="24"/>
          <w:szCs w:val="24"/>
        </w:rPr>
        <w:t xml:space="preserve"> y l</w:t>
      </w:r>
      <w:r w:rsidR="009518D8" w:rsidRPr="003D4884">
        <w:rPr>
          <w:rFonts w:ascii="Tahoma" w:hAnsi="Tahoma" w:cs="Tahoma"/>
          <w:sz w:val="24"/>
          <w:szCs w:val="24"/>
        </w:rPr>
        <w:t xml:space="preserve">a </w:t>
      </w:r>
      <w:r w:rsidR="009518D8" w:rsidRPr="003D4884">
        <w:rPr>
          <w:rFonts w:ascii="Tahoma" w:hAnsi="Tahoma" w:cs="Tahoma"/>
          <w:b/>
          <w:bCs/>
          <w:sz w:val="24"/>
          <w:szCs w:val="24"/>
        </w:rPr>
        <w:t>SEGUNDA PARTE</w:t>
      </w:r>
      <w:r w:rsidR="009518D8" w:rsidRPr="003D4884">
        <w:rPr>
          <w:rFonts w:ascii="Tahoma" w:hAnsi="Tahoma" w:cs="Tahoma"/>
          <w:sz w:val="24"/>
          <w:szCs w:val="24"/>
        </w:rPr>
        <w:t xml:space="preserve"> </w:t>
      </w:r>
      <w:r w:rsidR="00C60B58" w:rsidRPr="003D4884">
        <w:rPr>
          <w:rFonts w:ascii="Tahoma" w:hAnsi="Tahoma" w:cs="Tahoma"/>
          <w:sz w:val="24"/>
          <w:szCs w:val="24"/>
        </w:rPr>
        <w:t xml:space="preserve">se obliga </w:t>
      </w:r>
      <w:r w:rsidR="009518D8" w:rsidRPr="003D4884">
        <w:rPr>
          <w:rFonts w:ascii="Tahoma" w:hAnsi="Tahoma" w:cs="Tahoma"/>
          <w:sz w:val="24"/>
          <w:szCs w:val="24"/>
        </w:rPr>
        <w:t xml:space="preserve">a devolver al </w:t>
      </w:r>
      <w:r w:rsidR="009518D8" w:rsidRPr="003D4884">
        <w:rPr>
          <w:rFonts w:ascii="Tahoma" w:hAnsi="Tahoma" w:cs="Tahoma"/>
          <w:b/>
          <w:bCs/>
          <w:sz w:val="24"/>
          <w:szCs w:val="24"/>
        </w:rPr>
        <w:t>RRP</w:t>
      </w:r>
      <w:r w:rsidR="009518D8" w:rsidRPr="003D4884">
        <w:rPr>
          <w:rFonts w:ascii="Tahoma" w:hAnsi="Tahoma" w:cs="Tahoma"/>
          <w:sz w:val="24"/>
          <w:szCs w:val="24"/>
        </w:rPr>
        <w:t xml:space="preserve"> </w:t>
      </w:r>
      <w:r w:rsidR="00C60B58" w:rsidRPr="003D4884">
        <w:rPr>
          <w:rFonts w:ascii="Tahoma" w:hAnsi="Tahoma" w:cs="Tahoma"/>
          <w:sz w:val="24"/>
          <w:szCs w:val="24"/>
        </w:rPr>
        <w:t xml:space="preserve">todo </w:t>
      </w:r>
      <w:r w:rsidR="009518D8" w:rsidRPr="003D4884">
        <w:rPr>
          <w:rFonts w:ascii="Tahoma" w:hAnsi="Tahoma" w:cs="Tahoma"/>
          <w:sz w:val="24"/>
          <w:szCs w:val="24"/>
        </w:rPr>
        <w:t xml:space="preserve">el dinero recibido en virtud </w:t>
      </w:r>
      <w:r w:rsidR="00C60B58" w:rsidRPr="003D4884">
        <w:rPr>
          <w:rFonts w:ascii="Tahoma" w:hAnsi="Tahoma" w:cs="Tahoma"/>
          <w:sz w:val="24"/>
          <w:szCs w:val="24"/>
        </w:rPr>
        <w:t>de este contrato.</w:t>
      </w:r>
    </w:p>
    <w:p w14:paraId="4AF1A9B4" w14:textId="77777777" w:rsidR="00D9790C" w:rsidRPr="003D4884" w:rsidRDefault="009518D8" w:rsidP="008C631C">
      <w:pPr>
        <w:spacing w:line="276" w:lineRule="auto"/>
        <w:jc w:val="both"/>
        <w:rPr>
          <w:rFonts w:ascii="Tahoma" w:hAnsi="Tahoma" w:cs="Tahoma"/>
          <w:sz w:val="24"/>
          <w:szCs w:val="24"/>
        </w:rPr>
      </w:pPr>
      <w:r w:rsidRPr="003D4884">
        <w:rPr>
          <w:rFonts w:ascii="Tahoma" w:hAnsi="Tahoma" w:cs="Tahoma"/>
          <w:sz w:val="24"/>
          <w:szCs w:val="24"/>
        </w:rPr>
        <w:t xml:space="preserve">  </w:t>
      </w:r>
    </w:p>
    <w:p w14:paraId="4AF1A9B5" w14:textId="77777777" w:rsidR="007E24F7" w:rsidRPr="003D4884" w:rsidRDefault="007E24F7" w:rsidP="008C631C">
      <w:pPr>
        <w:pStyle w:val="Heading1"/>
        <w:widowControl w:val="0"/>
        <w:spacing w:line="276" w:lineRule="auto"/>
        <w:rPr>
          <w:rFonts w:ascii="Tahoma" w:hAnsi="Tahoma" w:cs="Tahoma"/>
          <w:b w:val="0"/>
          <w:bCs/>
          <w:snapToGrid w:val="0"/>
          <w:szCs w:val="24"/>
        </w:rPr>
      </w:pPr>
      <w:r w:rsidRPr="003D4884">
        <w:rPr>
          <w:rFonts w:ascii="Tahoma" w:hAnsi="Tahoma" w:cs="Tahoma"/>
          <w:bCs/>
          <w:snapToGrid w:val="0"/>
          <w:szCs w:val="24"/>
          <w:u w:val="single"/>
        </w:rPr>
        <w:t>CANCELACIÓN</w:t>
      </w:r>
    </w:p>
    <w:p w14:paraId="4AF1A9B6" w14:textId="0DD46E0F" w:rsidR="004D1D69" w:rsidRPr="003D4884" w:rsidRDefault="007E24F7" w:rsidP="008C631C">
      <w:pPr>
        <w:spacing w:line="276" w:lineRule="auto"/>
        <w:jc w:val="both"/>
        <w:rPr>
          <w:rFonts w:ascii="Tahoma" w:hAnsi="Tahoma" w:cs="Tahoma"/>
          <w:sz w:val="24"/>
          <w:szCs w:val="24"/>
        </w:rPr>
      </w:pPr>
      <w:r w:rsidRPr="003D4884">
        <w:rPr>
          <w:rFonts w:ascii="Tahoma" w:hAnsi="Tahoma" w:cs="Tahoma"/>
          <w:b/>
          <w:sz w:val="24"/>
          <w:szCs w:val="24"/>
        </w:rPr>
        <w:t>---TRIGÉSIMA</w:t>
      </w:r>
      <w:r w:rsidR="00D56CD7" w:rsidRPr="003D4884">
        <w:rPr>
          <w:rFonts w:ascii="Tahoma" w:hAnsi="Tahoma" w:cs="Tahoma"/>
          <w:sz w:val="24"/>
          <w:szCs w:val="24"/>
        </w:rPr>
        <w:t xml:space="preserve"> </w:t>
      </w:r>
      <w:r w:rsidR="00863B98" w:rsidRPr="003D4884">
        <w:rPr>
          <w:rFonts w:ascii="Tahoma" w:hAnsi="Tahoma" w:cs="Tahoma"/>
          <w:b/>
          <w:bCs/>
          <w:sz w:val="24"/>
          <w:szCs w:val="24"/>
        </w:rPr>
        <w:t>SEXTA</w:t>
      </w:r>
      <w:r w:rsidR="00B63FB1" w:rsidRPr="003D4884">
        <w:rPr>
          <w:rFonts w:ascii="Tahoma" w:hAnsi="Tahoma" w:cs="Tahoma"/>
          <w:b/>
          <w:sz w:val="24"/>
          <w:szCs w:val="24"/>
        </w:rPr>
        <w:t xml:space="preserve">:   </w:t>
      </w:r>
      <w:r w:rsidR="004D1D69" w:rsidRPr="003D4884">
        <w:rPr>
          <w:rFonts w:ascii="Tahoma" w:hAnsi="Tahoma" w:cs="Tahoma"/>
          <w:sz w:val="24"/>
          <w:szCs w:val="24"/>
        </w:rPr>
        <w:t xml:space="preserve">El </w:t>
      </w:r>
      <w:r w:rsidR="004D1D69" w:rsidRPr="003D4884">
        <w:rPr>
          <w:rFonts w:ascii="Tahoma" w:hAnsi="Tahoma" w:cs="Tahoma"/>
          <w:b/>
          <w:bCs/>
          <w:sz w:val="24"/>
          <w:szCs w:val="24"/>
        </w:rPr>
        <w:t>RRP</w:t>
      </w:r>
      <w:r w:rsidR="004D1D69" w:rsidRPr="003D4884">
        <w:rPr>
          <w:rFonts w:ascii="Tahoma" w:hAnsi="Tahoma" w:cs="Tahoma"/>
          <w:sz w:val="24"/>
          <w:szCs w:val="24"/>
        </w:rPr>
        <w:t xml:space="preserve"> podrá resolver el contrato mediante notificación escrita a la </w:t>
      </w:r>
      <w:r w:rsidR="004D1D69" w:rsidRPr="003D4884">
        <w:rPr>
          <w:rFonts w:ascii="Tahoma" w:hAnsi="Tahoma" w:cs="Tahoma"/>
          <w:b/>
          <w:bCs/>
          <w:sz w:val="24"/>
          <w:szCs w:val="24"/>
        </w:rPr>
        <w:t>SEGUNDA PARTE</w:t>
      </w:r>
      <w:r w:rsidR="004D1D69" w:rsidRPr="003D4884">
        <w:rPr>
          <w:rFonts w:ascii="Tahoma" w:hAnsi="Tahoma" w:cs="Tahoma"/>
          <w:sz w:val="24"/>
          <w:szCs w:val="24"/>
        </w:rPr>
        <w:t xml:space="preserve"> con treinta (30) días de antelación a la fecha de la resolución.  Además, el </w:t>
      </w:r>
      <w:r w:rsidR="004D1D69" w:rsidRPr="003D4884">
        <w:rPr>
          <w:rFonts w:ascii="Tahoma" w:hAnsi="Tahoma" w:cs="Tahoma"/>
          <w:b/>
          <w:bCs/>
          <w:sz w:val="24"/>
          <w:szCs w:val="24"/>
        </w:rPr>
        <w:t>RRP</w:t>
      </w:r>
      <w:r w:rsidR="004D1D69" w:rsidRPr="003D4884">
        <w:rPr>
          <w:rFonts w:ascii="Tahoma" w:hAnsi="Tahoma" w:cs="Tahoma"/>
          <w:sz w:val="24"/>
          <w:szCs w:val="24"/>
        </w:rPr>
        <w:t xml:space="preserve"> podrá cancelar el contrato de forma inmediata, sin previo aviso, cuando la parte contratada incurra en negligencia, incumplimiento o violación de alguna condición del contrat</w:t>
      </w:r>
      <w:r w:rsidR="00F842F8">
        <w:rPr>
          <w:rFonts w:ascii="Tahoma" w:hAnsi="Tahoma" w:cs="Tahoma"/>
          <w:sz w:val="24"/>
          <w:szCs w:val="24"/>
        </w:rPr>
        <w:t>o</w:t>
      </w:r>
      <w:r w:rsidR="004D1D69" w:rsidRPr="003D4884">
        <w:rPr>
          <w:rFonts w:ascii="Tahoma" w:hAnsi="Tahoma" w:cs="Tahoma"/>
          <w:sz w:val="24"/>
          <w:szCs w:val="24"/>
        </w:rPr>
        <w:t xml:space="preserve">.  </w:t>
      </w:r>
    </w:p>
    <w:p w14:paraId="4AF1A9B8" w14:textId="7C3EC972" w:rsidR="004D1D69" w:rsidRPr="003D4884" w:rsidRDefault="00C60B58" w:rsidP="008C631C">
      <w:pPr>
        <w:spacing w:line="276" w:lineRule="auto"/>
        <w:jc w:val="both"/>
        <w:rPr>
          <w:rFonts w:ascii="Tahoma" w:hAnsi="Tahoma" w:cs="Tahoma"/>
          <w:sz w:val="24"/>
          <w:szCs w:val="24"/>
        </w:rPr>
      </w:pPr>
      <w:r w:rsidRPr="003D4884">
        <w:rPr>
          <w:rFonts w:ascii="Tahoma" w:hAnsi="Tahoma" w:cs="Tahoma"/>
          <w:sz w:val="24"/>
          <w:szCs w:val="24"/>
        </w:rPr>
        <w:t>---</w:t>
      </w:r>
      <w:r w:rsidR="004D1D69" w:rsidRPr="003D4884">
        <w:rPr>
          <w:rFonts w:ascii="Tahoma" w:hAnsi="Tahoma" w:cs="Tahoma"/>
          <w:sz w:val="24"/>
          <w:szCs w:val="24"/>
        </w:rPr>
        <w:t xml:space="preserve">Este contrato será cancelado si durante su ejecución la </w:t>
      </w:r>
      <w:r w:rsidR="004D1D69" w:rsidRPr="003D4884">
        <w:rPr>
          <w:rFonts w:ascii="Tahoma" w:hAnsi="Tahoma" w:cs="Tahoma"/>
          <w:b/>
          <w:bCs/>
          <w:sz w:val="24"/>
          <w:szCs w:val="24"/>
        </w:rPr>
        <w:t>SEGUNDA PARTE</w:t>
      </w:r>
      <w:r w:rsidR="004D1D69" w:rsidRPr="003D4884">
        <w:rPr>
          <w:rFonts w:ascii="Tahoma" w:hAnsi="Tahoma" w:cs="Tahoma"/>
          <w:sz w:val="24"/>
          <w:szCs w:val="24"/>
        </w:rPr>
        <w:t xml:space="preserve"> resulta culpable por delitos contra el erario público, la fe y función pública o que envuelvan fondos o propiedad pública estatal o federal.</w:t>
      </w:r>
    </w:p>
    <w:p w14:paraId="4AF1A9B9" w14:textId="2A4305AF" w:rsidR="00C60B58" w:rsidRPr="003D4884" w:rsidRDefault="00F842F8" w:rsidP="008C631C">
      <w:pPr>
        <w:spacing w:line="276" w:lineRule="auto"/>
        <w:jc w:val="both"/>
        <w:rPr>
          <w:rFonts w:ascii="Tahoma" w:hAnsi="Tahoma" w:cs="Tahoma"/>
          <w:sz w:val="24"/>
          <w:szCs w:val="24"/>
        </w:rPr>
      </w:pPr>
      <w:r>
        <w:rPr>
          <w:rFonts w:ascii="Tahoma" w:hAnsi="Tahoma" w:cs="Tahoma"/>
          <w:sz w:val="24"/>
          <w:szCs w:val="24"/>
        </w:rPr>
        <w:t>---</w:t>
      </w:r>
      <w:r w:rsidR="004D1D69" w:rsidRPr="003D4884">
        <w:rPr>
          <w:rFonts w:ascii="Tahoma" w:hAnsi="Tahoma" w:cs="Tahoma"/>
          <w:sz w:val="24"/>
          <w:szCs w:val="24"/>
        </w:rPr>
        <w:t>En la eventualidad de la cancelaci</w:t>
      </w:r>
      <w:r w:rsidR="004D1D69" w:rsidRPr="003D4884">
        <w:rPr>
          <w:rFonts w:ascii="Tahoma" w:eastAsia="Microsoft YaHei" w:hAnsi="Tahoma" w:cs="Tahoma"/>
          <w:sz w:val="24"/>
          <w:szCs w:val="24"/>
        </w:rPr>
        <w:t xml:space="preserve">ón </w:t>
      </w:r>
      <w:r w:rsidR="004D1D69" w:rsidRPr="003D4884">
        <w:rPr>
          <w:rFonts w:ascii="Tahoma" w:hAnsi="Tahoma" w:cs="Tahoma"/>
          <w:sz w:val="24"/>
          <w:szCs w:val="24"/>
        </w:rPr>
        <w:t xml:space="preserve">de este contrato, bajo esta cláusula, el único remedio de la </w:t>
      </w:r>
      <w:r w:rsidR="004D1D69" w:rsidRPr="003D4884">
        <w:rPr>
          <w:rFonts w:ascii="Tahoma" w:hAnsi="Tahoma" w:cs="Tahoma"/>
          <w:b/>
          <w:bCs/>
          <w:sz w:val="24"/>
          <w:szCs w:val="24"/>
        </w:rPr>
        <w:t>SEGUNDA PARTE</w:t>
      </w:r>
      <w:r w:rsidR="004D1D69" w:rsidRPr="003D4884">
        <w:rPr>
          <w:rFonts w:ascii="Tahoma" w:hAnsi="Tahoma" w:cs="Tahoma"/>
          <w:sz w:val="24"/>
          <w:szCs w:val="24"/>
        </w:rPr>
        <w:t xml:space="preserve"> lo será el cobro de los servicios prestados y aceptados por el </w:t>
      </w:r>
      <w:r w:rsidR="004D1D69" w:rsidRPr="003D4884">
        <w:rPr>
          <w:rFonts w:ascii="Tahoma" w:hAnsi="Tahoma" w:cs="Tahoma"/>
          <w:b/>
          <w:bCs/>
          <w:sz w:val="24"/>
          <w:szCs w:val="24"/>
        </w:rPr>
        <w:t>RRP</w:t>
      </w:r>
      <w:r w:rsidR="004D1D69" w:rsidRPr="003D4884">
        <w:rPr>
          <w:rFonts w:ascii="Tahoma" w:hAnsi="Tahoma" w:cs="Tahoma"/>
          <w:sz w:val="24"/>
          <w:szCs w:val="24"/>
        </w:rPr>
        <w:t xml:space="preserve"> hasta la fecha de la notificación de la cancelación del mismo. </w:t>
      </w:r>
      <w:r w:rsidR="00C60B58" w:rsidRPr="003D4884">
        <w:rPr>
          <w:rFonts w:ascii="Tahoma" w:hAnsi="Tahoma" w:cs="Tahoma"/>
          <w:sz w:val="24"/>
          <w:szCs w:val="24"/>
        </w:rPr>
        <w:t xml:space="preserve"> </w:t>
      </w:r>
    </w:p>
    <w:p w14:paraId="4AF1A9BA" w14:textId="77777777" w:rsidR="007E24F7" w:rsidRDefault="00C60B58" w:rsidP="008C631C">
      <w:pPr>
        <w:spacing w:line="276" w:lineRule="auto"/>
        <w:jc w:val="both"/>
        <w:rPr>
          <w:rFonts w:ascii="Tahoma" w:hAnsi="Tahoma" w:cs="Tahoma"/>
          <w:sz w:val="24"/>
          <w:szCs w:val="24"/>
        </w:rPr>
      </w:pPr>
      <w:r w:rsidRPr="003D4884">
        <w:rPr>
          <w:rFonts w:ascii="Tahoma" w:hAnsi="Tahoma" w:cs="Tahoma"/>
          <w:sz w:val="24"/>
          <w:szCs w:val="24"/>
        </w:rPr>
        <w:t xml:space="preserve">En caso que la razón de la </w:t>
      </w:r>
      <w:r w:rsidR="007E24F7" w:rsidRPr="003D4884">
        <w:rPr>
          <w:rFonts w:ascii="Tahoma" w:hAnsi="Tahoma" w:cs="Tahoma"/>
          <w:sz w:val="24"/>
          <w:szCs w:val="24"/>
        </w:rPr>
        <w:t xml:space="preserve">cancelación </w:t>
      </w:r>
      <w:r w:rsidRPr="003D4884">
        <w:rPr>
          <w:rFonts w:ascii="Tahoma" w:hAnsi="Tahoma" w:cs="Tahoma"/>
          <w:sz w:val="24"/>
          <w:szCs w:val="24"/>
        </w:rPr>
        <w:t xml:space="preserve">sea </w:t>
      </w:r>
      <w:r w:rsidR="007E24F7" w:rsidRPr="003D4884">
        <w:rPr>
          <w:rFonts w:ascii="Tahoma" w:hAnsi="Tahoma" w:cs="Tahoma"/>
          <w:sz w:val="24"/>
          <w:szCs w:val="24"/>
        </w:rPr>
        <w:t xml:space="preserve">alguna situación presupuestaria o fiscal, la </w:t>
      </w:r>
      <w:r w:rsidRPr="003D4884">
        <w:rPr>
          <w:rFonts w:ascii="Tahoma" w:hAnsi="Tahoma" w:cs="Tahoma"/>
          <w:sz w:val="24"/>
          <w:szCs w:val="24"/>
        </w:rPr>
        <w:t xml:space="preserve">cancelación </w:t>
      </w:r>
      <w:r w:rsidR="007E24F7" w:rsidRPr="003D4884">
        <w:rPr>
          <w:rFonts w:ascii="Tahoma" w:hAnsi="Tahoma" w:cs="Tahoma"/>
          <w:sz w:val="24"/>
          <w:szCs w:val="24"/>
        </w:rPr>
        <w:t xml:space="preserve">será efectiva en el momento en que así le sea notificado a la </w:t>
      </w:r>
      <w:r w:rsidR="007E24F7" w:rsidRPr="003D4884">
        <w:rPr>
          <w:rFonts w:ascii="Tahoma" w:hAnsi="Tahoma" w:cs="Tahoma"/>
          <w:b/>
          <w:sz w:val="24"/>
          <w:szCs w:val="24"/>
        </w:rPr>
        <w:t>SEGUNDA PARTE</w:t>
      </w:r>
      <w:r w:rsidR="007E24F7" w:rsidRPr="003D4884">
        <w:rPr>
          <w:rFonts w:ascii="Tahoma" w:hAnsi="Tahoma" w:cs="Tahoma"/>
          <w:sz w:val="24"/>
          <w:szCs w:val="24"/>
        </w:rPr>
        <w:t>.</w:t>
      </w:r>
      <w:r w:rsidR="004D33FC" w:rsidRPr="003D4884">
        <w:rPr>
          <w:rFonts w:ascii="Tahoma" w:hAnsi="Tahoma" w:cs="Tahoma"/>
          <w:sz w:val="24"/>
          <w:szCs w:val="24"/>
        </w:rPr>
        <w:t xml:space="preserve">  En caso de que las condiciones </w:t>
      </w:r>
      <w:r w:rsidR="00FB2343" w:rsidRPr="003D4884">
        <w:rPr>
          <w:rFonts w:ascii="Tahoma" w:hAnsi="Tahoma" w:cs="Tahoma"/>
          <w:sz w:val="24"/>
          <w:szCs w:val="24"/>
        </w:rPr>
        <w:t>meteorológicas</w:t>
      </w:r>
      <w:r w:rsidR="00C47E1D">
        <w:rPr>
          <w:rFonts w:ascii="Tahoma" w:hAnsi="Tahoma" w:cs="Tahoma"/>
          <w:sz w:val="24"/>
          <w:szCs w:val="24"/>
        </w:rPr>
        <w:t xml:space="preserve">, huelgas </w:t>
      </w:r>
      <w:r w:rsidR="004D33FC" w:rsidRPr="003D4884">
        <w:rPr>
          <w:rFonts w:ascii="Tahoma" w:hAnsi="Tahoma" w:cs="Tahoma"/>
          <w:sz w:val="24"/>
          <w:szCs w:val="24"/>
        </w:rPr>
        <w:t xml:space="preserve">o una emergencia sea decretada por el Gobernador de Puerto Rico, el </w:t>
      </w:r>
      <w:r w:rsidR="00FB2343" w:rsidRPr="003D4884">
        <w:rPr>
          <w:rFonts w:ascii="Tahoma" w:hAnsi="Tahoma" w:cs="Tahoma"/>
          <w:sz w:val="24"/>
          <w:szCs w:val="24"/>
        </w:rPr>
        <w:t>presidente</w:t>
      </w:r>
      <w:r w:rsidR="004D33FC" w:rsidRPr="003D4884">
        <w:rPr>
          <w:rFonts w:ascii="Tahoma" w:hAnsi="Tahoma" w:cs="Tahoma"/>
          <w:sz w:val="24"/>
          <w:szCs w:val="24"/>
        </w:rPr>
        <w:t xml:space="preserve"> de la Universidad o el Rector del </w:t>
      </w:r>
      <w:r w:rsidR="00AE51B0" w:rsidRPr="003D4884">
        <w:rPr>
          <w:rFonts w:ascii="Tahoma" w:hAnsi="Tahoma" w:cs="Tahoma"/>
          <w:sz w:val="24"/>
          <w:szCs w:val="24"/>
        </w:rPr>
        <w:t>RRP impidan que el contrato se pueda ejecutar</w:t>
      </w:r>
      <w:r w:rsidRPr="003D4884">
        <w:rPr>
          <w:rFonts w:ascii="Tahoma" w:hAnsi="Tahoma" w:cs="Tahoma"/>
          <w:sz w:val="24"/>
          <w:szCs w:val="24"/>
        </w:rPr>
        <w:t>,</w:t>
      </w:r>
      <w:r w:rsidR="00AE51B0" w:rsidRPr="003D4884">
        <w:rPr>
          <w:rFonts w:ascii="Tahoma" w:hAnsi="Tahoma" w:cs="Tahoma"/>
          <w:sz w:val="24"/>
          <w:szCs w:val="24"/>
        </w:rPr>
        <w:t xml:space="preserve"> el mismo quedará cancelado</w:t>
      </w:r>
      <w:r w:rsidR="00B63FB1" w:rsidRPr="003D4884">
        <w:rPr>
          <w:rFonts w:ascii="Tahoma" w:hAnsi="Tahoma" w:cs="Tahoma"/>
          <w:sz w:val="24"/>
          <w:szCs w:val="24"/>
        </w:rPr>
        <w:t>.</w:t>
      </w:r>
    </w:p>
    <w:p w14:paraId="4AF1A9BB" w14:textId="77777777" w:rsidR="00F5305E" w:rsidRPr="003D4884" w:rsidRDefault="00F5305E" w:rsidP="008C631C">
      <w:pPr>
        <w:spacing w:line="276" w:lineRule="auto"/>
        <w:jc w:val="both"/>
        <w:rPr>
          <w:rFonts w:ascii="Tahoma" w:hAnsi="Tahoma" w:cs="Tahoma"/>
          <w:sz w:val="24"/>
          <w:szCs w:val="24"/>
        </w:rPr>
      </w:pPr>
    </w:p>
    <w:p w14:paraId="4AF1A9BC" w14:textId="77777777" w:rsidR="00B63FB1" w:rsidRPr="003D4884" w:rsidRDefault="00B63FB1" w:rsidP="008C631C">
      <w:pPr>
        <w:spacing w:line="276" w:lineRule="auto"/>
        <w:jc w:val="center"/>
        <w:rPr>
          <w:rFonts w:ascii="Tahoma" w:hAnsi="Tahoma" w:cs="Tahoma"/>
          <w:b/>
          <w:sz w:val="24"/>
          <w:szCs w:val="24"/>
          <w:u w:val="single"/>
        </w:rPr>
      </w:pPr>
      <w:r w:rsidRPr="003D4884">
        <w:rPr>
          <w:rFonts w:ascii="Tahoma" w:hAnsi="Tahoma" w:cs="Tahoma"/>
          <w:b/>
          <w:sz w:val="24"/>
          <w:szCs w:val="24"/>
          <w:u w:val="single"/>
        </w:rPr>
        <w:t>CUMPLIMIENTO DE LEYES Y SELECCIÓN DE FORO</w:t>
      </w:r>
    </w:p>
    <w:p w14:paraId="4AF1A9BD" w14:textId="77777777" w:rsidR="00DA0CE6" w:rsidRPr="003D4884" w:rsidRDefault="00B63FB1" w:rsidP="008C631C">
      <w:pPr>
        <w:spacing w:line="276" w:lineRule="auto"/>
        <w:ind w:hanging="90"/>
        <w:jc w:val="both"/>
        <w:rPr>
          <w:rFonts w:ascii="Tahoma" w:hAnsi="Tahoma" w:cs="Tahoma"/>
          <w:sz w:val="24"/>
          <w:szCs w:val="24"/>
        </w:rPr>
      </w:pPr>
      <w:r w:rsidRPr="003D4884">
        <w:rPr>
          <w:rFonts w:ascii="Tahoma" w:hAnsi="Tahoma" w:cs="Tahoma"/>
          <w:b/>
          <w:bCs/>
          <w:sz w:val="24"/>
          <w:szCs w:val="24"/>
        </w:rPr>
        <w:lastRenderedPageBreak/>
        <w:tab/>
        <w:t>---</w:t>
      </w:r>
      <w:r w:rsidRPr="003D4884">
        <w:rPr>
          <w:rFonts w:ascii="Tahoma" w:hAnsi="Tahoma" w:cs="Tahoma"/>
          <w:b/>
          <w:sz w:val="24"/>
          <w:szCs w:val="24"/>
        </w:rPr>
        <w:t>TRIGÉSIMA</w:t>
      </w:r>
      <w:r w:rsidRPr="003D4884">
        <w:rPr>
          <w:rFonts w:ascii="Tahoma" w:hAnsi="Tahoma" w:cs="Tahoma"/>
          <w:sz w:val="24"/>
          <w:szCs w:val="24"/>
        </w:rPr>
        <w:t xml:space="preserve"> </w:t>
      </w:r>
      <w:r w:rsidR="00863B98" w:rsidRPr="003D4884">
        <w:rPr>
          <w:rFonts w:ascii="Tahoma" w:hAnsi="Tahoma" w:cs="Tahoma"/>
          <w:b/>
          <w:sz w:val="24"/>
          <w:szCs w:val="24"/>
        </w:rPr>
        <w:t>SÉPTIMA</w:t>
      </w:r>
      <w:r w:rsidRPr="003D4884">
        <w:rPr>
          <w:rFonts w:ascii="Tahoma" w:hAnsi="Tahoma" w:cs="Tahoma"/>
          <w:b/>
          <w:sz w:val="24"/>
          <w:szCs w:val="24"/>
        </w:rPr>
        <w:t xml:space="preserve">: </w:t>
      </w:r>
      <w:r w:rsidRPr="003D4884">
        <w:rPr>
          <w:rFonts w:ascii="Tahoma" w:hAnsi="Tahoma" w:cs="Tahoma"/>
          <w:sz w:val="24"/>
          <w:szCs w:val="24"/>
        </w:rPr>
        <w:t>La </w:t>
      </w:r>
      <w:r w:rsidRPr="003D4884">
        <w:rPr>
          <w:rFonts w:ascii="Tahoma" w:hAnsi="Tahoma" w:cs="Tahoma"/>
          <w:b/>
          <w:bCs/>
          <w:sz w:val="24"/>
          <w:szCs w:val="24"/>
        </w:rPr>
        <w:t>SEGUNDA PART</w:t>
      </w:r>
      <w:r w:rsidRPr="003D4884">
        <w:rPr>
          <w:rFonts w:ascii="Tahoma" w:hAnsi="Tahoma" w:cs="Tahoma"/>
          <w:sz w:val="24"/>
          <w:szCs w:val="24"/>
        </w:rPr>
        <w:t xml:space="preserve">E será responsable del fiel cumplimiento de todos los reglamentos y leyes del Estado Libre Asociado de Puerto Rico y de los Estados Unidos de América, según apliquen, así como de la Ley de la Universidad de Puerto Rico y de sus reglamentos.  Además, la </w:t>
      </w:r>
      <w:r w:rsidRPr="003D4884">
        <w:rPr>
          <w:rFonts w:ascii="Tahoma" w:hAnsi="Tahoma" w:cs="Tahoma"/>
          <w:b/>
          <w:bCs/>
          <w:sz w:val="24"/>
          <w:szCs w:val="24"/>
        </w:rPr>
        <w:t>SEGUNDA PARTE</w:t>
      </w:r>
      <w:r w:rsidRPr="003D4884">
        <w:rPr>
          <w:rFonts w:ascii="Tahoma" w:hAnsi="Tahoma" w:cs="Tahoma"/>
          <w:sz w:val="24"/>
          <w:szCs w:val="24"/>
        </w:rPr>
        <w:t xml:space="preserve"> estipula y acepta que este contrato se regirá e interpretará de acuerdo con las leyes del Estado Libre Asociado de Puerto Rico y que el tribunal con jurisdicción para cualquier reclamo, relacionado con la ejecución de este contrato</w:t>
      </w:r>
      <w:r w:rsidR="00DA0CE6" w:rsidRPr="003D4884">
        <w:rPr>
          <w:rFonts w:ascii="Tahoma" w:hAnsi="Tahoma" w:cs="Tahoma"/>
          <w:sz w:val="24"/>
          <w:szCs w:val="24"/>
        </w:rPr>
        <w:t>,</w:t>
      </w:r>
      <w:r w:rsidRPr="003D4884">
        <w:rPr>
          <w:rFonts w:ascii="Tahoma" w:hAnsi="Tahoma" w:cs="Tahoma"/>
          <w:sz w:val="24"/>
          <w:szCs w:val="24"/>
        </w:rPr>
        <w:t xml:space="preserve"> lo será la sección correspondiente del Tribunal General de Justicia, Tribunal de Primera Instancia, Sala de San Juan. L</w:t>
      </w:r>
      <w:r w:rsidR="00DA0CE6" w:rsidRPr="003D4884">
        <w:rPr>
          <w:rFonts w:ascii="Tahoma" w:hAnsi="Tahoma" w:cs="Tahoma"/>
          <w:sz w:val="24"/>
          <w:szCs w:val="24"/>
        </w:rPr>
        <w:t>a</w:t>
      </w:r>
      <w:r w:rsidRPr="003D4884">
        <w:rPr>
          <w:rFonts w:ascii="Tahoma" w:hAnsi="Tahoma" w:cs="Tahoma"/>
          <w:sz w:val="24"/>
          <w:szCs w:val="24"/>
        </w:rPr>
        <w:t xml:space="preserve"> </w:t>
      </w:r>
      <w:r w:rsidRPr="003D4884">
        <w:rPr>
          <w:rFonts w:ascii="Tahoma" w:hAnsi="Tahoma" w:cs="Tahoma"/>
          <w:b/>
          <w:bCs/>
          <w:sz w:val="24"/>
          <w:szCs w:val="24"/>
        </w:rPr>
        <w:t>SEGUNDA PARTE</w:t>
      </w:r>
      <w:r w:rsidRPr="003D4884">
        <w:rPr>
          <w:rFonts w:ascii="Tahoma" w:hAnsi="Tahoma" w:cs="Tahoma"/>
          <w:sz w:val="24"/>
          <w:szCs w:val="24"/>
        </w:rPr>
        <w:t xml:space="preserve"> estipula que renuncia a cualquier defensa predicada en la doctrina de conflicto de leyes.</w:t>
      </w:r>
    </w:p>
    <w:p w14:paraId="4AF1A9BE" w14:textId="77777777" w:rsidR="006B4BA9" w:rsidRPr="003D4884" w:rsidRDefault="006B4BA9" w:rsidP="008C631C">
      <w:pPr>
        <w:spacing w:line="276" w:lineRule="auto"/>
        <w:ind w:hanging="90"/>
        <w:jc w:val="both"/>
        <w:rPr>
          <w:rFonts w:ascii="Tahoma" w:eastAsia="MS Mincho" w:hAnsi="Tahoma" w:cs="Tahoma"/>
          <w:sz w:val="24"/>
          <w:szCs w:val="24"/>
        </w:rPr>
      </w:pPr>
      <w:r w:rsidRPr="003D4884">
        <w:rPr>
          <w:rFonts w:ascii="Tahoma" w:eastAsia="MS Mincho" w:hAnsi="Tahoma" w:cs="Tahoma"/>
          <w:sz w:val="24"/>
          <w:szCs w:val="24"/>
        </w:rPr>
        <w:t>---</w:t>
      </w:r>
      <w:r w:rsidRPr="003D4884">
        <w:rPr>
          <w:rFonts w:ascii="Tahoma" w:eastAsia="MS Mincho" w:hAnsi="Tahoma" w:cs="Tahoma"/>
          <w:b/>
          <w:bCs/>
          <w:sz w:val="24"/>
          <w:szCs w:val="24"/>
        </w:rPr>
        <w:t>L</w:t>
      </w:r>
      <w:r w:rsidR="00DA0CE6" w:rsidRPr="003D4884">
        <w:rPr>
          <w:rFonts w:ascii="Tahoma" w:eastAsia="MS Mincho" w:hAnsi="Tahoma" w:cs="Tahoma"/>
          <w:b/>
          <w:bCs/>
          <w:sz w:val="24"/>
          <w:szCs w:val="24"/>
        </w:rPr>
        <w:t>AS</w:t>
      </w:r>
      <w:r w:rsidRPr="003D4884">
        <w:rPr>
          <w:rFonts w:ascii="Tahoma" w:eastAsia="MS Mincho" w:hAnsi="Tahoma" w:cs="Tahoma"/>
          <w:b/>
          <w:bCs/>
          <w:sz w:val="24"/>
          <w:szCs w:val="24"/>
        </w:rPr>
        <w:t xml:space="preserve"> </w:t>
      </w:r>
      <w:r w:rsidRPr="003D4884">
        <w:rPr>
          <w:rFonts w:ascii="Tahoma" w:eastAsia="MS Mincho" w:hAnsi="Tahoma" w:cs="Tahoma"/>
          <w:b/>
          <w:sz w:val="24"/>
          <w:szCs w:val="24"/>
        </w:rPr>
        <w:t>PARTES</w:t>
      </w:r>
      <w:r w:rsidRPr="003D4884">
        <w:rPr>
          <w:rFonts w:ascii="Tahoma" w:eastAsia="MS Mincho" w:hAnsi="Tahoma" w:cs="Tahoma"/>
          <w:sz w:val="24"/>
          <w:szCs w:val="24"/>
        </w:rPr>
        <w:t xml:space="preserve"> se someten expresamente, para la resolución de cualquier conflicto o disputa legal sobre lo estipulado en el presente contrato, a los foros judiciales locales, en específico al Tribunal de Primera Instancia de San Juan, y </w:t>
      </w:r>
      <w:r w:rsidR="000F4E0A" w:rsidRPr="003D4884">
        <w:rPr>
          <w:rFonts w:ascii="Tahoma" w:eastAsia="MS Mincho" w:hAnsi="Tahoma" w:cs="Tahoma"/>
          <w:sz w:val="24"/>
          <w:szCs w:val="24"/>
        </w:rPr>
        <w:t>a las leyes de Puerto Rico</w:t>
      </w:r>
      <w:r w:rsidR="00686AD0" w:rsidRPr="003D4884">
        <w:rPr>
          <w:rFonts w:ascii="Tahoma" w:eastAsia="MS Mincho" w:hAnsi="Tahoma" w:cs="Tahoma"/>
          <w:sz w:val="24"/>
          <w:szCs w:val="24"/>
        </w:rPr>
        <w:t xml:space="preserve"> y federales</w:t>
      </w:r>
      <w:r w:rsidR="000F4E0A" w:rsidRPr="003D4884">
        <w:rPr>
          <w:rFonts w:ascii="Tahoma" w:eastAsia="MS Mincho" w:hAnsi="Tahoma" w:cs="Tahoma"/>
          <w:sz w:val="24"/>
          <w:szCs w:val="24"/>
        </w:rPr>
        <w:t>.</w:t>
      </w:r>
    </w:p>
    <w:p w14:paraId="4AF1A9BF" w14:textId="77777777" w:rsidR="00B63FB1" w:rsidRPr="003D4884" w:rsidRDefault="00FF2A20" w:rsidP="008C631C">
      <w:pPr>
        <w:pStyle w:val="BodyText"/>
        <w:spacing w:after="0" w:line="276" w:lineRule="auto"/>
        <w:jc w:val="center"/>
        <w:rPr>
          <w:rFonts w:ascii="Tahoma" w:hAnsi="Tahoma" w:cs="Tahoma"/>
          <w:b/>
          <w:sz w:val="24"/>
          <w:szCs w:val="24"/>
          <w:u w:val="single"/>
        </w:rPr>
      </w:pPr>
      <w:r w:rsidRPr="003D4884">
        <w:rPr>
          <w:rFonts w:ascii="Tahoma" w:hAnsi="Tahoma" w:cs="Tahoma"/>
          <w:bCs/>
          <w:sz w:val="24"/>
          <w:szCs w:val="24"/>
        </w:rPr>
        <w:t xml:space="preserve">     </w:t>
      </w:r>
      <w:r w:rsidR="00B63FB1" w:rsidRPr="003D4884">
        <w:rPr>
          <w:rFonts w:ascii="Tahoma" w:hAnsi="Tahoma" w:cs="Tahoma"/>
          <w:b/>
          <w:sz w:val="24"/>
          <w:szCs w:val="24"/>
          <w:u w:val="single"/>
        </w:rPr>
        <w:t>CLÁUSULA DE SEPARABILIDAD</w:t>
      </w:r>
    </w:p>
    <w:p w14:paraId="4AF1A9C0" w14:textId="77777777" w:rsidR="00A94216" w:rsidRDefault="00192164" w:rsidP="008C631C">
      <w:pPr>
        <w:pStyle w:val="BodyTextIndent"/>
        <w:spacing w:line="276" w:lineRule="auto"/>
        <w:ind w:firstLine="0"/>
        <w:rPr>
          <w:rFonts w:ascii="Tahoma" w:eastAsia="MS Mincho" w:hAnsi="Tahoma" w:cs="Tahoma"/>
          <w:lang w:val="es-PR"/>
        </w:rPr>
      </w:pPr>
      <w:r w:rsidRPr="003D4884">
        <w:rPr>
          <w:rFonts w:ascii="Tahoma" w:hAnsi="Tahoma" w:cs="Tahoma"/>
          <w:b/>
          <w:lang w:val="es-PR"/>
        </w:rPr>
        <w:t>---T</w:t>
      </w:r>
      <w:r w:rsidR="00B63FB1" w:rsidRPr="003D4884">
        <w:rPr>
          <w:rFonts w:ascii="Tahoma" w:hAnsi="Tahoma" w:cs="Tahoma"/>
          <w:b/>
          <w:lang w:val="es-PR"/>
        </w:rPr>
        <w:t xml:space="preserve">RIGÉSIMA </w:t>
      </w:r>
      <w:r w:rsidR="00DA0CE6" w:rsidRPr="003D4884">
        <w:rPr>
          <w:rFonts w:ascii="Tahoma" w:hAnsi="Tahoma" w:cs="Tahoma"/>
          <w:b/>
          <w:lang w:val="es-PR"/>
        </w:rPr>
        <w:t>OCTAVA</w:t>
      </w:r>
      <w:r w:rsidR="00B63FB1" w:rsidRPr="003D4884">
        <w:rPr>
          <w:rFonts w:ascii="Tahoma" w:hAnsi="Tahoma" w:cs="Tahoma"/>
          <w:lang w:val="es-PR"/>
        </w:rPr>
        <w:t xml:space="preserve">: El </w:t>
      </w:r>
      <w:r w:rsidR="00B63FB1" w:rsidRPr="003D4884">
        <w:rPr>
          <w:rFonts w:ascii="Tahoma" w:hAnsi="Tahoma" w:cs="Tahoma"/>
          <w:b/>
          <w:lang w:val="es-PR"/>
        </w:rPr>
        <w:t>RRP</w:t>
      </w:r>
      <w:r w:rsidR="00B63FB1" w:rsidRPr="003D4884">
        <w:rPr>
          <w:rFonts w:ascii="Tahoma" w:hAnsi="Tahoma" w:cs="Tahoma"/>
          <w:lang w:val="es-PR"/>
        </w:rPr>
        <w:t xml:space="preserve"> y la </w:t>
      </w:r>
      <w:r w:rsidR="00B63FB1" w:rsidRPr="003D4884">
        <w:rPr>
          <w:rFonts w:ascii="Tahoma" w:hAnsi="Tahoma" w:cs="Tahoma"/>
          <w:b/>
          <w:lang w:val="es-PR"/>
        </w:rPr>
        <w:t>SEGUNDA PARTE</w:t>
      </w:r>
      <w:r w:rsidR="00B63FB1" w:rsidRPr="003D4884">
        <w:rPr>
          <w:rFonts w:ascii="Tahoma" w:hAnsi="Tahoma" w:cs="Tahoma"/>
          <w:lang w:val="es-PR"/>
        </w:rPr>
        <w:t xml:space="preserve"> estipulan que </w:t>
      </w:r>
      <w:r w:rsidR="00B63FB1" w:rsidRPr="003D4884">
        <w:rPr>
          <w:rFonts w:ascii="Tahoma" w:eastAsia="MS Mincho" w:hAnsi="Tahoma" w:cs="Tahoma"/>
          <w:lang w:val="es-PR"/>
        </w:rPr>
        <w:t>las cláusulas y condiciones de este contrato son independientes y separadas entre sí y que la nulidad de una o más de las cláusulas no afectará la validez de las demás, las cuales se considerarán vigentes y se obligan a cumplir.</w:t>
      </w:r>
    </w:p>
    <w:p w14:paraId="4AF1A9C1" w14:textId="77777777" w:rsidR="00F5305E" w:rsidRPr="003D4884" w:rsidRDefault="00F5305E" w:rsidP="008C631C">
      <w:pPr>
        <w:pStyle w:val="BodyTextIndent"/>
        <w:spacing w:line="276" w:lineRule="auto"/>
        <w:ind w:firstLine="0"/>
        <w:rPr>
          <w:rFonts w:ascii="Tahoma" w:eastAsia="MS Mincho" w:hAnsi="Tahoma" w:cs="Tahoma"/>
          <w:lang w:val="es-PR"/>
        </w:rPr>
      </w:pPr>
    </w:p>
    <w:p w14:paraId="4AF1A9C2" w14:textId="77777777" w:rsidR="00DA0CE6" w:rsidRPr="003D4884" w:rsidRDefault="00DA0CE6" w:rsidP="008C631C">
      <w:pPr>
        <w:spacing w:line="276" w:lineRule="auto"/>
        <w:ind w:left="720" w:hanging="720"/>
        <w:jc w:val="center"/>
        <w:rPr>
          <w:rFonts w:ascii="Tahoma" w:hAnsi="Tahoma" w:cs="Tahoma"/>
          <w:b/>
          <w:sz w:val="24"/>
          <w:szCs w:val="24"/>
          <w:u w:val="single"/>
        </w:rPr>
      </w:pPr>
      <w:r w:rsidRPr="003D4884">
        <w:rPr>
          <w:rFonts w:ascii="Tahoma" w:hAnsi="Tahoma" w:cs="Tahoma"/>
          <w:b/>
          <w:sz w:val="24"/>
          <w:szCs w:val="24"/>
          <w:u w:val="single"/>
        </w:rPr>
        <w:t>CLÁUSULA DE TRANSFERENCIA O CESIÓN DE DERECHOS O PAGOS</w:t>
      </w:r>
    </w:p>
    <w:p w14:paraId="4AF1A9C3" w14:textId="77777777" w:rsidR="00DA0CE6" w:rsidRDefault="00DA0CE6" w:rsidP="008C631C">
      <w:pPr>
        <w:spacing w:line="276" w:lineRule="auto"/>
        <w:jc w:val="both"/>
        <w:rPr>
          <w:rFonts w:ascii="Tahoma" w:hAnsi="Tahoma" w:cs="Tahoma"/>
          <w:b/>
          <w:bCs/>
          <w:sz w:val="24"/>
          <w:szCs w:val="24"/>
        </w:rPr>
      </w:pPr>
      <w:r w:rsidRPr="003D4884">
        <w:rPr>
          <w:rFonts w:ascii="Tahoma" w:hAnsi="Tahoma" w:cs="Tahoma"/>
          <w:b/>
          <w:bCs/>
          <w:sz w:val="24"/>
          <w:szCs w:val="24"/>
        </w:rPr>
        <w:t>---T</w:t>
      </w:r>
      <w:r w:rsidRPr="003D4884">
        <w:rPr>
          <w:rFonts w:ascii="Tahoma" w:hAnsi="Tahoma" w:cs="Tahoma"/>
          <w:b/>
          <w:sz w:val="24"/>
          <w:szCs w:val="24"/>
        </w:rPr>
        <w:t>RIGÉSIMA NOVENA</w:t>
      </w:r>
      <w:r w:rsidRPr="003D4884">
        <w:rPr>
          <w:rFonts w:ascii="Tahoma" w:hAnsi="Tahoma" w:cs="Tahoma"/>
          <w:sz w:val="24"/>
          <w:szCs w:val="24"/>
        </w:rPr>
        <w:t xml:space="preserve">: Los derechos objeto de este contrato no podrán ser transferidos por la </w:t>
      </w:r>
      <w:r w:rsidRPr="003D4884">
        <w:rPr>
          <w:rFonts w:ascii="Tahoma" w:hAnsi="Tahoma" w:cs="Tahoma"/>
          <w:b/>
          <w:bCs/>
          <w:sz w:val="24"/>
          <w:szCs w:val="24"/>
        </w:rPr>
        <w:t>SEGUNDA PARTE</w:t>
      </w:r>
      <w:r w:rsidRPr="003D4884">
        <w:rPr>
          <w:rFonts w:ascii="Tahoma" w:hAnsi="Tahoma" w:cs="Tahoma"/>
          <w:sz w:val="24"/>
          <w:szCs w:val="24"/>
        </w:rPr>
        <w:t xml:space="preserve"> sin el consentimiento escrito del </w:t>
      </w:r>
      <w:r w:rsidRPr="003D4884">
        <w:rPr>
          <w:rFonts w:ascii="Tahoma" w:hAnsi="Tahoma" w:cs="Tahoma"/>
          <w:b/>
          <w:bCs/>
          <w:sz w:val="24"/>
          <w:szCs w:val="24"/>
        </w:rPr>
        <w:t>RRP.</w:t>
      </w:r>
    </w:p>
    <w:p w14:paraId="4AF1A9C4" w14:textId="77777777" w:rsidR="00F5305E" w:rsidRPr="003D4884" w:rsidRDefault="00F5305E" w:rsidP="008C631C">
      <w:pPr>
        <w:spacing w:line="276" w:lineRule="auto"/>
        <w:jc w:val="both"/>
        <w:rPr>
          <w:rFonts w:ascii="Tahoma" w:hAnsi="Tahoma" w:cs="Tahoma"/>
          <w:sz w:val="24"/>
          <w:szCs w:val="24"/>
        </w:rPr>
      </w:pPr>
    </w:p>
    <w:p w14:paraId="4AF1A9C5" w14:textId="77777777" w:rsidR="00DA0CE6" w:rsidRPr="003D4884" w:rsidRDefault="00DA0CE6" w:rsidP="008C631C">
      <w:pPr>
        <w:spacing w:line="276" w:lineRule="auto"/>
        <w:jc w:val="center"/>
        <w:rPr>
          <w:rFonts w:ascii="Tahoma" w:hAnsi="Tahoma" w:cs="Tahoma"/>
          <w:b/>
          <w:bCs/>
          <w:sz w:val="24"/>
          <w:szCs w:val="24"/>
          <w:u w:val="single"/>
        </w:rPr>
      </w:pPr>
      <w:r w:rsidRPr="003D4884">
        <w:rPr>
          <w:rFonts w:ascii="Tahoma" w:hAnsi="Tahoma" w:cs="Tahoma"/>
          <w:b/>
          <w:bCs/>
          <w:sz w:val="24"/>
          <w:szCs w:val="24"/>
          <w:u w:val="single"/>
        </w:rPr>
        <w:t>NO PRESTACIÓN DE SERVICIOS SIN ENMIENDA ESCRITA</w:t>
      </w:r>
    </w:p>
    <w:p w14:paraId="4AF1A9C6" w14:textId="77777777" w:rsidR="00FF2A20" w:rsidRDefault="00DA0CE6" w:rsidP="008C631C">
      <w:pPr>
        <w:pStyle w:val="NoSpacing"/>
        <w:spacing w:line="276" w:lineRule="auto"/>
        <w:jc w:val="both"/>
        <w:rPr>
          <w:rFonts w:ascii="Tahoma" w:hAnsi="Tahoma" w:cs="Tahoma"/>
          <w:sz w:val="24"/>
          <w:szCs w:val="24"/>
          <w:lang w:val="es-PR"/>
        </w:rPr>
      </w:pPr>
      <w:r w:rsidRPr="008C631C">
        <w:rPr>
          <w:rFonts w:ascii="Tahoma" w:hAnsi="Tahoma" w:cs="Tahoma"/>
          <w:b/>
          <w:sz w:val="24"/>
          <w:szCs w:val="24"/>
          <w:lang w:val="es-PR"/>
        </w:rPr>
        <w:t>---CUATRIGÉSIMA</w:t>
      </w:r>
      <w:r w:rsidR="0040476B" w:rsidRPr="008C631C">
        <w:rPr>
          <w:rFonts w:ascii="Tahoma" w:hAnsi="Tahoma" w:cs="Tahoma"/>
          <w:b/>
          <w:sz w:val="24"/>
          <w:szCs w:val="24"/>
          <w:lang w:val="es-PR"/>
        </w:rPr>
        <w:t xml:space="preserve">:  </w:t>
      </w:r>
      <w:r w:rsidR="0040476B" w:rsidRPr="008C631C">
        <w:rPr>
          <w:rFonts w:ascii="Tahoma" w:hAnsi="Tahoma" w:cs="Tahoma"/>
          <w:bCs/>
          <w:sz w:val="24"/>
          <w:szCs w:val="24"/>
          <w:lang w:val="es-PR"/>
        </w:rPr>
        <w:t>L</w:t>
      </w:r>
      <w:r w:rsidRPr="008C631C">
        <w:rPr>
          <w:rFonts w:ascii="Tahoma" w:hAnsi="Tahoma" w:cs="Tahoma"/>
          <w:sz w:val="24"/>
          <w:szCs w:val="24"/>
          <w:lang w:val="es-PR"/>
        </w:rPr>
        <w:t>as</w:t>
      </w:r>
      <w:r w:rsidRPr="008C631C">
        <w:rPr>
          <w:rFonts w:ascii="Tahoma" w:hAnsi="Tahoma" w:cs="Tahoma"/>
          <w:b/>
          <w:bCs/>
          <w:sz w:val="24"/>
          <w:szCs w:val="24"/>
          <w:lang w:val="es-PR"/>
        </w:rPr>
        <w:t xml:space="preserve"> PARTES</w:t>
      </w:r>
      <w:r w:rsidRPr="008C631C">
        <w:rPr>
          <w:rFonts w:ascii="Tahoma" w:hAnsi="Tahoma" w:cs="Tahoma"/>
          <w:sz w:val="24"/>
          <w:szCs w:val="24"/>
          <w:lang w:val="es-PR"/>
        </w:rPr>
        <w:t xml:space="preserve"> estipulan que cualquier enmienda, cambio o modificación que las partes acuerden con respecto a los términos y condiciones del presente contrato deberá incorporarse al mismo mediante enmienda escrita del</w:t>
      </w:r>
      <w:r w:rsidR="007B46B8" w:rsidRPr="008C631C">
        <w:rPr>
          <w:rFonts w:ascii="Tahoma" w:hAnsi="Tahoma" w:cs="Tahoma"/>
          <w:sz w:val="24"/>
          <w:szCs w:val="24"/>
          <w:lang w:val="es-PR"/>
        </w:rPr>
        <w:t xml:space="preserve"> </w:t>
      </w:r>
      <w:r w:rsidRPr="008C631C">
        <w:rPr>
          <w:rFonts w:ascii="Tahoma" w:hAnsi="Tahoma" w:cs="Tahoma"/>
          <w:sz w:val="24"/>
          <w:szCs w:val="24"/>
          <w:lang w:val="es-PR"/>
        </w:rPr>
        <w:t xml:space="preserve">presente contrato, y de acuerdo con las normas que rigen la contratación de servicios profesionales por </w:t>
      </w:r>
      <w:r w:rsidR="0040476B" w:rsidRPr="008C631C">
        <w:rPr>
          <w:rFonts w:ascii="Tahoma" w:hAnsi="Tahoma" w:cs="Tahoma"/>
          <w:sz w:val="24"/>
          <w:szCs w:val="24"/>
          <w:lang w:val="es-PR"/>
        </w:rPr>
        <w:t>el RRP</w:t>
      </w:r>
      <w:r w:rsidRPr="008C631C">
        <w:rPr>
          <w:rFonts w:ascii="Tahoma" w:hAnsi="Tahoma" w:cs="Tahoma"/>
          <w:sz w:val="24"/>
          <w:szCs w:val="24"/>
          <w:lang w:val="es-PR"/>
        </w:rPr>
        <w:t xml:space="preserve">.  De igual forma las partes estipulan que no se </w:t>
      </w:r>
      <w:r w:rsidR="0040476B" w:rsidRPr="008C631C">
        <w:rPr>
          <w:rFonts w:ascii="Tahoma" w:hAnsi="Tahoma" w:cs="Tahoma"/>
          <w:sz w:val="24"/>
          <w:szCs w:val="24"/>
          <w:lang w:val="es-PR"/>
        </w:rPr>
        <w:t>brinda</w:t>
      </w:r>
      <w:r w:rsidRPr="008C631C">
        <w:rPr>
          <w:rFonts w:ascii="Tahoma" w:hAnsi="Tahoma" w:cs="Tahoma"/>
          <w:sz w:val="24"/>
          <w:szCs w:val="24"/>
          <w:lang w:val="es-PR"/>
        </w:rPr>
        <w:t xml:space="preserve">rá servicio de clase alguna una vez expire el término de vigencia del presente contrato.  No se pagarán servicios </w:t>
      </w:r>
      <w:r w:rsidR="0040476B" w:rsidRPr="008C631C">
        <w:rPr>
          <w:rFonts w:ascii="Tahoma" w:hAnsi="Tahoma" w:cs="Tahoma"/>
          <w:sz w:val="24"/>
          <w:szCs w:val="24"/>
          <w:lang w:val="es-PR"/>
        </w:rPr>
        <w:t>rendi</w:t>
      </w:r>
      <w:r w:rsidRPr="008C631C">
        <w:rPr>
          <w:rFonts w:ascii="Tahoma" w:hAnsi="Tahoma" w:cs="Tahoma"/>
          <w:sz w:val="24"/>
          <w:szCs w:val="24"/>
          <w:lang w:val="es-PR"/>
        </w:rPr>
        <w:t>dos en violación a esta cláusula. Cualquier</w:t>
      </w:r>
      <w:r w:rsidR="007B46B8" w:rsidRPr="008C631C">
        <w:rPr>
          <w:rFonts w:ascii="Tahoma" w:hAnsi="Tahoma" w:cs="Tahoma"/>
          <w:sz w:val="24"/>
          <w:szCs w:val="24"/>
          <w:lang w:val="es-PR"/>
        </w:rPr>
        <w:t xml:space="preserve"> </w:t>
      </w:r>
      <w:r w:rsidRPr="008C631C">
        <w:rPr>
          <w:rFonts w:ascii="Tahoma" w:hAnsi="Tahoma" w:cs="Tahoma"/>
          <w:sz w:val="24"/>
          <w:szCs w:val="24"/>
          <w:lang w:val="es-PR"/>
        </w:rPr>
        <w:t>funcionario que solicite y acepte servicios de otra parte en violación a esta disposición, lo estará haciendo sin autoridad legal algun</w:t>
      </w:r>
      <w:r w:rsidR="00FF2A20" w:rsidRPr="008C631C">
        <w:rPr>
          <w:rFonts w:ascii="Tahoma" w:hAnsi="Tahoma" w:cs="Tahoma"/>
          <w:sz w:val="24"/>
          <w:szCs w:val="24"/>
          <w:lang w:val="es-PR"/>
        </w:rPr>
        <w:t>a.</w:t>
      </w:r>
    </w:p>
    <w:p w14:paraId="4AF1A9C7" w14:textId="77777777" w:rsidR="00F5305E" w:rsidRPr="008C631C" w:rsidRDefault="00F5305E" w:rsidP="008C631C">
      <w:pPr>
        <w:pStyle w:val="NoSpacing"/>
        <w:spacing w:line="276" w:lineRule="auto"/>
        <w:jc w:val="both"/>
        <w:rPr>
          <w:rFonts w:ascii="Tahoma" w:hAnsi="Tahoma" w:cs="Tahoma"/>
          <w:sz w:val="24"/>
          <w:szCs w:val="24"/>
          <w:lang w:val="es-PR"/>
        </w:rPr>
      </w:pPr>
    </w:p>
    <w:p w14:paraId="4AF1A9C8" w14:textId="77777777" w:rsidR="0040476B" w:rsidRPr="008C631C" w:rsidRDefault="00FF2A20" w:rsidP="008C631C">
      <w:pPr>
        <w:pStyle w:val="NoSpacing"/>
        <w:spacing w:line="276" w:lineRule="auto"/>
        <w:rPr>
          <w:rFonts w:ascii="Tahoma" w:hAnsi="Tahoma" w:cs="Tahoma"/>
          <w:sz w:val="24"/>
          <w:szCs w:val="24"/>
          <w:lang w:val="es-PR"/>
        </w:rPr>
      </w:pP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Pr="003D4884">
        <w:rPr>
          <w:rFonts w:ascii="Tahoma" w:hAnsi="Tahoma" w:cs="Tahoma"/>
          <w:sz w:val="24"/>
          <w:szCs w:val="24"/>
          <w:lang w:val="es-PR"/>
        </w:rPr>
        <w:tab/>
      </w:r>
      <w:r w:rsidR="00965257" w:rsidRPr="003D4884">
        <w:rPr>
          <w:rFonts w:ascii="Tahoma" w:hAnsi="Tahoma" w:cs="Tahoma"/>
          <w:sz w:val="24"/>
          <w:szCs w:val="24"/>
          <w:lang w:val="es-PR"/>
        </w:rPr>
        <w:t xml:space="preserve"> </w:t>
      </w:r>
      <w:r w:rsidR="0040476B" w:rsidRPr="008C631C">
        <w:rPr>
          <w:rFonts w:ascii="Tahoma" w:hAnsi="Tahoma" w:cs="Tahoma"/>
          <w:b/>
          <w:bCs/>
          <w:sz w:val="24"/>
          <w:szCs w:val="24"/>
          <w:u w:val="single"/>
          <w:lang w:val="es-PR"/>
        </w:rPr>
        <w:t>REGISTRO DEL CONTRALOR</w:t>
      </w:r>
    </w:p>
    <w:p w14:paraId="4AF1A9C9" w14:textId="77777777" w:rsidR="00FF2A20" w:rsidRPr="008C631C" w:rsidRDefault="00FF2A20" w:rsidP="008C631C">
      <w:pPr>
        <w:pStyle w:val="NoSpacing"/>
        <w:spacing w:line="276" w:lineRule="auto"/>
        <w:rPr>
          <w:rFonts w:ascii="Tahoma" w:hAnsi="Tahoma" w:cs="Tahoma"/>
          <w:sz w:val="24"/>
          <w:szCs w:val="24"/>
          <w:lang w:val="es-PR"/>
        </w:rPr>
      </w:pPr>
    </w:p>
    <w:p w14:paraId="4AF1A9CA" w14:textId="77777777" w:rsidR="00965257" w:rsidRPr="003D4884" w:rsidRDefault="0040476B" w:rsidP="008C631C">
      <w:pPr>
        <w:pStyle w:val="NoSpacing"/>
        <w:spacing w:line="276" w:lineRule="auto"/>
        <w:jc w:val="both"/>
        <w:rPr>
          <w:rFonts w:ascii="Tahoma" w:hAnsi="Tahoma" w:cs="Tahoma"/>
          <w:sz w:val="24"/>
          <w:szCs w:val="24"/>
          <w:lang w:val="es-PR"/>
        </w:rPr>
      </w:pPr>
      <w:r w:rsidRPr="003D4884">
        <w:rPr>
          <w:rFonts w:ascii="Tahoma" w:hAnsi="Tahoma" w:cs="Tahoma"/>
          <w:b/>
          <w:sz w:val="24"/>
          <w:szCs w:val="24"/>
          <w:lang w:val="es-PR"/>
        </w:rPr>
        <w:t>---CUATRIGÉSIMA PRIMERA</w:t>
      </w:r>
      <w:r w:rsidRPr="003D4884">
        <w:rPr>
          <w:rFonts w:ascii="Tahoma" w:hAnsi="Tahoma" w:cs="Tahoma"/>
          <w:b/>
          <w:bCs/>
          <w:sz w:val="24"/>
          <w:szCs w:val="24"/>
          <w:lang w:val="es-PR"/>
        </w:rPr>
        <w:t>:</w:t>
      </w:r>
      <w:r w:rsidRPr="003D4884">
        <w:rPr>
          <w:rFonts w:ascii="Tahoma" w:hAnsi="Tahoma" w:cs="Tahoma"/>
          <w:sz w:val="24"/>
          <w:szCs w:val="24"/>
          <w:lang w:val="es-PR"/>
        </w:rPr>
        <w:t xml:space="preserve"> Ninguna prestación o contraprestación objeto de este contrato podrá exigirse hasta tanto el mismo se haya presentado para registro en la</w:t>
      </w:r>
      <w:r w:rsidR="007B46B8" w:rsidRPr="003D4884">
        <w:rPr>
          <w:rFonts w:ascii="Tahoma" w:hAnsi="Tahoma" w:cs="Tahoma"/>
          <w:sz w:val="24"/>
          <w:szCs w:val="24"/>
          <w:lang w:val="es-PR"/>
        </w:rPr>
        <w:t xml:space="preserve"> O</w:t>
      </w:r>
      <w:r w:rsidRPr="003D4884">
        <w:rPr>
          <w:rFonts w:ascii="Tahoma" w:hAnsi="Tahoma" w:cs="Tahoma"/>
          <w:sz w:val="24"/>
          <w:szCs w:val="24"/>
          <w:lang w:val="es-PR"/>
        </w:rPr>
        <w:t xml:space="preserve">ficina del Contralor de Puerto Rico, </w:t>
      </w:r>
      <w:r w:rsidRPr="003D4884">
        <w:rPr>
          <w:rFonts w:ascii="Tahoma" w:hAnsi="Tahoma" w:cs="Tahoma"/>
          <w:snapToGrid w:val="0"/>
          <w:sz w:val="24"/>
          <w:szCs w:val="24"/>
          <w:lang w:val="es-PR"/>
        </w:rPr>
        <w:t>de conformidad con la Ley Núm. 18-1975, según enmendada.</w:t>
      </w:r>
      <w:r w:rsidR="00766DF6" w:rsidRPr="003D4884">
        <w:rPr>
          <w:rFonts w:ascii="Tahoma" w:hAnsi="Tahoma" w:cs="Tahoma"/>
          <w:sz w:val="24"/>
          <w:szCs w:val="24"/>
          <w:lang w:val="es-PR"/>
        </w:rPr>
        <w:t xml:space="preserve">   </w:t>
      </w:r>
    </w:p>
    <w:p w14:paraId="4AF1A9CB" w14:textId="77777777" w:rsidR="00965257" w:rsidRPr="003D4884" w:rsidRDefault="00766DF6" w:rsidP="008C631C">
      <w:pPr>
        <w:pStyle w:val="NoSpacing"/>
        <w:spacing w:line="276" w:lineRule="auto"/>
        <w:jc w:val="center"/>
        <w:rPr>
          <w:rFonts w:ascii="Tahoma" w:hAnsi="Tahoma" w:cs="Tahoma"/>
          <w:b/>
          <w:bCs/>
          <w:sz w:val="24"/>
          <w:szCs w:val="24"/>
          <w:u w:val="single"/>
          <w:lang w:val="es-PR"/>
        </w:rPr>
      </w:pPr>
      <w:r w:rsidRPr="003D4884">
        <w:rPr>
          <w:rFonts w:ascii="Tahoma" w:hAnsi="Tahoma" w:cs="Tahoma"/>
          <w:b/>
          <w:bCs/>
          <w:sz w:val="24"/>
          <w:szCs w:val="24"/>
          <w:u w:val="single"/>
          <w:lang w:val="es-PR"/>
        </w:rPr>
        <w:t>CONSERVACIÓN DE DOCUMENTOS</w:t>
      </w:r>
    </w:p>
    <w:p w14:paraId="4AF1A9CC" w14:textId="77777777" w:rsidR="00965257" w:rsidRPr="008C631C" w:rsidRDefault="00965257" w:rsidP="008C631C">
      <w:pPr>
        <w:pStyle w:val="NoSpacing"/>
        <w:spacing w:line="276" w:lineRule="auto"/>
        <w:rPr>
          <w:rFonts w:ascii="Tahoma" w:hAnsi="Tahoma" w:cs="Tahoma"/>
          <w:b/>
          <w:sz w:val="24"/>
          <w:szCs w:val="24"/>
          <w:lang w:val="es-PR"/>
        </w:rPr>
      </w:pPr>
    </w:p>
    <w:p w14:paraId="1EF6E526" w14:textId="77777777" w:rsidR="00DE15AC" w:rsidRDefault="00F42791" w:rsidP="008C631C">
      <w:pPr>
        <w:spacing w:line="276" w:lineRule="auto"/>
        <w:jc w:val="both"/>
        <w:rPr>
          <w:rFonts w:ascii="Tahoma" w:hAnsi="Tahoma" w:cs="Tahoma"/>
          <w:bCs/>
          <w:sz w:val="24"/>
          <w:szCs w:val="24"/>
        </w:rPr>
      </w:pPr>
      <w:r w:rsidRPr="003D4884">
        <w:rPr>
          <w:rFonts w:ascii="Tahoma" w:hAnsi="Tahoma" w:cs="Tahoma"/>
          <w:b/>
          <w:sz w:val="24"/>
          <w:szCs w:val="24"/>
        </w:rPr>
        <w:t>---</w:t>
      </w:r>
      <w:r w:rsidR="0040476B" w:rsidRPr="003D4884">
        <w:rPr>
          <w:rFonts w:ascii="Tahoma" w:hAnsi="Tahoma" w:cs="Tahoma"/>
          <w:b/>
          <w:sz w:val="24"/>
          <w:szCs w:val="24"/>
        </w:rPr>
        <w:t xml:space="preserve">CUATRIGÉSIMA </w:t>
      </w:r>
      <w:r w:rsidR="00863B98" w:rsidRPr="003D4884">
        <w:rPr>
          <w:rFonts w:ascii="Tahoma" w:hAnsi="Tahoma" w:cs="Tahoma"/>
          <w:b/>
          <w:sz w:val="24"/>
          <w:szCs w:val="24"/>
        </w:rPr>
        <w:t>SEGUNDA:</w:t>
      </w:r>
      <w:r w:rsidR="0040476B" w:rsidRPr="003D4884">
        <w:rPr>
          <w:rFonts w:ascii="Tahoma" w:hAnsi="Tahoma" w:cs="Tahoma"/>
          <w:sz w:val="24"/>
          <w:szCs w:val="24"/>
        </w:rPr>
        <w:t xml:space="preserve">  La </w:t>
      </w:r>
      <w:r w:rsidR="0040476B" w:rsidRPr="003D4884">
        <w:rPr>
          <w:rFonts w:ascii="Tahoma" w:hAnsi="Tahoma" w:cs="Tahoma"/>
          <w:b/>
          <w:bCs/>
          <w:sz w:val="24"/>
          <w:szCs w:val="24"/>
        </w:rPr>
        <w:t>SEGUNDA PARTE</w:t>
      </w:r>
      <w:r w:rsidR="0040476B" w:rsidRPr="003D4884">
        <w:rPr>
          <w:rFonts w:ascii="Tahoma" w:hAnsi="Tahoma" w:cs="Tahoma"/>
          <w:sz w:val="24"/>
          <w:szCs w:val="24"/>
        </w:rPr>
        <w:t xml:space="preserve"> se compromete a conservar los informes, hojas de trabajo y asistencia y demás documentos relacionados con los servicios objeto de este contrato, para que puedan ser examinados y copiados, sin costo alguno, por la Oficina de Auditores Internos de la Universidad de Puerto Rico, por una firma de auditores externos contratados por la UPR o por la Oficina del Contralor de Puerto Rico, en sus intervenciones al </w:t>
      </w:r>
      <w:r w:rsidR="0040476B" w:rsidRPr="003D4884">
        <w:rPr>
          <w:rFonts w:ascii="Tahoma" w:hAnsi="Tahoma" w:cs="Tahoma"/>
          <w:b/>
          <w:bCs/>
          <w:sz w:val="24"/>
          <w:szCs w:val="24"/>
        </w:rPr>
        <w:t>RRP</w:t>
      </w:r>
      <w:r w:rsidR="0040476B" w:rsidRPr="003D4884">
        <w:rPr>
          <w:rFonts w:ascii="Tahoma" w:hAnsi="Tahoma" w:cs="Tahoma"/>
          <w:sz w:val="24"/>
          <w:szCs w:val="24"/>
        </w:rPr>
        <w:t>. Las auditorías se realizarán en fechas razonables durante el transcurso de los servicios o con posterioridad a los mismos, conforme las prácticas de auditoría generalmente reconocidas. Dichos documentos se conservarán por un período no menor de seis (6) años o hasta que se efectúe una investigación por la Oficina del Contralor de Puerto Rico, lo que ocurra primero.</w:t>
      </w:r>
      <w:r w:rsidR="00755B8F" w:rsidRPr="003D4884">
        <w:rPr>
          <w:rFonts w:ascii="Tahoma" w:hAnsi="Tahoma" w:cs="Tahoma"/>
          <w:bCs/>
          <w:sz w:val="24"/>
          <w:szCs w:val="24"/>
        </w:rPr>
        <w:t xml:space="preserve">             </w:t>
      </w:r>
    </w:p>
    <w:p w14:paraId="4AF1A9CD" w14:textId="1364D974" w:rsidR="00755B8F" w:rsidRPr="003D4884" w:rsidRDefault="00755B8F" w:rsidP="008C631C">
      <w:pPr>
        <w:spacing w:line="276" w:lineRule="auto"/>
        <w:jc w:val="both"/>
        <w:rPr>
          <w:rFonts w:ascii="Tahoma" w:hAnsi="Tahoma" w:cs="Tahoma"/>
          <w:sz w:val="24"/>
          <w:szCs w:val="24"/>
        </w:rPr>
      </w:pPr>
      <w:r w:rsidRPr="003D4884">
        <w:rPr>
          <w:rFonts w:ascii="Tahoma" w:hAnsi="Tahoma" w:cs="Tahoma"/>
          <w:bCs/>
          <w:sz w:val="24"/>
          <w:szCs w:val="24"/>
        </w:rPr>
        <w:lastRenderedPageBreak/>
        <w:t xml:space="preserve">      </w:t>
      </w:r>
    </w:p>
    <w:p w14:paraId="4AF1A9CE" w14:textId="77777777" w:rsidR="00F15082" w:rsidRPr="003D4884" w:rsidRDefault="00F15082" w:rsidP="008C631C">
      <w:pPr>
        <w:pStyle w:val="NoSpacing"/>
        <w:spacing w:line="276" w:lineRule="auto"/>
        <w:jc w:val="center"/>
        <w:rPr>
          <w:rFonts w:ascii="Tahoma" w:hAnsi="Tahoma" w:cs="Tahoma"/>
          <w:b/>
          <w:bCs/>
          <w:sz w:val="24"/>
          <w:szCs w:val="24"/>
          <w:u w:val="single"/>
          <w:lang w:val="es-PR"/>
        </w:rPr>
      </w:pPr>
      <w:r w:rsidRPr="003D4884">
        <w:rPr>
          <w:rFonts w:ascii="Tahoma" w:hAnsi="Tahoma" w:cs="Tahoma"/>
          <w:b/>
          <w:bCs/>
          <w:sz w:val="24"/>
          <w:szCs w:val="24"/>
          <w:u w:val="single"/>
          <w:lang w:val="es-PR"/>
        </w:rPr>
        <w:t>NOTIFICACIÓN</w:t>
      </w:r>
    </w:p>
    <w:p w14:paraId="4AF1A9CF" w14:textId="77777777" w:rsidR="00F15082" w:rsidRPr="003D4884" w:rsidRDefault="00F15082" w:rsidP="008C631C">
      <w:pPr>
        <w:widowControl w:val="0"/>
        <w:spacing w:line="276" w:lineRule="auto"/>
        <w:jc w:val="both"/>
        <w:rPr>
          <w:rFonts w:ascii="Tahoma" w:hAnsi="Tahoma" w:cs="Tahoma"/>
          <w:color w:val="000000"/>
          <w:sz w:val="24"/>
          <w:szCs w:val="24"/>
        </w:rPr>
      </w:pPr>
      <w:r w:rsidRPr="003D4884">
        <w:rPr>
          <w:rFonts w:ascii="Tahoma" w:hAnsi="Tahoma" w:cs="Tahoma"/>
          <w:b/>
          <w:bCs/>
          <w:snapToGrid w:val="0"/>
          <w:sz w:val="24"/>
          <w:szCs w:val="24"/>
        </w:rPr>
        <w:t>---</w:t>
      </w:r>
      <w:r w:rsidRPr="003D4884">
        <w:rPr>
          <w:rFonts w:ascii="Tahoma" w:hAnsi="Tahoma" w:cs="Tahoma"/>
          <w:b/>
          <w:sz w:val="24"/>
          <w:szCs w:val="24"/>
        </w:rPr>
        <w:t xml:space="preserve">CUATRIGÉSIMA </w:t>
      </w:r>
      <w:r w:rsidR="00863B98" w:rsidRPr="003D4884">
        <w:rPr>
          <w:rFonts w:ascii="Tahoma" w:hAnsi="Tahoma" w:cs="Tahoma"/>
          <w:b/>
          <w:sz w:val="24"/>
          <w:szCs w:val="24"/>
        </w:rPr>
        <w:t>TERCER</w:t>
      </w:r>
      <w:r w:rsidRPr="003D4884">
        <w:rPr>
          <w:rFonts w:ascii="Tahoma" w:hAnsi="Tahoma" w:cs="Tahoma"/>
          <w:b/>
          <w:sz w:val="24"/>
          <w:szCs w:val="24"/>
        </w:rPr>
        <w:t xml:space="preserve">A:   </w:t>
      </w:r>
      <w:r w:rsidRPr="003D4884">
        <w:rPr>
          <w:rFonts w:ascii="Tahoma" w:hAnsi="Tahoma" w:cs="Tahoma"/>
          <w:color w:val="000000"/>
          <w:sz w:val="24"/>
          <w:szCs w:val="24"/>
        </w:rPr>
        <w:t xml:space="preserve">Cualquier notificación que deban hacerse las partes contratantes, en conformidad con el contrato, se enviará por escrito y se entenderá que la misma fue efectiva, debidamente, al momento de su entrega personal o por correo directamente a cada parte, o al representante autorizado que se especifique por cada parte en este contrato, o al representante autorizado que se notifique por cada parte en cualquier momento posterior a la firma de este contrato. Para fines de este contrato toda notificación entre las partes se realizará </w:t>
      </w:r>
      <w:r w:rsidR="00192164" w:rsidRPr="003D4884">
        <w:rPr>
          <w:rFonts w:ascii="Tahoma" w:hAnsi="Tahoma" w:cs="Tahoma"/>
          <w:color w:val="000000"/>
          <w:sz w:val="24"/>
          <w:szCs w:val="24"/>
        </w:rPr>
        <w:t xml:space="preserve">de la siguiente forma: </w:t>
      </w:r>
      <w:r w:rsidRPr="003D4884">
        <w:rPr>
          <w:rFonts w:ascii="Tahoma" w:hAnsi="Tahoma" w:cs="Tahoma"/>
          <w:color w:val="000000"/>
          <w:sz w:val="24"/>
          <w:szCs w:val="24"/>
        </w:rPr>
        <w:t xml:space="preserve"> </w:t>
      </w:r>
    </w:p>
    <w:p w14:paraId="4AF1A9D0"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color w:val="000000"/>
          <w:sz w:val="24"/>
          <w:szCs w:val="24"/>
        </w:rPr>
        <w:t xml:space="preserve">Al </w:t>
      </w:r>
      <w:r w:rsidRPr="003D4884">
        <w:rPr>
          <w:rFonts w:ascii="Tahoma" w:hAnsi="Tahoma" w:cs="Tahoma"/>
          <w:b/>
          <w:bCs/>
          <w:color w:val="000000"/>
          <w:sz w:val="24"/>
          <w:szCs w:val="24"/>
        </w:rPr>
        <w:t>RRP</w:t>
      </w:r>
      <w:r w:rsidRPr="003D4884">
        <w:rPr>
          <w:rFonts w:ascii="Tahoma" w:hAnsi="Tahoma" w:cs="Tahoma"/>
          <w:color w:val="000000"/>
          <w:sz w:val="24"/>
          <w:szCs w:val="24"/>
        </w:rPr>
        <w:t>:</w:t>
      </w:r>
      <w:r w:rsidRPr="003D4884">
        <w:rPr>
          <w:rFonts w:ascii="Tahoma" w:hAnsi="Tahoma" w:cs="Tahoma"/>
          <w:color w:val="000000"/>
          <w:sz w:val="24"/>
          <w:szCs w:val="24"/>
        </w:rPr>
        <w:tab/>
      </w:r>
    </w:p>
    <w:p w14:paraId="4AF1A9D1" w14:textId="77777777" w:rsidR="00F15082" w:rsidRPr="003D4884" w:rsidRDefault="00F15082" w:rsidP="008C631C">
      <w:pPr>
        <w:spacing w:line="276" w:lineRule="auto"/>
        <w:jc w:val="both"/>
        <w:rPr>
          <w:rFonts w:ascii="Tahoma" w:hAnsi="Tahoma" w:cs="Tahoma"/>
          <w:color w:val="000000"/>
          <w:sz w:val="24"/>
          <w:szCs w:val="24"/>
        </w:rPr>
      </w:pPr>
    </w:p>
    <w:p w14:paraId="4AF1A9D2" w14:textId="77777777" w:rsidR="006B3C7D" w:rsidRPr="004B4BB2" w:rsidRDefault="006B3C7D" w:rsidP="006B3C7D">
      <w:pPr>
        <w:spacing w:line="276" w:lineRule="auto"/>
        <w:jc w:val="both"/>
        <w:rPr>
          <w:rFonts w:ascii="Tahoma" w:hAnsi="Tahoma" w:cs="Tahoma"/>
          <w:color w:val="000000"/>
          <w:sz w:val="24"/>
          <w:szCs w:val="24"/>
        </w:rPr>
      </w:pPr>
      <w:r>
        <w:rPr>
          <w:rFonts w:ascii="Tahoma" w:hAnsi="Tahoma" w:cs="Tahoma"/>
          <w:color w:val="000000"/>
          <w:sz w:val="24"/>
          <w:szCs w:val="24"/>
        </w:rPr>
        <w:t>N</w:t>
      </w:r>
      <w:r w:rsidRPr="004B4BB2">
        <w:rPr>
          <w:rFonts w:ascii="Tahoma" w:hAnsi="Tahoma" w:cs="Tahoma"/>
          <w:color w:val="000000"/>
          <w:sz w:val="24"/>
          <w:szCs w:val="24"/>
        </w:rPr>
        <w:t>ombre de Representante Autorizado: Dr. Luis A. Ferrao Delgado</w:t>
      </w:r>
    </w:p>
    <w:p w14:paraId="4AF1A9D3" w14:textId="77777777" w:rsidR="006B3C7D" w:rsidRPr="004B4BB2" w:rsidRDefault="006B3C7D" w:rsidP="006B3C7D">
      <w:pPr>
        <w:spacing w:line="276" w:lineRule="auto"/>
        <w:jc w:val="both"/>
        <w:rPr>
          <w:rFonts w:ascii="Tahoma" w:hAnsi="Tahoma" w:cs="Tahoma"/>
          <w:color w:val="000000"/>
          <w:sz w:val="24"/>
          <w:szCs w:val="24"/>
        </w:rPr>
      </w:pPr>
      <w:r w:rsidRPr="004B4BB2">
        <w:rPr>
          <w:rFonts w:ascii="Tahoma" w:hAnsi="Tahoma" w:cs="Tahoma"/>
          <w:color w:val="000000"/>
          <w:sz w:val="24"/>
          <w:szCs w:val="24"/>
        </w:rPr>
        <w:t>Puesto: Rector</w:t>
      </w:r>
    </w:p>
    <w:p w14:paraId="4AF1A9D4" w14:textId="77777777" w:rsidR="006B3C7D" w:rsidRPr="004B4BB2" w:rsidRDefault="006B3C7D" w:rsidP="006B3C7D">
      <w:pPr>
        <w:spacing w:line="276" w:lineRule="auto"/>
        <w:jc w:val="both"/>
        <w:rPr>
          <w:rFonts w:ascii="Tahoma" w:hAnsi="Tahoma" w:cs="Tahoma"/>
          <w:color w:val="000000"/>
          <w:sz w:val="24"/>
          <w:szCs w:val="24"/>
        </w:rPr>
      </w:pPr>
      <w:r w:rsidRPr="004B4BB2">
        <w:rPr>
          <w:rFonts w:ascii="Tahoma" w:hAnsi="Tahoma" w:cs="Tahoma"/>
          <w:color w:val="000000"/>
          <w:sz w:val="24"/>
          <w:szCs w:val="24"/>
        </w:rPr>
        <w:t>Oficina: Universidad de Puerto Rico, Recinto de Río Piedras</w:t>
      </w:r>
    </w:p>
    <w:p w14:paraId="4AF1A9D5" w14:textId="77777777" w:rsidR="006B3C7D" w:rsidRPr="004B4BB2" w:rsidRDefault="006B3C7D" w:rsidP="006B3C7D">
      <w:pPr>
        <w:spacing w:line="276" w:lineRule="auto"/>
        <w:jc w:val="both"/>
        <w:rPr>
          <w:rFonts w:ascii="Tahoma" w:hAnsi="Tahoma" w:cs="Tahoma"/>
          <w:color w:val="000000"/>
          <w:sz w:val="24"/>
          <w:szCs w:val="24"/>
        </w:rPr>
      </w:pPr>
      <w:r w:rsidRPr="004B4BB2">
        <w:rPr>
          <w:rFonts w:ascii="Tahoma" w:hAnsi="Tahoma" w:cs="Tahoma"/>
          <w:color w:val="000000"/>
          <w:sz w:val="24"/>
          <w:szCs w:val="24"/>
        </w:rPr>
        <w:t>Dirección: 6 AVE UNIVERSIDAD STE 601 SAN JUAN PR 00926</w:t>
      </w:r>
    </w:p>
    <w:p w14:paraId="4AF1A9D6" w14:textId="77777777" w:rsidR="006B3C7D" w:rsidRPr="004B4BB2" w:rsidRDefault="006B3C7D" w:rsidP="006B3C7D">
      <w:pPr>
        <w:spacing w:line="276" w:lineRule="auto"/>
        <w:jc w:val="both"/>
        <w:rPr>
          <w:rFonts w:ascii="Tahoma" w:hAnsi="Tahoma" w:cs="Tahoma"/>
          <w:color w:val="000000"/>
          <w:sz w:val="24"/>
          <w:szCs w:val="24"/>
        </w:rPr>
      </w:pPr>
      <w:r w:rsidRPr="004B4BB2">
        <w:rPr>
          <w:rFonts w:ascii="Tahoma" w:hAnsi="Tahoma" w:cs="Tahoma"/>
          <w:color w:val="000000"/>
          <w:sz w:val="24"/>
          <w:szCs w:val="24"/>
        </w:rPr>
        <w:t>Correo electrónico: luis.ferrao@upr.edu</w:t>
      </w:r>
    </w:p>
    <w:p w14:paraId="4AF1A9D7" w14:textId="77777777" w:rsidR="006B3C7D" w:rsidRDefault="006B3C7D" w:rsidP="006B3C7D">
      <w:pPr>
        <w:spacing w:line="276" w:lineRule="auto"/>
        <w:jc w:val="both"/>
        <w:rPr>
          <w:rFonts w:ascii="Tahoma" w:hAnsi="Tahoma" w:cs="Tahoma"/>
          <w:color w:val="000000"/>
          <w:sz w:val="24"/>
          <w:szCs w:val="24"/>
        </w:rPr>
      </w:pPr>
      <w:r w:rsidRPr="004B4BB2">
        <w:rPr>
          <w:rFonts w:ascii="Tahoma" w:hAnsi="Tahoma" w:cs="Tahoma"/>
          <w:color w:val="000000"/>
          <w:sz w:val="24"/>
          <w:szCs w:val="24"/>
        </w:rPr>
        <w:t>Teléfono: 787-764-0000 EXT. 83000</w:t>
      </w:r>
    </w:p>
    <w:p w14:paraId="4AF1A9D8" w14:textId="77777777" w:rsidR="00F15082" w:rsidRPr="003D4884" w:rsidRDefault="00F15082" w:rsidP="008C631C">
      <w:pPr>
        <w:numPr>
          <w:ilvl w:val="12"/>
          <w:numId w:val="0"/>
        </w:numPr>
        <w:spacing w:line="276" w:lineRule="auto"/>
        <w:ind w:left="4"/>
        <w:jc w:val="both"/>
        <w:rPr>
          <w:rFonts w:ascii="Tahoma" w:hAnsi="Tahoma" w:cs="Tahoma"/>
          <w:color w:val="000000"/>
          <w:sz w:val="24"/>
          <w:szCs w:val="24"/>
        </w:rPr>
      </w:pPr>
    </w:p>
    <w:p w14:paraId="4AF1A9D9"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color w:val="000000"/>
          <w:sz w:val="24"/>
          <w:szCs w:val="24"/>
        </w:rPr>
        <w:t xml:space="preserve">A la </w:t>
      </w:r>
      <w:r w:rsidRPr="003D4884">
        <w:rPr>
          <w:rFonts w:ascii="Tahoma" w:hAnsi="Tahoma" w:cs="Tahoma"/>
          <w:b/>
          <w:color w:val="000000"/>
          <w:sz w:val="24"/>
          <w:szCs w:val="24"/>
        </w:rPr>
        <w:t>SEGUNDA PARTE</w:t>
      </w:r>
      <w:r w:rsidRPr="003D4884">
        <w:rPr>
          <w:rFonts w:ascii="Tahoma" w:hAnsi="Tahoma" w:cs="Tahoma"/>
          <w:color w:val="000000"/>
          <w:sz w:val="24"/>
          <w:szCs w:val="24"/>
        </w:rPr>
        <w:t xml:space="preserve">:       </w:t>
      </w:r>
    </w:p>
    <w:p w14:paraId="4AF1A9DA" w14:textId="77777777" w:rsidR="00F15082" w:rsidRPr="003D4884" w:rsidRDefault="00F15082" w:rsidP="008C631C">
      <w:pPr>
        <w:spacing w:line="276" w:lineRule="auto"/>
        <w:jc w:val="both"/>
        <w:rPr>
          <w:rFonts w:ascii="Tahoma" w:hAnsi="Tahoma" w:cs="Tahoma"/>
          <w:color w:val="000000"/>
          <w:sz w:val="24"/>
          <w:szCs w:val="24"/>
        </w:rPr>
      </w:pPr>
    </w:p>
    <w:p w14:paraId="4AF1A9DB"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color w:val="000000"/>
          <w:sz w:val="24"/>
          <w:szCs w:val="24"/>
        </w:rPr>
        <w:t xml:space="preserve">Nombre de Representante Autorizado </w:t>
      </w:r>
    </w:p>
    <w:p w14:paraId="4AF1A9DC"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color w:val="000000"/>
          <w:sz w:val="24"/>
          <w:szCs w:val="24"/>
        </w:rPr>
        <w:t>Puesto</w:t>
      </w:r>
    </w:p>
    <w:p w14:paraId="4AF1A9DD"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color w:val="000000"/>
          <w:sz w:val="24"/>
          <w:szCs w:val="24"/>
        </w:rPr>
        <w:t>Nombre de entidad</w:t>
      </w:r>
      <w:r w:rsidRPr="003D4884">
        <w:rPr>
          <w:rFonts w:ascii="Tahoma" w:hAnsi="Tahoma" w:cs="Tahoma"/>
          <w:sz w:val="24"/>
          <w:szCs w:val="24"/>
        </w:rPr>
        <w:t xml:space="preserve"> </w:t>
      </w:r>
    </w:p>
    <w:p w14:paraId="4AF1A9DE"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sz w:val="24"/>
          <w:szCs w:val="24"/>
        </w:rPr>
        <w:t>Dirección</w:t>
      </w:r>
    </w:p>
    <w:p w14:paraId="4AF1A9DF" w14:textId="77777777" w:rsidR="00F15082" w:rsidRPr="003D4884" w:rsidRDefault="00F15082" w:rsidP="008C631C">
      <w:pPr>
        <w:spacing w:line="276" w:lineRule="auto"/>
        <w:jc w:val="both"/>
        <w:rPr>
          <w:rFonts w:ascii="Tahoma" w:hAnsi="Tahoma" w:cs="Tahoma"/>
          <w:color w:val="000000"/>
          <w:sz w:val="24"/>
          <w:szCs w:val="24"/>
        </w:rPr>
      </w:pPr>
      <w:r w:rsidRPr="003D4884">
        <w:rPr>
          <w:rFonts w:ascii="Tahoma" w:hAnsi="Tahoma" w:cs="Tahoma"/>
          <w:sz w:val="24"/>
          <w:szCs w:val="24"/>
        </w:rPr>
        <w:t>Correo electrónico</w:t>
      </w:r>
    </w:p>
    <w:p w14:paraId="4AF1A9E0" w14:textId="77777777" w:rsidR="00F15082" w:rsidRPr="003D4884" w:rsidRDefault="00F15082" w:rsidP="008C631C">
      <w:pPr>
        <w:numPr>
          <w:ilvl w:val="12"/>
          <w:numId w:val="0"/>
        </w:numPr>
        <w:spacing w:line="276" w:lineRule="auto"/>
        <w:ind w:left="4"/>
        <w:jc w:val="both"/>
        <w:rPr>
          <w:rFonts w:ascii="Tahoma" w:hAnsi="Tahoma" w:cs="Tahoma"/>
          <w:color w:val="000000"/>
          <w:sz w:val="24"/>
          <w:szCs w:val="24"/>
        </w:rPr>
      </w:pPr>
      <w:r w:rsidRPr="003D4884">
        <w:rPr>
          <w:rFonts w:ascii="Tahoma" w:hAnsi="Tahoma" w:cs="Tahoma"/>
          <w:color w:val="000000"/>
          <w:sz w:val="24"/>
          <w:szCs w:val="24"/>
        </w:rPr>
        <w:t>Teléfono</w:t>
      </w:r>
    </w:p>
    <w:p w14:paraId="4AF1A9E1" w14:textId="77777777" w:rsidR="00192164" w:rsidRPr="003D4884" w:rsidRDefault="00192164" w:rsidP="008C631C">
      <w:pPr>
        <w:widowControl w:val="0"/>
        <w:spacing w:line="276" w:lineRule="auto"/>
        <w:jc w:val="both"/>
        <w:rPr>
          <w:rFonts w:ascii="Tahoma" w:hAnsi="Tahoma" w:cs="Tahoma"/>
          <w:b/>
          <w:sz w:val="24"/>
          <w:szCs w:val="24"/>
        </w:rPr>
      </w:pPr>
    </w:p>
    <w:p w14:paraId="4AF1A9E2" w14:textId="77777777" w:rsidR="00F15082" w:rsidRPr="003D4884" w:rsidRDefault="00F15082" w:rsidP="008C631C">
      <w:pPr>
        <w:widowControl w:val="0"/>
        <w:spacing w:line="276" w:lineRule="auto"/>
        <w:jc w:val="center"/>
        <w:rPr>
          <w:rFonts w:ascii="Tahoma" w:hAnsi="Tahoma" w:cs="Tahoma"/>
          <w:b/>
          <w:sz w:val="24"/>
          <w:szCs w:val="24"/>
          <w:u w:val="single"/>
        </w:rPr>
      </w:pPr>
      <w:r w:rsidRPr="003D4884">
        <w:rPr>
          <w:rFonts w:ascii="Tahoma" w:hAnsi="Tahoma" w:cs="Tahoma"/>
          <w:b/>
          <w:sz w:val="24"/>
          <w:szCs w:val="24"/>
          <w:u w:val="single"/>
        </w:rPr>
        <w:t>PÓLIZA DE SEGURO</w:t>
      </w:r>
    </w:p>
    <w:p w14:paraId="4AF1A9E3" w14:textId="77777777" w:rsidR="002C5BBA" w:rsidRPr="003D4884" w:rsidRDefault="00F15082" w:rsidP="008C631C">
      <w:pPr>
        <w:pStyle w:val="NoSpacing"/>
        <w:spacing w:line="276" w:lineRule="auto"/>
        <w:jc w:val="both"/>
        <w:rPr>
          <w:rFonts w:ascii="Tahoma" w:hAnsi="Tahoma" w:cs="Tahoma"/>
          <w:b/>
          <w:sz w:val="24"/>
          <w:szCs w:val="24"/>
          <w:lang w:val="es-PR"/>
        </w:rPr>
      </w:pPr>
      <w:r w:rsidRPr="003D4884">
        <w:rPr>
          <w:rFonts w:ascii="Tahoma" w:hAnsi="Tahoma" w:cs="Tahoma"/>
          <w:b/>
          <w:sz w:val="24"/>
          <w:szCs w:val="24"/>
          <w:lang w:val="es-PR"/>
        </w:rPr>
        <w:t xml:space="preserve">---CUATRIGÉSIMA </w:t>
      </w:r>
      <w:r w:rsidR="00863B98" w:rsidRPr="003D4884">
        <w:rPr>
          <w:rFonts w:ascii="Tahoma" w:hAnsi="Tahoma" w:cs="Tahoma"/>
          <w:b/>
          <w:sz w:val="24"/>
          <w:szCs w:val="24"/>
          <w:lang w:val="es-PR"/>
        </w:rPr>
        <w:t>CUART</w:t>
      </w:r>
      <w:r w:rsidRPr="003D4884">
        <w:rPr>
          <w:rFonts w:ascii="Tahoma" w:hAnsi="Tahoma" w:cs="Tahoma"/>
          <w:b/>
          <w:sz w:val="24"/>
          <w:szCs w:val="24"/>
          <w:lang w:val="es-PR"/>
        </w:rPr>
        <w:t>A:</w:t>
      </w:r>
      <w:r w:rsidRPr="003D4884">
        <w:rPr>
          <w:rFonts w:ascii="Tahoma" w:hAnsi="Tahoma" w:cs="Tahoma"/>
          <w:bCs/>
          <w:sz w:val="24"/>
          <w:szCs w:val="24"/>
          <w:lang w:val="es-PR"/>
        </w:rPr>
        <w:t xml:space="preserve"> En el caso que aplique, l</w:t>
      </w:r>
      <w:r w:rsidRPr="003D4884">
        <w:rPr>
          <w:rFonts w:ascii="Tahoma" w:hAnsi="Tahoma" w:cs="Tahoma"/>
          <w:sz w:val="24"/>
          <w:szCs w:val="24"/>
          <w:lang w:val="es-PR"/>
        </w:rPr>
        <w:t xml:space="preserve">a </w:t>
      </w:r>
      <w:r w:rsidRPr="003D4884">
        <w:rPr>
          <w:rFonts w:ascii="Tahoma" w:hAnsi="Tahoma" w:cs="Tahoma"/>
          <w:b/>
          <w:sz w:val="24"/>
          <w:szCs w:val="24"/>
          <w:lang w:val="es-PR"/>
        </w:rPr>
        <w:t>SEGUNDA PARTE</w:t>
      </w:r>
      <w:r w:rsidRPr="003D4884">
        <w:rPr>
          <w:rFonts w:ascii="Tahoma" w:hAnsi="Tahoma" w:cs="Tahoma"/>
          <w:sz w:val="24"/>
          <w:szCs w:val="24"/>
          <w:lang w:val="es-PR"/>
        </w:rPr>
        <w:t xml:space="preserve"> presentará copia de póliza de seguro vigente, emitida por la Corporación del Fondo de Seguro del Estado, conforme a la Ley Núm. 45-1935, según enmendada, </w:t>
      </w:r>
      <w:r w:rsidR="00863B98" w:rsidRPr="003D4884">
        <w:rPr>
          <w:rFonts w:ascii="Tahoma" w:hAnsi="Tahoma" w:cs="Tahoma"/>
          <w:sz w:val="24"/>
          <w:szCs w:val="24"/>
          <w:lang w:val="es-PR"/>
        </w:rPr>
        <w:t>“</w:t>
      </w:r>
      <w:r w:rsidRPr="003D4884">
        <w:rPr>
          <w:rFonts w:ascii="Tahoma" w:hAnsi="Tahoma" w:cs="Tahoma"/>
          <w:iCs/>
          <w:sz w:val="24"/>
          <w:szCs w:val="24"/>
          <w:lang w:val="es-PR"/>
        </w:rPr>
        <w:t>Ley del Sistema de Compensaciones por Accidentes del Trabajo</w:t>
      </w:r>
      <w:r w:rsidR="00863B98" w:rsidRPr="003D4884">
        <w:rPr>
          <w:rFonts w:ascii="Tahoma" w:hAnsi="Tahoma" w:cs="Tahoma"/>
          <w:iCs/>
          <w:sz w:val="24"/>
          <w:szCs w:val="24"/>
          <w:lang w:val="es-PR"/>
        </w:rPr>
        <w:t>”</w:t>
      </w:r>
      <w:r w:rsidRPr="003D4884">
        <w:rPr>
          <w:rFonts w:ascii="Tahoma" w:hAnsi="Tahoma" w:cs="Tahoma"/>
          <w:iCs/>
          <w:sz w:val="24"/>
          <w:szCs w:val="24"/>
          <w:lang w:val="es-PR"/>
        </w:rPr>
        <w:t>.</w:t>
      </w:r>
      <w:r w:rsidRPr="003D4884">
        <w:rPr>
          <w:rFonts w:ascii="Tahoma" w:hAnsi="Tahoma" w:cs="Tahoma"/>
          <w:b/>
          <w:sz w:val="24"/>
          <w:szCs w:val="24"/>
          <w:lang w:val="es-PR"/>
        </w:rPr>
        <w:t xml:space="preserve">  </w:t>
      </w:r>
    </w:p>
    <w:p w14:paraId="4AF1A9E4" w14:textId="77777777" w:rsidR="00F15082" w:rsidRPr="003D4884" w:rsidRDefault="002C5BBA" w:rsidP="008C631C">
      <w:pPr>
        <w:pStyle w:val="NoSpacing"/>
        <w:spacing w:line="276" w:lineRule="auto"/>
        <w:jc w:val="both"/>
        <w:rPr>
          <w:rFonts w:ascii="Tahoma" w:hAnsi="Tahoma" w:cs="Tahoma"/>
          <w:b/>
          <w:sz w:val="24"/>
          <w:szCs w:val="24"/>
          <w:lang w:val="es-PR"/>
        </w:rPr>
      </w:pPr>
      <w:r w:rsidRPr="003D4884">
        <w:rPr>
          <w:rFonts w:ascii="Tahoma" w:hAnsi="Tahoma" w:cs="Tahoma"/>
          <w:bCs/>
          <w:sz w:val="24"/>
          <w:szCs w:val="24"/>
          <w:lang w:val="es-PR"/>
        </w:rPr>
        <w:t>---</w:t>
      </w:r>
      <w:r w:rsidR="00F15082" w:rsidRPr="003D4884">
        <w:rPr>
          <w:rFonts w:ascii="Tahoma" w:hAnsi="Tahoma" w:cs="Tahoma"/>
          <w:bCs/>
          <w:sz w:val="24"/>
          <w:szCs w:val="24"/>
          <w:lang w:val="es-PR"/>
        </w:rPr>
        <w:t>Igualmente, cuando</w:t>
      </w:r>
      <w:r w:rsidR="00192164" w:rsidRPr="003D4884">
        <w:rPr>
          <w:rFonts w:ascii="Tahoma" w:hAnsi="Tahoma" w:cs="Tahoma"/>
          <w:bCs/>
          <w:sz w:val="24"/>
          <w:szCs w:val="24"/>
          <w:lang w:val="es-PR"/>
        </w:rPr>
        <w:t xml:space="preserve"> le sea requerido por el </w:t>
      </w:r>
      <w:r w:rsidR="00192164" w:rsidRPr="003D4884">
        <w:rPr>
          <w:rFonts w:ascii="Tahoma" w:hAnsi="Tahoma" w:cs="Tahoma"/>
          <w:b/>
          <w:sz w:val="24"/>
          <w:szCs w:val="24"/>
          <w:lang w:val="es-PR"/>
        </w:rPr>
        <w:t>RRP</w:t>
      </w:r>
      <w:r w:rsidR="00F15082" w:rsidRPr="003D4884">
        <w:rPr>
          <w:rFonts w:ascii="Tahoma" w:hAnsi="Tahoma" w:cs="Tahoma"/>
          <w:bCs/>
          <w:sz w:val="24"/>
          <w:szCs w:val="24"/>
          <w:lang w:val="es-PR"/>
        </w:rPr>
        <w:t xml:space="preserve">, la </w:t>
      </w:r>
      <w:r w:rsidR="00F15082" w:rsidRPr="003D4884">
        <w:rPr>
          <w:rFonts w:ascii="Tahoma" w:hAnsi="Tahoma" w:cs="Tahoma"/>
          <w:b/>
          <w:sz w:val="24"/>
          <w:szCs w:val="24"/>
          <w:lang w:val="es-PR"/>
        </w:rPr>
        <w:t>SEGUNDA PARTE</w:t>
      </w:r>
      <w:r w:rsidR="00F15082" w:rsidRPr="003D4884">
        <w:rPr>
          <w:rFonts w:ascii="Tahoma" w:hAnsi="Tahoma" w:cs="Tahoma"/>
          <w:bCs/>
          <w:sz w:val="24"/>
          <w:szCs w:val="24"/>
          <w:lang w:val="es-PR"/>
        </w:rPr>
        <w:t xml:space="preserve"> presentará evidencia documental de la emisión de una póliza de seguro de responsabilidad pública</w:t>
      </w:r>
      <w:r w:rsidR="00965257" w:rsidRPr="003D4884">
        <w:rPr>
          <w:rFonts w:ascii="Tahoma" w:hAnsi="Tahoma" w:cs="Tahoma"/>
          <w:bCs/>
          <w:sz w:val="24"/>
          <w:szCs w:val="24"/>
          <w:lang w:val="es-PR"/>
        </w:rPr>
        <w:t>,</w:t>
      </w:r>
      <w:r w:rsidR="00F15082" w:rsidRPr="003D4884">
        <w:rPr>
          <w:rFonts w:ascii="Tahoma" w:hAnsi="Tahoma" w:cs="Tahoma"/>
          <w:bCs/>
          <w:sz w:val="24"/>
          <w:szCs w:val="24"/>
          <w:lang w:val="es-PR"/>
        </w:rPr>
        <w:t xml:space="preserve"> “</w:t>
      </w:r>
      <w:r w:rsidR="00F15082" w:rsidRPr="003D4884">
        <w:rPr>
          <w:rFonts w:ascii="Tahoma" w:hAnsi="Tahoma" w:cs="Tahoma"/>
          <w:bCs/>
          <w:i/>
          <w:iCs/>
          <w:sz w:val="24"/>
          <w:szCs w:val="24"/>
          <w:lang w:val="es-PR"/>
        </w:rPr>
        <w:t>Hold</w:t>
      </w:r>
      <w:r w:rsidRPr="003D4884">
        <w:rPr>
          <w:rFonts w:ascii="Tahoma" w:hAnsi="Tahoma" w:cs="Tahoma"/>
          <w:bCs/>
          <w:i/>
          <w:iCs/>
          <w:sz w:val="24"/>
          <w:szCs w:val="24"/>
          <w:lang w:val="es-PR"/>
        </w:rPr>
        <w:t xml:space="preserve"> </w:t>
      </w:r>
      <w:r w:rsidR="00F15082" w:rsidRPr="003D4884">
        <w:rPr>
          <w:rFonts w:ascii="Tahoma" w:hAnsi="Tahoma" w:cs="Tahoma"/>
          <w:bCs/>
          <w:i/>
          <w:iCs/>
          <w:sz w:val="24"/>
          <w:szCs w:val="24"/>
          <w:lang w:val="es-PR"/>
        </w:rPr>
        <w:t>harmless</w:t>
      </w:r>
      <w:r w:rsidR="00F15082" w:rsidRPr="003D4884">
        <w:rPr>
          <w:rFonts w:ascii="Tahoma" w:hAnsi="Tahoma" w:cs="Tahoma"/>
          <w:bCs/>
          <w:sz w:val="24"/>
          <w:szCs w:val="24"/>
          <w:lang w:val="es-PR"/>
        </w:rPr>
        <w:t>”.</w:t>
      </w:r>
      <w:r w:rsidR="00F15082" w:rsidRPr="003D4884">
        <w:rPr>
          <w:rFonts w:ascii="Tahoma" w:hAnsi="Tahoma" w:cs="Tahoma"/>
          <w:b/>
          <w:sz w:val="24"/>
          <w:szCs w:val="24"/>
          <w:lang w:val="es-PR"/>
        </w:rPr>
        <w:t xml:space="preserve"> </w:t>
      </w:r>
    </w:p>
    <w:p w14:paraId="4AF1A9E5" w14:textId="77777777" w:rsidR="000F43EB" w:rsidRPr="003D4884" w:rsidRDefault="000F43EB" w:rsidP="008C631C">
      <w:pPr>
        <w:widowControl w:val="0"/>
        <w:spacing w:line="276" w:lineRule="auto"/>
        <w:jc w:val="center"/>
        <w:rPr>
          <w:rFonts w:ascii="Tahoma" w:hAnsi="Tahoma" w:cs="Tahoma"/>
          <w:b/>
          <w:sz w:val="24"/>
          <w:szCs w:val="24"/>
          <w:u w:val="single"/>
        </w:rPr>
      </w:pPr>
      <w:r w:rsidRPr="003D4884">
        <w:rPr>
          <w:rFonts w:ascii="Tahoma" w:hAnsi="Tahoma" w:cs="Tahoma"/>
          <w:b/>
          <w:sz w:val="24"/>
          <w:szCs w:val="24"/>
          <w:u w:val="single"/>
        </w:rPr>
        <w:t>PAGOS INDEBIDOS</w:t>
      </w:r>
    </w:p>
    <w:p w14:paraId="4AF1A9E6" w14:textId="77777777" w:rsidR="00F15082" w:rsidRDefault="00FB2102" w:rsidP="008C631C">
      <w:pPr>
        <w:pStyle w:val="NoSpacing"/>
        <w:spacing w:line="276" w:lineRule="auto"/>
        <w:jc w:val="both"/>
        <w:rPr>
          <w:rFonts w:ascii="Tahoma" w:hAnsi="Tahoma" w:cs="Tahoma"/>
          <w:sz w:val="24"/>
          <w:szCs w:val="24"/>
          <w:lang w:val="es-PR"/>
        </w:rPr>
      </w:pPr>
      <w:bookmarkStart w:id="6" w:name="_Hlk77000859"/>
      <w:r w:rsidRPr="003D4884">
        <w:rPr>
          <w:rFonts w:ascii="Tahoma" w:hAnsi="Tahoma" w:cs="Tahoma"/>
          <w:b/>
          <w:bCs/>
          <w:snapToGrid w:val="0"/>
          <w:sz w:val="24"/>
          <w:szCs w:val="24"/>
          <w:lang w:val="es-PR"/>
        </w:rPr>
        <w:t>-</w:t>
      </w:r>
      <w:r w:rsidR="00863B98" w:rsidRPr="003D4884">
        <w:rPr>
          <w:rFonts w:ascii="Tahoma" w:hAnsi="Tahoma" w:cs="Tahoma"/>
          <w:b/>
          <w:bCs/>
          <w:snapToGrid w:val="0"/>
          <w:sz w:val="24"/>
          <w:szCs w:val="24"/>
          <w:lang w:val="es-PR"/>
        </w:rPr>
        <w:t>-</w:t>
      </w:r>
      <w:r w:rsidRPr="003D4884">
        <w:rPr>
          <w:rFonts w:ascii="Tahoma" w:hAnsi="Tahoma" w:cs="Tahoma"/>
          <w:b/>
          <w:bCs/>
          <w:snapToGrid w:val="0"/>
          <w:sz w:val="24"/>
          <w:szCs w:val="24"/>
          <w:lang w:val="es-PR"/>
        </w:rPr>
        <w:t>-</w:t>
      </w:r>
      <w:r w:rsidRPr="003D4884">
        <w:rPr>
          <w:rFonts w:ascii="Tahoma" w:hAnsi="Tahoma" w:cs="Tahoma"/>
          <w:b/>
          <w:sz w:val="24"/>
          <w:szCs w:val="24"/>
          <w:lang w:val="es-PR"/>
        </w:rPr>
        <w:t xml:space="preserve">CUATRIGÉSIMA </w:t>
      </w:r>
      <w:r w:rsidR="00863B98" w:rsidRPr="003D4884">
        <w:rPr>
          <w:rFonts w:ascii="Tahoma" w:hAnsi="Tahoma" w:cs="Tahoma"/>
          <w:b/>
          <w:sz w:val="24"/>
          <w:szCs w:val="24"/>
          <w:lang w:val="es-PR"/>
        </w:rPr>
        <w:t>QUIN</w:t>
      </w:r>
      <w:r w:rsidR="00F15082" w:rsidRPr="003D4884">
        <w:rPr>
          <w:rFonts w:ascii="Tahoma" w:hAnsi="Tahoma" w:cs="Tahoma"/>
          <w:b/>
          <w:sz w:val="24"/>
          <w:szCs w:val="24"/>
          <w:lang w:val="es-PR"/>
        </w:rPr>
        <w:t>TA</w:t>
      </w:r>
      <w:bookmarkEnd w:id="6"/>
      <w:r w:rsidR="00F15082" w:rsidRPr="003D4884">
        <w:rPr>
          <w:rFonts w:ascii="Tahoma" w:hAnsi="Tahoma" w:cs="Tahoma"/>
          <w:b/>
          <w:sz w:val="24"/>
          <w:szCs w:val="24"/>
          <w:lang w:val="es-PR"/>
        </w:rPr>
        <w:t xml:space="preserve">:  </w:t>
      </w:r>
      <w:r w:rsidRPr="003D4884">
        <w:rPr>
          <w:rFonts w:ascii="Tahoma" w:hAnsi="Tahoma" w:cs="Tahoma"/>
          <w:sz w:val="24"/>
          <w:szCs w:val="24"/>
          <w:lang w:val="es-PR"/>
        </w:rPr>
        <w:t xml:space="preserve">La </w:t>
      </w:r>
      <w:r w:rsidRPr="003D4884">
        <w:rPr>
          <w:rFonts w:ascii="Tahoma" w:hAnsi="Tahoma" w:cs="Tahoma"/>
          <w:b/>
          <w:sz w:val="24"/>
          <w:szCs w:val="24"/>
          <w:lang w:val="es-PR"/>
        </w:rPr>
        <w:t>SEGUNDA PARTE</w:t>
      </w:r>
      <w:r w:rsidRPr="003D4884">
        <w:rPr>
          <w:rFonts w:ascii="Tahoma" w:hAnsi="Tahoma" w:cs="Tahoma"/>
          <w:sz w:val="24"/>
          <w:szCs w:val="24"/>
          <w:lang w:val="es-PR"/>
        </w:rPr>
        <w:t xml:space="preserve"> acuerda y se compromete a reembolsar al </w:t>
      </w:r>
      <w:r w:rsidRPr="003D4884">
        <w:rPr>
          <w:rFonts w:ascii="Tahoma" w:hAnsi="Tahoma" w:cs="Tahoma"/>
          <w:b/>
          <w:sz w:val="24"/>
          <w:szCs w:val="24"/>
          <w:lang w:val="es-PR"/>
        </w:rPr>
        <w:t>RRP</w:t>
      </w:r>
      <w:r w:rsidRPr="003D4884">
        <w:rPr>
          <w:rFonts w:ascii="Tahoma" w:hAnsi="Tahoma" w:cs="Tahoma"/>
          <w:sz w:val="24"/>
          <w:szCs w:val="24"/>
          <w:lang w:val="es-PR"/>
        </w:rPr>
        <w:t xml:space="preserve"> cualquier pago recibido en violación a las disposiciones de este contrato o de las leyes y reglamentos federales y de Puerto Rico</w:t>
      </w:r>
      <w:r w:rsidR="00F15082" w:rsidRPr="003D4884">
        <w:rPr>
          <w:rFonts w:ascii="Tahoma" w:hAnsi="Tahoma" w:cs="Tahoma"/>
          <w:sz w:val="24"/>
          <w:szCs w:val="24"/>
          <w:lang w:val="es-PR"/>
        </w:rPr>
        <w:t>.</w:t>
      </w:r>
    </w:p>
    <w:p w14:paraId="4AF1A9E7" w14:textId="77777777" w:rsidR="008C631C" w:rsidRDefault="008C631C" w:rsidP="008C631C">
      <w:pPr>
        <w:pStyle w:val="NoSpacing"/>
        <w:spacing w:line="276" w:lineRule="auto"/>
        <w:jc w:val="both"/>
        <w:rPr>
          <w:rFonts w:ascii="Tahoma" w:hAnsi="Tahoma" w:cs="Tahoma"/>
          <w:sz w:val="24"/>
          <w:szCs w:val="24"/>
          <w:lang w:val="es-PR"/>
        </w:rPr>
      </w:pPr>
    </w:p>
    <w:p w14:paraId="4AF1A9E8" w14:textId="77777777" w:rsidR="008C631C" w:rsidRPr="008C631C" w:rsidRDefault="008C631C" w:rsidP="008C631C">
      <w:pPr>
        <w:pStyle w:val="NoSpacing"/>
        <w:spacing w:line="276" w:lineRule="auto"/>
        <w:jc w:val="center"/>
        <w:rPr>
          <w:rFonts w:ascii="Tahoma" w:hAnsi="Tahoma" w:cs="Tahoma"/>
          <w:b/>
          <w:sz w:val="24"/>
          <w:szCs w:val="24"/>
          <w:u w:val="single"/>
          <w:lang w:val="es-PR"/>
        </w:rPr>
      </w:pPr>
      <w:r w:rsidRPr="008C631C">
        <w:rPr>
          <w:rFonts w:ascii="Tahoma" w:hAnsi="Tahoma" w:cs="Tahoma"/>
          <w:b/>
          <w:sz w:val="24"/>
          <w:szCs w:val="24"/>
          <w:u w:val="single"/>
          <w:lang w:val="es-PR"/>
        </w:rPr>
        <w:t>CLÁUSULA SOBRE CUMPLIMIENTO CON LA ORDEN EJECUTIVA 2021-029</w:t>
      </w:r>
    </w:p>
    <w:p w14:paraId="4AF1A9E9" w14:textId="77777777" w:rsidR="008C631C" w:rsidRPr="008C631C" w:rsidRDefault="008C631C" w:rsidP="008C631C">
      <w:pPr>
        <w:pStyle w:val="NoSpacing"/>
        <w:spacing w:line="276" w:lineRule="auto"/>
        <w:jc w:val="both"/>
        <w:rPr>
          <w:rFonts w:ascii="Tahoma" w:hAnsi="Tahoma" w:cs="Tahoma"/>
          <w:sz w:val="24"/>
          <w:szCs w:val="24"/>
          <w:lang w:val="es-PR"/>
        </w:rPr>
      </w:pPr>
      <w:r w:rsidRPr="00640213">
        <w:rPr>
          <w:rFonts w:ascii="Tahoma" w:hAnsi="Tahoma" w:cs="Tahoma"/>
          <w:b/>
          <w:sz w:val="24"/>
          <w:szCs w:val="24"/>
          <w:lang w:val="es-PR"/>
        </w:rPr>
        <w:t>---CUATRIGÉSIMA SEXTA:</w:t>
      </w:r>
      <w:r>
        <w:rPr>
          <w:rFonts w:ascii="Tahoma" w:hAnsi="Tahoma" w:cs="Tahoma"/>
          <w:sz w:val="24"/>
          <w:szCs w:val="24"/>
          <w:lang w:val="es-PR"/>
        </w:rPr>
        <w:t xml:space="preserve"> </w:t>
      </w:r>
      <w:r w:rsidRPr="008C631C">
        <w:rPr>
          <w:rFonts w:ascii="Tahoma" w:hAnsi="Tahoma" w:cs="Tahoma"/>
          <w:sz w:val="24"/>
          <w:szCs w:val="24"/>
          <w:lang w:val="es-PR"/>
        </w:rPr>
        <w:t xml:space="preserve"> La UNIVERSIDAD certifica que la SEGUNDA PARTE fue seleccionada como proveedora de los servicios profesionales descritos en este contrato de conformidad con lo dispuesto en la Orden Ejecutiva 2021-029. Asimismo, ambas partes certifican que conocen las disposiciones de dicha Orden Ejecutiva y que toda contratación cubierta por ésta que no haya seguido los procesos y requisitos allí establecidos será rescindida.</w:t>
      </w:r>
    </w:p>
    <w:p w14:paraId="4AF1A9EA" w14:textId="77777777" w:rsidR="008C631C" w:rsidRPr="008C631C" w:rsidRDefault="008C631C" w:rsidP="008C631C">
      <w:pPr>
        <w:pStyle w:val="NoSpacing"/>
        <w:spacing w:line="276" w:lineRule="auto"/>
        <w:jc w:val="both"/>
        <w:rPr>
          <w:rFonts w:ascii="Tahoma" w:hAnsi="Tahoma" w:cs="Tahoma"/>
          <w:sz w:val="24"/>
          <w:szCs w:val="24"/>
          <w:lang w:val="es-PR"/>
        </w:rPr>
      </w:pPr>
    </w:p>
    <w:p w14:paraId="4AF1A9EB" w14:textId="77777777" w:rsidR="008C631C" w:rsidRPr="008C631C" w:rsidRDefault="008C631C" w:rsidP="004A4AE4">
      <w:pPr>
        <w:pStyle w:val="NoSpacing"/>
        <w:spacing w:line="276" w:lineRule="auto"/>
        <w:jc w:val="center"/>
        <w:rPr>
          <w:rFonts w:ascii="Tahoma" w:hAnsi="Tahoma" w:cs="Tahoma"/>
          <w:b/>
          <w:sz w:val="24"/>
          <w:szCs w:val="24"/>
          <w:u w:val="single"/>
          <w:lang w:val="es-PR"/>
        </w:rPr>
      </w:pPr>
      <w:r w:rsidRPr="008C631C">
        <w:rPr>
          <w:rFonts w:ascii="Tahoma" w:hAnsi="Tahoma" w:cs="Tahoma"/>
          <w:b/>
          <w:sz w:val="24"/>
          <w:szCs w:val="24"/>
          <w:u w:val="single"/>
          <w:lang w:val="es-PR"/>
        </w:rPr>
        <w:t>CLÁUSULA DE CERTIFICACIÓN SOBRE RELACIONES CONTRACTUALES GUBERNAMENTALES</w:t>
      </w:r>
    </w:p>
    <w:p w14:paraId="4AF1A9EC" w14:textId="77777777" w:rsidR="008C631C" w:rsidRDefault="008C631C" w:rsidP="008C631C">
      <w:pPr>
        <w:pStyle w:val="NoSpacing"/>
        <w:spacing w:line="276" w:lineRule="auto"/>
        <w:jc w:val="both"/>
        <w:rPr>
          <w:rFonts w:ascii="Tahoma" w:hAnsi="Tahoma" w:cs="Tahoma"/>
          <w:sz w:val="24"/>
          <w:szCs w:val="24"/>
          <w:lang w:val="es-PR"/>
        </w:rPr>
      </w:pPr>
      <w:r>
        <w:rPr>
          <w:rFonts w:ascii="Tahoma" w:hAnsi="Tahoma" w:cs="Tahoma"/>
          <w:sz w:val="24"/>
          <w:szCs w:val="24"/>
          <w:lang w:val="es-PR"/>
        </w:rPr>
        <w:lastRenderedPageBreak/>
        <w:t>---</w:t>
      </w:r>
      <w:r w:rsidR="00640213" w:rsidRPr="00640213">
        <w:rPr>
          <w:rFonts w:ascii="Tahoma" w:hAnsi="Tahoma" w:cs="Tahoma"/>
          <w:b/>
          <w:sz w:val="24"/>
          <w:szCs w:val="24"/>
          <w:lang w:val="es-PR"/>
        </w:rPr>
        <w:t>CUATRIGÉSIMA SÉPTIMA</w:t>
      </w:r>
      <w:r w:rsidR="00640213">
        <w:rPr>
          <w:rFonts w:ascii="Tahoma" w:hAnsi="Tahoma" w:cs="Tahoma"/>
          <w:sz w:val="24"/>
          <w:szCs w:val="24"/>
          <w:lang w:val="es-PR"/>
        </w:rPr>
        <w:t>:</w:t>
      </w:r>
      <w:r>
        <w:rPr>
          <w:rFonts w:ascii="Tahoma" w:hAnsi="Tahoma" w:cs="Tahoma"/>
          <w:sz w:val="24"/>
          <w:szCs w:val="24"/>
          <w:lang w:val="es-PR"/>
        </w:rPr>
        <w:t xml:space="preserve"> </w:t>
      </w:r>
      <w:r w:rsidRPr="008C631C">
        <w:rPr>
          <w:rFonts w:ascii="Tahoma" w:hAnsi="Tahoma" w:cs="Tahoma"/>
          <w:sz w:val="24"/>
          <w:szCs w:val="24"/>
          <w:lang w:val="es-PR"/>
        </w:rPr>
        <w:t>La SEGUNDA PARTE certifica que identificó y notificó a la UNIVERSIDAD sobre todas las agencias, instrumentalidades o corporaciones públicas con las cuales tiene relaciones contractuales a la fecha de la firma del contrato con la UNIVERSIDAD.</w:t>
      </w:r>
    </w:p>
    <w:p w14:paraId="4AF1A9ED" w14:textId="77777777" w:rsidR="00EE3C60" w:rsidRDefault="00EE3C60" w:rsidP="008C631C">
      <w:pPr>
        <w:pStyle w:val="NoSpacing"/>
        <w:spacing w:line="276" w:lineRule="auto"/>
        <w:jc w:val="both"/>
        <w:rPr>
          <w:rFonts w:ascii="Tahoma" w:hAnsi="Tahoma" w:cs="Tahoma"/>
          <w:sz w:val="24"/>
          <w:szCs w:val="24"/>
          <w:lang w:val="es-PR"/>
        </w:rPr>
      </w:pPr>
    </w:p>
    <w:p w14:paraId="4AF1A9EE" w14:textId="77777777" w:rsidR="00EE3C60" w:rsidRPr="00EE3C60" w:rsidRDefault="00EE3C60" w:rsidP="004A4AE4">
      <w:pPr>
        <w:pStyle w:val="NoSpacing"/>
        <w:spacing w:line="276" w:lineRule="auto"/>
        <w:jc w:val="center"/>
        <w:rPr>
          <w:rFonts w:ascii="Tahoma" w:hAnsi="Tahoma" w:cs="Tahoma"/>
          <w:b/>
          <w:sz w:val="24"/>
          <w:szCs w:val="24"/>
          <w:u w:val="single"/>
          <w:lang w:val="es-PR"/>
        </w:rPr>
      </w:pPr>
      <w:r w:rsidRPr="008C631C">
        <w:rPr>
          <w:rFonts w:ascii="Tahoma" w:hAnsi="Tahoma" w:cs="Tahoma"/>
          <w:b/>
          <w:sz w:val="24"/>
          <w:szCs w:val="24"/>
          <w:u w:val="single"/>
          <w:lang w:val="es-PR"/>
        </w:rPr>
        <w:t xml:space="preserve">CLÁUSULA </w:t>
      </w:r>
      <w:r>
        <w:rPr>
          <w:rFonts w:ascii="Tahoma" w:hAnsi="Tahoma" w:cs="Tahoma"/>
          <w:b/>
          <w:sz w:val="24"/>
          <w:szCs w:val="24"/>
          <w:u w:val="single"/>
          <w:lang w:val="es-PR"/>
        </w:rPr>
        <w:t>SOBRE FIRMAS DIGITALES</w:t>
      </w:r>
    </w:p>
    <w:p w14:paraId="4AF1A9EF" w14:textId="77777777" w:rsidR="00EE3C60" w:rsidRDefault="00EE3C60" w:rsidP="008C631C">
      <w:pPr>
        <w:pStyle w:val="NoSpacing"/>
        <w:spacing w:line="276" w:lineRule="auto"/>
        <w:jc w:val="both"/>
        <w:rPr>
          <w:rFonts w:ascii="Tahoma" w:hAnsi="Tahoma" w:cs="Tahoma"/>
          <w:sz w:val="24"/>
          <w:szCs w:val="24"/>
          <w:lang w:val="es-PR"/>
        </w:rPr>
      </w:pPr>
      <w:r>
        <w:rPr>
          <w:rFonts w:ascii="Tahoma" w:hAnsi="Tahoma" w:cs="Tahoma"/>
          <w:sz w:val="24"/>
          <w:szCs w:val="24"/>
          <w:lang w:val="es-PR"/>
        </w:rPr>
        <w:t>---</w:t>
      </w:r>
      <w:r w:rsidRPr="00640213">
        <w:rPr>
          <w:rFonts w:ascii="Tahoma" w:hAnsi="Tahoma" w:cs="Tahoma"/>
          <w:b/>
          <w:sz w:val="24"/>
          <w:szCs w:val="24"/>
          <w:lang w:val="es-PR"/>
        </w:rPr>
        <w:t xml:space="preserve">CUATRIGÉSIMA </w:t>
      </w:r>
      <w:r>
        <w:rPr>
          <w:rFonts w:ascii="Tahoma" w:hAnsi="Tahoma" w:cs="Tahoma"/>
          <w:b/>
          <w:sz w:val="24"/>
          <w:szCs w:val="24"/>
          <w:lang w:val="es-PR"/>
        </w:rPr>
        <w:t>OCTAVA</w:t>
      </w:r>
      <w:r w:rsidR="00B15438">
        <w:rPr>
          <w:rFonts w:ascii="Tahoma" w:hAnsi="Tahoma" w:cs="Tahoma"/>
          <w:b/>
          <w:sz w:val="24"/>
          <w:szCs w:val="24"/>
          <w:lang w:val="es-PR"/>
        </w:rPr>
        <w:t>:</w:t>
      </w:r>
      <w:r w:rsidRPr="00EE3C60">
        <w:rPr>
          <w:lang w:val="es-PR"/>
        </w:rPr>
        <w:t xml:space="preserve"> </w:t>
      </w:r>
      <w:r w:rsidRPr="00EE3C60">
        <w:rPr>
          <w:rFonts w:ascii="Tahoma" w:hAnsi="Tahoma" w:cs="Tahoma"/>
          <w:sz w:val="24"/>
          <w:szCs w:val="24"/>
          <w:lang w:val="es-PR"/>
        </w:rPr>
        <w:t>Las partes acuerdan y consienten el uso de firmas digitales con el único fin de ejecutar el Acuerdo o cualquier documento transaccional relacionado. Las partes acuerdan que las firmas digitales que aparecen en este documento son tan válidas como si fuera suscrito a puño y letra para efectos de validez, obligatoriedad, consentimiento, aplicabilidad y admisibilidad. Dicha firma electrónica se considerará que tiene el mismo efecto legal y vinculante que una firma ológrafa (manuscrita).</w:t>
      </w:r>
    </w:p>
    <w:p w14:paraId="4AF1A9F0" w14:textId="77777777" w:rsidR="00EE3C60" w:rsidRPr="00EE3C60" w:rsidRDefault="00EE3C60" w:rsidP="008C631C">
      <w:pPr>
        <w:pStyle w:val="NoSpacing"/>
        <w:spacing w:line="276" w:lineRule="auto"/>
        <w:jc w:val="both"/>
        <w:rPr>
          <w:rFonts w:ascii="Tahoma" w:hAnsi="Tahoma" w:cs="Tahoma"/>
          <w:sz w:val="24"/>
          <w:szCs w:val="24"/>
          <w:lang w:val="es-PR"/>
        </w:rPr>
      </w:pPr>
    </w:p>
    <w:p w14:paraId="4AF1A9F1" w14:textId="77777777" w:rsidR="007E24F7" w:rsidRPr="003D4884" w:rsidRDefault="007E24F7" w:rsidP="008C631C">
      <w:pPr>
        <w:spacing w:line="276" w:lineRule="auto"/>
        <w:jc w:val="center"/>
        <w:rPr>
          <w:rFonts w:ascii="Tahoma" w:hAnsi="Tahoma" w:cs="Tahoma"/>
          <w:b/>
          <w:sz w:val="24"/>
          <w:szCs w:val="24"/>
          <w:u w:val="single"/>
        </w:rPr>
      </w:pPr>
      <w:r w:rsidRPr="003D4884">
        <w:rPr>
          <w:rFonts w:ascii="Tahoma" w:hAnsi="Tahoma" w:cs="Tahoma"/>
          <w:b/>
          <w:sz w:val="24"/>
          <w:szCs w:val="24"/>
          <w:u w:val="single"/>
        </w:rPr>
        <w:t>ACEPTACIÓN</w:t>
      </w:r>
    </w:p>
    <w:p w14:paraId="4AF1A9F2" w14:textId="77777777" w:rsidR="007E24F7" w:rsidRPr="003D4884" w:rsidRDefault="007E24F7" w:rsidP="008C631C">
      <w:pPr>
        <w:spacing w:line="276" w:lineRule="auto"/>
        <w:jc w:val="both"/>
        <w:rPr>
          <w:rFonts w:ascii="Tahoma" w:hAnsi="Tahoma" w:cs="Tahoma"/>
          <w:sz w:val="24"/>
          <w:szCs w:val="24"/>
        </w:rPr>
      </w:pPr>
      <w:r w:rsidRPr="003D4884">
        <w:rPr>
          <w:rFonts w:ascii="Tahoma" w:hAnsi="Tahoma" w:cs="Tahoma"/>
          <w:b/>
          <w:bCs/>
          <w:sz w:val="24"/>
          <w:szCs w:val="24"/>
        </w:rPr>
        <w:t>---</w:t>
      </w:r>
      <w:r w:rsidR="00192164" w:rsidRPr="003D4884">
        <w:rPr>
          <w:rFonts w:ascii="Tahoma" w:hAnsi="Tahoma" w:cs="Tahoma"/>
          <w:b/>
          <w:bCs/>
          <w:sz w:val="24"/>
          <w:szCs w:val="24"/>
        </w:rPr>
        <w:t>LAS</w:t>
      </w:r>
      <w:r w:rsidRPr="003D4884">
        <w:rPr>
          <w:rFonts w:ascii="Tahoma" w:hAnsi="Tahoma" w:cs="Tahoma"/>
          <w:sz w:val="24"/>
          <w:szCs w:val="24"/>
        </w:rPr>
        <w:t xml:space="preserve"> </w:t>
      </w:r>
      <w:r w:rsidR="00F15082" w:rsidRPr="003D4884">
        <w:rPr>
          <w:rFonts w:ascii="Tahoma" w:hAnsi="Tahoma" w:cs="Tahoma"/>
          <w:b/>
          <w:bCs/>
          <w:sz w:val="24"/>
          <w:szCs w:val="24"/>
        </w:rPr>
        <w:t>PARTES</w:t>
      </w:r>
      <w:r w:rsidRPr="003D4884">
        <w:rPr>
          <w:rFonts w:ascii="Tahoma" w:hAnsi="Tahoma" w:cs="Tahoma"/>
          <w:sz w:val="24"/>
          <w:szCs w:val="24"/>
        </w:rPr>
        <w:t xml:space="preserve"> han leído todas las cláusulas y condiciones estipuladas en el presente contrato y, por hallarlo redactado conforme a sus voluntades, suscriben el mismo y se obligan a </w:t>
      </w:r>
      <w:r w:rsidR="00F15082" w:rsidRPr="003D4884">
        <w:rPr>
          <w:rFonts w:ascii="Tahoma" w:hAnsi="Tahoma" w:cs="Tahoma"/>
          <w:sz w:val="24"/>
          <w:szCs w:val="24"/>
        </w:rPr>
        <w:t xml:space="preserve">cumplir </w:t>
      </w:r>
      <w:r w:rsidR="00863B98" w:rsidRPr="003D4884">
        <w:rPr>
          <w:rFonts w:ascii="Tahoma" w:hAnsi="Tahoma" w:cs="Tahoma"/>
          <w:sz w:val="24"/>
          <w:szCs w:val="24"/>
        </w:rPr>
        <w:t>con todas sus disposiciones</w:t>
      </w:r>
      <w:r w:rsidR="004D1D69" w:rsidRPr="003D4884">
        <w:rPr>
          <w:rFonts w:ascii="Tahoma" w:hAnsi="Tahoma" w:cs="Tahoma"/>
          <w:sz w:val="24"/>
          <w:szCs w:val="24"/>
        </w:rPr>
        <w:t>,</w:t>
      </w:r>
      <w:r w:rsidRPr="003D4884">
        <w:rPr>
          <w:rFonts w:ascii="Tahoma" w:hAnsi="Tahoma" w:cs="Tahoma"/>
          <w:sz w:val="24"/>
          <w:szCs w:val="24"/>
        </w:rPr>
        <w:t xml:space="preserve"> en San Juan, Puerto Rico</w:t>
      </w:r>
      <w:r w:rsidR="00863B98" w:rsidRPr="003D4884">
        <w:rPr>
          <w:rFonts w:ascii="Tahoma" w:hAnsi="Tahoma" w:cs="Tahoma"/>
          <w:sz w:val="24"/>
          <w:szCs w:val="24"/>
        </w:rPr>
        <w:t>.</w:t>
      </w:r>
    </w:p>
    <w:p w14:paraId="4AF1A9F3" w14:textId="77777777" w:rsidR="00965257" w:rsidRPr="003D4884" w:rsidRDefault="00965257" w:rsidP="008C631C">
      <w:pPr>
        <w:spacing w:line="276" w:lineRule="auto"/>
        <w:jc w:val="both"/>
        <w:rPr>
          <w:rFonts w:ascii="Tahoma" w:hAnsi="Tahoma" w:cs="Tahoma"/>
          <w:sz w:val="24"/>
          <w:szCs w:val="24"/>
        </w:rPr>
      </w:pPr>
    </w:p>
    <w:p w14:paraId="4AF1A9F4" w14:textId="77777777" w:rsidR="00712550" w:rsidRDefault="00712550" w:rsidP="008C631C">
      <w:pPr>
        <w:spacing w:line="276" w:lineRule="auto"/>
        <w:jc w:val="both"/>
        <w:rPr>
          <w:rFonts w:ascii="Tahoma" w:hAnsi="Tahoma" w:cs="Tahoma"/>
          <w:sz w:val="24"/>
          <w:szCs w:val="24"/>
          <w:u w:val="single"/>
        </w:rPr>
      </w:pPr>
    </w:p>
    <w:p w14:paraId="4AF1A9F5" w14:textId="77777777" w:rsidR="008C631C" w:rsidRDefault="008C631C" w:rsidP="008C631C">
      <w:pPr>
        <w:spacing w:line="276" w:lineRule="auto"/>
        <w:jc w:val="both"/>
        <w:rPr>
          <w:rFonts w:ascii="Tahoma" w:hAnsi="Tahoma" w:cs="Tahoma"/>
          <w:sz w:val="24"/>
          <w:szCs w:val="24"/>
          <w:u w:val="single"/>
        </w:rPr>
      </w:pPr>
    </w:p>
    <w:tbl>
      <w:tblPr>
        <w:tblW w:w="9386" w:type="dxa"/>
        <w:tblInd w:w="108" w:type="dxa"/>
        <w:tblLook w:val="0000" w:firstRow="0" w:lastRow="0" w:firstColumn="0" w:lastColumn="0" w:noHBand="0" w:noVBand="0"/>
      </w:tblPr>
      <w:tblGrid>
        <w:gridCol w:w="3942"/>
        <w:gridCol w:w="369"/>
        <w:gridCol w:w="5075"/>
      </w:tblGrid>
      <w:tr w:rsidR="004A1F1E" w:rsidRPr="00EA111B" w14:paraId="4AB4075C" w14:textId="77777777" w:rsidTr="00D8472B">
        <w:trPr>
          <w:trHeight w:val="683"/>
        </w:trPr>
        <w:tc>
          <w:tcPr>
            <w:tcW w:w="3942" w:type="dxa"/>
            <w:tcBorders>
              <w:bottom w:val="single" w:sz="4" w:space="0" w:color="auto"/>
            </w:tcBorders>
          </w:tcPr>
          <w:bookmarkEnd w:id="1"/>
          <w:p w14:paraId="17FFD689" w14:textId="77777777" w:rsidR="004A1F1E" w:rsidRPr="003B29BB" w:rsidRDefault="004A1F1E" w:rsidP="00D8472B">
            <w:pPr>
              <w:jc w:val="both"/>
              <w:rPr>
                <w:rFonts w:ascii="Tahoma" w:hAnsi="Tahoma" w:cs="Tahoma"/>
                <w:b/>
                <w:color w:val="000000"/>
                <w:sz w:val="24"/>
                <w:szCs w:val="24"/>
              </w:rPr>
            </w:pPr>
            <w:r>
              <w:rPr>
                <w:rFonts w:ascii="Tahoma" w:hAnsi="Tahoma" w:cs="Tahoma"/>
                <w:b/>
                <w:color w:val="000000"/>
                <w:sz w:val="24"/>
                <w:szCs w:val="24"/>
                <w:lang w:val="es-US"/>
              </w:rPr>
              <w:t>RRP</w:t>
            </w:r>
          </w:p>
          <w:p w14:paraId="4CD60D07" w14:textId="77777777" w:rsidR="004A1F1E" w:rsidRPr="003B29BB" w:rsidRDefault="004A1F1E" w:rsidP="00D8472B">
            <w:pPr>
              <w:jc w:val="both"/>
              <w:rPr>
                <w:rFonts w:ascii="Tahoma" w:hAnsi="Tahoma" w:cs="Tahoma"/>
                <w:b/>
                <w:color w:val="000000"/>
                <w:sz w:val="24"/>
                <w:szCs w:val="24"/>
              </w:rPr>
            </w:pPr>
          </w:p>
        </w:tc>
        <w:tc>
          <w:tcPr>
            <w:tcW w:w="369" w:type="dxa"/>
          </w:tcPr>
          <w:p w14:paraId="4ABE956B" w14:textId="77777777" w:rsidR="004A1F1E" w:rsidRPr="003B29BB" w:rsidRDefault="004A1F1E" w:rsidP="00D8472B">
            <w:pPr>
              <w:jc w:val="both"/>
              <w:rPr>
                <w:rFonts w:ascii="Tahoma" w:hAnsi="Tahoma" w:cs="Tahoma"/>
                <w:b/>
                <w:color w:val="000000"/>
                <w:sz w:val="24"/>
                <w:szCs w:val="24"/>
              </w:rPr>
            </w:pPr>
          </w:p>
        </w:tc>
        <w:tc>
          <w:tcPr>
            <w:tcW w:w="5075" w:type="dxa"/>
            <w:tcBorders>
              <w:bottom w:val="single" w:sz="4" w:space="0" w:color="auto"/>
            </w:tcBorders>
          </w:tcPr>
          <w:p w14:paraId="0C76F57A" w14:textId="77777777" w:rsidR="004A1F1E" w:rsidRPr="003B29BB" w:rsidRDefault="004A1F1E" w:rsidP="00D8472B">
            <w:pPr>
              <w:jc w:val="both"/>
              <w:rPr>
                <w:rFonts w:ascii="Tahoma" w:hAnsi="Tahoma" w:cs="Tahoma"/>
                <w:b/>
                <w:color w:val="000000"/>
                <w:sz w:val="24"/>
                <w:szCs w:val="24"/>
                <w:lang w:val="es-US"/>
              </w:rPr>
            </w:pPr>
            <w:r>
              <w:rPr>
                <w:rFonts w:ascii="Tahoma" w:hAnsi="Tahoma" w:cs="Tahoma"/>
                <w:b/>
                <w:sz w:val="24"/>
                <w:szCs w:val="24"/>
                <w:lang w:val="es-US"/>
              </w:rPr>
              <w:t>SEGUNDA PARTE</w:t>
            </w:r>
          </w:p>
        </w:tc>
      </w:tr>
      <w:tr w:rsidR="004A1F1E" w:rsidRPr="00D75073" w14:paraId="178B130D" w14:textId="77777777" w:rsidTr="00D8472B">
        <w:trPr>
          <w:trHeight w:val="998"/>
        </w:trPr>
        <w:tc>
          <w:tcPr>
            <w:tcW w:w="3942" w:type="dxa"/>
            <w:tcBorders>
              <w:top w:val="single" w:sz="4" w:space="0" w:color="auto"/>
            </w:tcBorders>
          </w:tcPr>
          <w:p w14:paraId="778B3D8B" w14:textId="77777777" w:rsidR="004A1F1E" w:rsidRPr="003B29BB" w:rsidRDefault="004A1F1E" w:rsidP="00D8472B">
            <w:pPr>
              <w:rPr>
                <w:rFonts w:ascii="Tahoma" w:hAnsi="Tahoma" w:cs="Tahoma"/>
                <w:b/>
                <w:sz w:val="24"/>
                <w:szCs w:val="24"/>
                <w:lang w:val="es-ES"/>
              </w:rPr>
            </w:pPr>
            <w:r w:rsidRPr="003B29BB">
              <w:rPr>
                <w:rFonts w:ascii="Tahoma" w:hAnsi="Tahoma" w:cs="Tahoma"/>
                <w:b/>
                <w:sz w:val="24"/>
                <w:szCs w:val="24"/>
                <w:lang w:val="es-ES"/>
              </w:rPr>
              <w:t xml:space="preserve">Dr. Luis A. Ferrao Delgado, Ph.D. </w:t>
            </w:r>
          </w:p>
          <w:p w14:paraId="33C4F7A1" w14:textId="77777777" w:rsidR="004A1F1E" w:rsidRPr="003B29BB" w:rsidRDefault="004A1F1E" w:rsidP="00D8472B">
            <w:pPr>
              <w:rPr>
                <w:rFonts w:ascii="Tahoma" w:hAnsi="Tahoma" w:cs="Tahoma"/>
                <w:sz w:val="24"/>
                <w:szCs w:val="24"/>
                <w:lang w:val="es-ES"/>
              </w:rPr>
            </w:pPr>
            <w:r w:rsidRPr="003B29BB">
              <w:rPr>
                <w:rFonts w:ascii="Tahoma" w:hAnsi="Tahoma" w:cs="Tahoma"/>
                <w:sz w:val="24"/>
                <w:szCs w:val="24"/>
                <w:lang w:val="es-ES"/>
              </w:rPr>
              <w:t>Rector</w:t>
            </w:r>
          </w:p>
          <w:p w14:paraId="265CB854" w14:textId="77777777" w:rsidR="004A1F1E" w:rsidRPr="003B29BB" w:rsidRDefault="004A1F1E" w:rsidP="00D8472B">
            <w:pPr>
              <w:rPr>
                <w:rFonts w:ascii="Tahoma" w:hAnsi="Tahoma" w:cs="Tahoma"/>
                <w:sz w:val="24"/>
                <w:szCs w:val="24"/>
                <w:lang w:val="es-ES"/>
              </w:rPr>
            </w:pPr>
            <w:r w:rsidRPr="003B29BB">
              <w:rPr>
                <w:rFonts w:ascii="Tahoma" w:hAnsi="Tahoma" w:cs="Tahoma"/>
                <w:sz w:val="24"/>
                <w:szCs w:val="24"/>
                <w:lang w:val="es-ES"/>
              </w:rPr>
              <w:t xml:space="preserve">Recinto de Río Piedras </w:t>
            </w:r>
          </w:p>
          <w:p w14:paraId="4E182404" w14:textId="77777777" w:rsidR="004A1F1E" w:rsidRPr="004A1F1E" w:rsidRDefault="004A1F1E" w:rsidP="00D8472B">
            <w:pPr>
              <w:rPr>
                <w:rFonts w:ascii="Tahoma" w:hAnsi="Tahoma" w:cs="Tahoma"/>
                <w:sz w:val="24"/>
                <w:szCs w:val="24"/>
                <w:lang w:val="es-ES"/>
              </w:rPr>
            </w:pPr>
            <w:r w:rsidRPr="004A1F1E">
              <w:rPr>
                <w:rFonts w:ascii="Tahoma" w:hAnsi="Tahoma" w:cs="Tahoma"/>
                <w:sz w:val="24"/>
                <w:szCs w:val="24"/>
                <w:lang w:val="es-ES"/>
              </w:rPr>
              <w:t>Universidad de Puerto Rico</w:t>
            </w:r>
          </w:p>
          <w:p w14:paraId="0F2A7B75" w14:textId="77777777" w:rsidR="004A1F1E" w:rsidRPr="003B29BB" w:rsidRDefault="004A1F1E" w:rsidP="00D8472B">
            <w:pPr>
              <w:rPr>
                <w:rFonts w:ascii="Tahoma" w:hAnsi="Tahoma" w:cs="Tahoma"/>
                <w:sz w:val="24"/>
                <w:szCs w:val="24"/>
                <w:lang w:val="en-US"/>
              </w:rPr>
            </w:pPr>
            <w:r w:rsidRPr="003B29BB">
              <w:rPr>
                <w:rFonts w:ascii="Tahoma" w:hAnsi="Tahoma" w:cs="Tahoma"/>
                <w:sz w:val="24"/>
                <w:szCs w:val="24"/>
                <w:lang w:val="en-US"/>
              </w:rPr>
              <w:t xml:space="preserve">SSP: 660-43-3760 </w:t>
            </w:r>
            <w:r w:rsidRPr="003B29BB">
              <w:rPr>
                <w:rFonts w:ascii="Tahoma" w:hAnsi="Tahoma" w:cs="Tahoma"/>
                <w:sz w:val="24"/>
                <w:szCs w:val="24"/>
                <w:lang w:val="en-US"/>
              </w:rPr>
              <w:tab/>
            </w:r>
          </w:p>
          <w:p w14:paraId="6BCEEE59" w14:textId="77777777" w:rsidR="004A1F1E" w:rsidRPr="003B29BB" w:rsidRDefault="004A1F1E" w:rsidP="00D8472B">
            <w:pPr>
              <w:rPr>
                <w:rFonts w:ascii="Tahoma" w:hAnsi="Tahoma" w:cs="Tahoma"/>
                <w:sz w:val="24"/>
                <w:szCs w:val="24"/>
                <w:lang w:val="en-US"/>
              </w:rPr>
            </w:pPr>
          </w:p>
          <w:p w14:paraId="755D0B81" w14:textId="77777777" w:rsidR="004A1F1E" w:rsidRDefault="004A1F1E" w:rsidP="00D8472B">
            <w:pPr>
              <w:rPr>
                <w:rFonts w:ascii="Tahoma" w:hAnsi="Tahoma" w:cs="Tahoma"/>
                <w:sz w:val="24"/>
                <w:szCs w:val="24"/>
                <w:lang w:val="en-US"/>
              </w:rPr>
            </w:pPr>
          </w:p>
          <w:p w14:paraId="7C9ACB08" w14:textId="4D66A1E1" w:rsidR="004A1F1E" w:rsidRPr="003B29BB" w:rsidRDefault="004A1F1E" w:rsidP="00D8472B">
            <w:pPr>
              <w:rPr>
                <w:rFonts w:ascii="Tahoma" w:hAnsi="Tahoma" w:cs="Tahoma"/>
                <w:sz w:val="24"/>
                <w:szCs w:val="24"/>
                <w:lang w:val="en-US"/>
              </w:rPr>
            </w:pPr>
            <w:r>
              <w:rPr>
                <w:rFonts w:ascii="Tahoma" w:hAnsi="Tahoma" w:cs="Tahoma"/>
                <w:sz w:val="24"/>
                <w:szCs w:val="24"/>
                <w:lang w:val="en-US"/>
              </w:rPr>
              <w:t>Fecha</w:t>
            </w:r>
            <w:r w:rsidRPr="003B29BB">
              <w:rPr>
                <w:rFonts w:ascii="Tahoma" w:hAnsi="Tahoma" w:cs="Tahoma"/>
                <w:sz w:val="24"/>
                <w:szCs w:val="24"/>
                <w:lang w:val="en-US"/>
              </w:rPr>
              <w:t xml:space="preserve">: </w:t>
            </w:r>
          </w:p>
          <w:p w14:paraId="596BF81A" w14:textId="77777777" w:rsidR="004A1F1E" w:rsidRPr="003B29BB" w:rsidRDefault="004A1F1E" w:rsidP="00D8472B">
            <w:pPr>
              <w:rPr>
                <w:rFonts w:ascii="Tahoma" w:hAnsi="Tahoma" w:cs="Tahoma"/>
                <w:color w:val="000000"/>
                <w:sz w:val="24"/>
                <w:szCs w:val="24"/>
                <w:lang w:val="en-US"/>
              </w:rPr>
            </w:pPr>
          </w:p>
        </w:tc>
        <w:tc>
          <w:tcPr>
            <w:tcW w:w="369" w:type="dxa"/>
          </w:tcPr>
          <w:p w14:paraId="1E19E393" w14:textId="77777777" w:rsidR="004A1F1E" w:rsidRPr="003B29BB" w:rsidRDefault="004A1F1E" w:rsidP="00D8472B">
            <w:pPr>
              <w:jc w:val="both"/>
              <w:rPr>
                <w:rFonts w:ascii="Tahoma" w:hAnsi="Tahoma" w:cs="Tahoma"/>
                <w:color w:val="000000"/>
                <w:sz w:val="24"/>
                <w:szCs w:val="24"/>
                <w:lang w:val="en-US"/>
              </w:rPr>
            </w:pPr>
          </w:p>
        </w:tc>
        <w:tc>
          <w:tcPr>
            <w:tcW w:w="5075" w:type="dxa"/>
            <w:tcBorders>
              <w:top w:val="single" w:sz="4" w:space="0" w:color="auto"/>
            </w:tcBorders>
          </w:tcPr>
          <w:p w14:paraId="623C47FB" w14:textId="77777777" w:rsidR="004A1F1E" w:rsidRPr="003B29BB" w:rsidRDefault="004A1F1E" w:rsidP="00D8472B">
            <w:pPr>
              <w:rPr>
                <w:rFonts w:ascii="Tahoma" w:hAnsi="Tahoma" w:cs="Tahoma"/>
                <w:b/>
                <w:sz w:val="24"/>
                <w:szCs w:val="24"/>
                <w:lang w:val="es-ES"/>
              </w:rPr>
            </w:pPr>
            <w:r w:rsidRPr="003B29BB">
              <w:rPr>
                <w:rFonts w:ascii="Tahoma" w:hAnsi="Tahoma" w:cs="Tahoma"/>
                <w:b/>
                <w:sz w:val="24"/>
                <w:szCs w:val="24"/>
                <w:lang w:val="es-ES"/>
              </w:rPr>
              <w:t>Nombre de contratista o n</w:t>
            </w:r>
            <w:r>
              <w:rPr>
                <w:rFonts w:ascii="Tahoma" w:hAnsi="Tahoma" w:cs="Tahoma"/>
                <w:b/>
                <w:sz w:val="24"/>
                <w:szCs w:val="24"/>
                <w:lang w:val="es-ES"/>
              </w:rPr>
              <w:t>ombre de corp.</w:t>
            </w:r>
          </w:p>
          <w:p w14:paraId="3DA25042" w14:textId="77777777" w:rsidR="004A1F1E" w:rsidRPr="003B29BB" w:rsidRDefault="004A1F1E" w:rsidP="00D8472B">
            <w:pPr>
              <w:rPr>
                <w:rFonts w:ascii="Tahoma" w:hAnsi="Tahoma" w:cs="Tahoma"/>
                <w:sz w:val="24"/>
                <w:szCs w:val="24"/>
                <w:lang w:val="es-ES"/>
              </w:rPr>
            </w:pPr>
            <w:r w:rsidRPr="003B29BB">
              <w:rPr>
                <w:rFonts w:ascii="Tahoma" w:hAnsi="Tahoma" w:cs="Tahoma"/>
                <w:color w:val="000000"/>
                <w:sz w:val="24"/>
                <w:szCs w:val="24"/>
                <w:lang w:val="es-ES"/>
              </w:rPr>
              <w:t xml:space="preserve">SS o SSP: </w:t>
            </w:r>
          </w:p>
          <w:p w14:paraId="16EDD948" w14:textId="77777777" w:rsidR="004A1F1E" w:rsidRPr="003B29BB" w:rsidRDefault="004A1F1E" w:rsidP="00D8472B">
            <w:pPr>
              <w:rPr>
                <w:rFonts w:ascii="Tahoma" w:hAnsi="Tahoma" w:cs="Tahoma"/>
                <w:sz w:val="24"/>
                <w:szCs w:val="24"/>
                <w:lang w:val="es-ES"/>
              </w:rPr>
            </w:pPr>
            <w:r w:rsidRPr="003B29BB">
              <w:rPr>
                <w:rFonts w:ascii="Tahoma" w:hAnsi="Tahoma" w:cs="Tahoma"/>
                <w:sz w:val="24"/>
                <w:szCs w:val="24"/>
                <w:lang w:val="es-ES"/>
              </w:rPr>
              <w:t xml:space="preserve">En caso de persona extranjera: </w:t>
            </w:r>
            <w:r>
              <w:rPr>
                <w:rFonts w:ascii="Tahoma" w:hAnsi="Tahoma" w:cs="Tahoma"/>
                <w:sz w:val="24"/>
                <w:szCs w:val="24"/>
                <w:lang w:val="es-ES"/>
              </w:rPr>
              <w:t>pasaporte</w:t>
            </w:r>
            <w:r w:rsidRPr="003B29BB">
              <w:rPr>
                <w:rFonts w:ascii="Tahoma" w:hAnsi="Tahoma" w:cs="Tahoma"/>
                <w:sz w:val="24"/>
                <w:szCs w:val="24"/>
                <w:lang w:val="es-ES"/>
              </w:rPr>
              <w:t xml:space="preserve">, </w:t>
            </w:r>
            <w:r>
              <w:rPr>
                <w:rFonts w:ascii="Tahoma" w:hAnsi="Tahoma" w:cs="Tahoma"/>
                <w:sz w:val="24"/>
                <w:szCs w:val="24"/>
                <w:lang w:val="es-ES"/>
              </w:rPr>
              <w:t>v</w:t>
            </w:r>
            <w:r w:rsidRPr="003B29BB">
              <w:rPr>
                <w:rFonts w:ascii="Tahoma" w:hAnsi="Tahoma" w:cs="Tahoma"/>
                <w:sz w:val="24"/>
                <w:szCs w:val="24"/>
                <w:lang w:val="es-ES"/>
              </w:rPr>
              <w:t>isa o</w:t>
            </w:r>
            <w:r>
              <w:rPr>
                <w:rFonts w:ascii="Tahoma" w:hAnsi="Tahoma" w:cs="Tahoma"/>
                <w:sz w:val="24"/>
                <w:szCs w:val="24"/>
                <w:lang w:val="es-ES"/>
              </w:rPr>
              <w:t xml:space="preserve"> </w:t>
            </w:r>
            <w:r w:rsidRPr="003B29BB">
              <w:rPr>
                <w:rFonts w:ascii="Tahoma" w:hAnsi="Tahoma" w:cs="Tahoma"/>
                <w:sz w:val="24"/>
                <w:szCs w:val="24"/>
                <w:lang w:val="es-ES"/>
              </w:rPr>
              <w:t>#</w:t>
            </w:r>
            <w:r>
              <w:rPr>
                <w:rFonts w:ascii="Tahoma" w:hAnsi="Tahoma" w:cs="Tahoma"/>
                <w:sz w:val="24"/>
                <w:szCs w:val="24"/>
                <w:lang w:val="es-ES"/>
              </w:rPr>
              <w:t xml:space="preserve"> asignado</w:t>
            </w:r>
          </w:p>
          <w:p w14:paraId="3DB568D0" w14:textId="77777777" w:rsidR="004A1F1E" w:rsidRPr="003B29BB" w:rsidRDefault="004A1F1E" w:rsidP="00D8472B">
            <w:pPr>
              <w:rPr>
                <w:rFonts w:ascii="Tahoma" w:hAnsi="Tahoma" w:cs="Tahoma"/>
                <w:sz w:val="24"/>
                <w:szCs w:val="24"/>
                <w:lang w:val="en-US"/>
              </w:rPr>
            </w:pPr>
            <w:r w:rsidRPr="003B29BB">
              <w:rPr>
                <w:rFonts w:ascii="Tahoma" w:hAnsi="Tahoma" w:cs="Tahoma"/>
                <w:sz w:val="24"/>
                <w:szCs w:val="24"/>
                <w:lang w:val="es-ES"/>
              </w:rPr>
              <w:t>Email</w:t>
            </w:r>
            <w:r w:rsidRPr="003B29BB">
              <w:rPr>
                <w:rFonts w:ascii="Tahoma" w:hAnsi="Tahoma" w:cs="Tahoma"/>
                <w:sz w:val="24"/>
                <w:szCs w:val="24"/>
                <w:lang w:val="en-US"/>
              </w:rPr>
              <w:t xml:space="preserve">  </w:t>
            </w:r>
          </w:p>
          <w:p w14:paraId="7382BC3D" w14:textId="77777777" w:rsidR="004A1F1E" w:rsidRPr="003B29BB" w:rsidRDefault="004A1F1E" w:rsidP="00D8472B">
            <w:pPr>
              <w:rPr>
                <w:rFonts w:ascii="Tahoma" w:hAnsi="Tahoma" w:cs="Tahoma"/>
                <w:sz w:val="24"/>
                <w:szCs w:val="24"/>
                <w:lang w:val="en-US"/>
              </w:rPr>
            </w:pPr>
          </w:p>
          <w:p w14:paraId="797C77B4" w14:textId="77777777" w:rsidR="004A1F1E" w:rsidRPr="003B29BB" w:rsidRDefault="004A1F1E" w:rsidP="00D8472B">
            <w:pPr>
              <w:rPr>
                <w:rFonts w:ascii="Tahoma" w:hAnsi="Tahoma" w:cs="Tahoma"/>
                <w:sz w:val="24"/>
                <w:szCs w:val="24"/>
                <w:lang w:val="en-US"/>
              </w:rPr>
            </w:pPr>
          </w:p>
          <w:p w14:paraId="370924DC" w14:textId="77777777" w:rsidR="004A1F1E" w:rsidRDefault="004A1F1E" w:rsidP="00D8472B">
            <w:pPr>
              <w:rPr>
                <w:rFonts w:ascii="Tahoma" w:hAnsi="Tahoma" w:cs="Tahoma"/>
                <w:sz w:val="24"/>
                <w:szCs w:val="24"/>
                <w:lang w:val="en-US"/>
              </w:rPr>
            </w:pPr>
          </w:p>
          <w:p w14:paraId="74D7D81F" w14:textId="77777777" w:rsidR="004A1F1E" w:rsidRPr="003B29BB" w:rsidRDefault="004A1F1E" w:rsidP="00D8472B">
            <w:pPr>
              <w:rPr>
                <w:rFonts w:ascii="Tahoma" w:hAnsi="Tahoma" w:cs="Tahoma"/>
                <w:color w:val="000000"/>
                <w:sz w:val="24"/>
                <w:szCs w:val="24"/>
                <w:lang w:val="en-US"/>
              </w:rPr>
            </w:pPr>
            <w:r>
              <w:rPr>
                <w:rFonts w:ascii="Tahoma" w:hAnsi="Tahoma" w:cs="Tahoma"/>
                <w:sz w:val="24"/>
                <w:szCs w:val="24"/>
                <w:lang w:val="en-US"/>
              </w:rPr>
              <w:t>Fecha</w:t>
            </w:r>
            <w:r w:rsidRPr="003B29BB">
              <w:rPr>
                <w:rFonts w:ascii="Tahoma" w:hAnsi="Tahoma" w:cs="Tahoma"/>
                <w:sz w:val="24"/>
                <w:szCs w:val="24"/>
                <w:lang w:val="en-US"/>
              </w:rPr>
              <w:t xml:space="preserve">: </w:t>
            </w:r>
          </w:p>
        </w:tc>
      </w:tr>
    </w:tbl>
    <w:p w14:paraId="4AF1AA04" w14:textId="77777777" w:rsidR="00D9790C" w:rsidRPr="003D4884" w:rsidRDefault="00D9790C" w:rsidP="008C631C">
      <w:pPr>
        <w:spacing w:line="276" w:lineRule="auto"/>
        <w:jc w:val="both"/>
        <w:rPr>
          <w:rFonts w:ascii="Tahoma" w:hAnsi="Tahoma" w:cs="Tahoma"/>
          <w:sz w:val="24"/>
          <w:szCs w:val="24"/>
        </w:rPr>
      </w:pPr>
    </w:p>
    <w:sectPr w:rsidR="00D9790C" w:rsidRPr="003D4884" w:rsidSect="008C631C">
      <w:headerReference w:type="even" r:id="rId8"/>
      <w:headerReference w:type="default" r:id="rId9"/>
      <w:headerReference w:type="first" r:id="rId10"/>
      <w:pgSz w:w="12240" w:h="20160" w:code="5"/>
      <w:pgMar w:top="1440" w:right="1440" w:bottom="1440" w:left="1440" w:header="720" w:footer="720" w:gutter="0"/>
      <w:paperSrc w:first="260" w:other="26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1AA07" w14:textId="77777777" w:rsidR="0024438F" w:rsidRDefault="0024438F">
      <w:r>
        <w:separator/>
      </w:r>
    </w:p>
  </w:endnote>
  <w:endnote w:type="continuationSeparator" w:id="0">
    <w:p w14:paraId="4AF1AA08" w14:textId="77777777" w:rsidR="0024438F" w:rsidRDefault="0024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AA05" w14:textId="77777777" w:rsidR="0024438F" w:rsidRDefault="0024438F">
      <w:r>
        <w:separator/>
      </w:r>
    </w:p>
  </w:footnote>
  <w:footnote w:type="continuationSeparator" w:id="0">
    <w:p w14:paraId="4AF1AA06" w14:textId="77777777" w:rsidR="0024438F" w:rsidRDefault="0024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AA09" w14:textId="77777777" w:rsidR="006B7A77" w:rsidRDefault="006B7A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1AA0A" w14:textId="77777777" w:rsidR="006B7A77" w:rsidRDefault="006B7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AA0B" w14:textId="77777777" w:rsidR="006B7A77" w:rsidRDefault="006B7A77">
    <w:pPr>
      <w:pStyle w:val="Header"/>
      <w:framePr w:wrap="around" w:vAnchor="text" w:hAnchor="margin" w:xAlign="center" w:y="1"/>
      <w:rPr>
        <w:rStyle w:val="PageNumber"/>
      </w:rPr>
    </w:pPr>
  </w:p>
  <w:p w14:paraId="4AF1AA0C" w14:textId="77777777" w:rsidR="005E22C0" w:rsidRPr="005E22C0" w:rsidRDefault="005E22C0" w:rsidP="00305BD8">
    <w:pPr>
      <w:pStyle w:val="Header"/>
      <w:rPr>
        <w:rFonts w:ascii="Calibri" w:hAnsi="Calibri" w:cs="Calibri"/>
        <w:sz w:val="20"/>
      </w:rPr>
    </w:pPr>
    <w:r w:rsidRPr="005E22C0">
      <w:rPr>
        <w:rFonts w:ascii="Calibri" w:hAnsi="Calibri" w:cs="Calibri"/>
        <w:sz w:val="20"/>
      </w:rPr>
      <w:t>Contrato de Servicios Profesionales</w:t>
    </w:r>
  </w:p>
  <w:p w14:paraId="4AF1AA0D" w14:textId="77777777" w:rsidR="005E22C0" w:rsidRPr="005E22C0" w:rsidRDefault="005E22C0" w:rsidP="00305BD8">
    <w:pPr>
      <w:pStyle w:val="Header"/>
      <w:rPr>
        <w:rFonts w:ascii="Calibri" w:hAnsi="Calibri" w:cs="Calibri"/>
        <w:sz w:val="20"/>
      </w:rPr>
    </w:pPr>
    <w:r w:rsidRPr="005E22C0">
      <w:rPr>
        <w:rFonts w:ascii="Calibri" w:hAnsi="Calibri" w:cs="Calibri"/>
        <w:sz w:val="20"/>
      </w:rPr>
      <w:t>UPRRP</w:t>
    </w:r>
  </w:p>
  <w:p w14:paraId="4AF1AA0E" w14:textId="77777777" w:rsidR="005E22C0" w:rsidRPr="005E22C0" w:rsidRDefault="005E22C0" w:rsidP="00305BD8">
    <w:pPr>
      <w:pStyle w:val="Header"/>
      <w:rPr>
        <w:rFonts w:ascii="Calibri" w:hAnsi="Calibri" w:cs="Calibri"/>
        <w:sz w:val="20"/>
      </w:rPr>
    </w:pPr>
    <w:r w:rsidRPr="005E22C0">
      <w:rPr>
        <w:rFonts w:ascii="Calibri" w:hAnsi="Calibri" w:cs="Calibri"/>
        <w:sz w:val="20"/>
      </w:rPr>
      <w:t xml:space="preserve">Página </w:t>
    </w:r>
    <w:r w:rsidRPr="00305BD8">
      <w:rPr>
        <w:rFonts w:ascii="Calibri" w:hAnsi="Calibri" w:cs="Calibri"/>
        <w:sz w:val="20"/>
      </w:rPr>
      <w:fldChar w:fldCharType="begin"/>
    </w:r>
    <w:r w:rsidRPr="00305BD8">
      <w:rPr>
        <w:rFonts w:ascii="Calibri" w:hAnsi="Calibri" w:cs="Calibri"/>
        <w:sz w:val="20"/>
      </w:rPr>
      <w:instrText xml:space="preserve"> PAGE </w:instrText>
    </w:r>
    <w:r w:rsidRPr="00305BD8">
      <w:rPr>
        <w:rFonts w:ascii="Calibri" w:hAnsi="Calibri" w:cs="Calibri"/>
        <w:sz w:val="20"/>
      </w:rPr>
      <w:fldChar w:fldCharType="separate"/>
    </w:r>
    <w:r w:rsidRPr="00305BD8">
      <w:rPr>
        <w:rFonts w:ascii="Calibri" w:hAnsi="Calibri" w:cs="Calibri"/>
        <w:sz w:val="20"/>
      </w:rPr>
      <w:t>1</w:t>
    </w:r>
    <w:r w:rsidRPr="00305BD8">
      <w:rPr>
        <w:rFonts w:ascii="Calibri" w:hAnsi="Calibri" w:cs="Calibri"/>
        <w:sz w:val="20"/>
      </w:rPr>
      <w:fldChar w:fldCharType="end"/>
    </w:r>
    <w:r w:rsidRPr="005E22C0">
      <w:rPr>
        <w:rFonts w:ascii="Calibri" w:hAnsi="Calibri" w:cs="Calibri"/>
        <w:sz w:val="20"/>
      </w:rPr>
      <w:t xml:space="preserve"> de </w:t>
    </w:r>
    <w:r w:rsidRPr="00305BD8">
      <w:rPr>
        <w:rFonts w:ascii="Calibri" w:hAnsi="Calibri" w:cs="Calibri"/>
        <w:sz w:val="20"/>
      </w:rPr>
      <w:fldChar w:fldCharType="begin"/>
    </w:r>
    <w:r w:rsidRPr="00305BD8">
      <w:rPr>
        <w:rFonts w:ascii="Calibri" w:hAnsi="Calibri" w:cs="Calibri"/>
        <w:sz w:val="20"/>
      </w:rPr>
      <w:instrText xml:space="preserve"> NUMPAGES  </w:instrText>
    </w:r>
    <w:r w:rsidRPr="00305BD8">
      <w:rPr>
        <w:rFonts w:ascii="Calibri" w:hAnsi="Calibri" w:cs="Calibri"/>
        <w:sz w:val="20"/>
      </w:rPr>
      <w:fldChar w:fldCharType="separate"/>
    </w:r>
    <w:r w:rsidRPr="00305BD8">
      <w:rPr>
        <w:rFonts w:ascii="Calibri" w:hAnsi="Calibri" w:cs="Calibri"/>
        <w:sz w:val="20"/>
      </w:rPr>
      <w:t>13</w:t>
    </w:r>
    <w:r w:rsidRPr="00305BD8">
      <w:rPr>
        <w:rFonts w:ascii="Calibri" w:hAnsi="Calibri" w:cs="Calibri"/>
        <w:sz w:val="20"/>
      </w:rPr>
      <w:fldChar w:fldCharType="end"/>
    </w:r>
  </w:p>
  <w:p w14:paraId="4AF1AA0F" w14:textId="77777777" w:rsidR="006B7A77" w:rsidRPr="00C17C7F" w:rsidRDefault="006B7A77">
    <w:pPr>
      <w:pStyle w:val="Header"/>
      <w:rPr>
        <w:rFonts w:ascii="Arial" w:hAnsi="Arial" w:cs="Arial"/>
        <w:sz w:val="18"/>
        <w:szCs w:val="18"/>
      </w:rPr>
    </w:pPr>
  </w:p>
  <w:p w14:paraId="4AF1AA10" w14:textId="77777777" w:rsidR="006B7A77" w:rsidRPr="00C17C7F" w:rsidRDefault="006B7A77">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AA11" w14:textId="77777777" w:rsidR="005E22C0" w:rsidRPr="005E22C0" w:rsidRDefault="005E22C0" w:rsidP="00305BD8">
    <w:pPr>
      <w:pStyle w:val="Header"/>
      <w:rPr>
        <w:rFonts w:ascii="Calibri" w:hAnsi="Calibri" w:cs="Calibri"/>
        <w:sz w:val="20"/>
      </w:rPr>
    </w:pPr>
    <w:r w:rsidRPr="005E22C0">
      <w:rPr>
        <w:rFonts w:ascii="Calibri" w:hAnsi="Calibri" w:cs="Calibri"/>
        <w:sz w:val="20"/>
      </w:rPr>
      <w:t>Contrato de Servicios Profesionales</w:t>
    </w:r>
  </w:p>
  <w:p w14:paraId="4AF1AA12" w14:textId="77777777" w:rsidR="004F4470" w:rsidRPr="005E22C0" w:rsidRDefault="004F4470" w:rsidP="00305BD8">
    <w:pPr>
      <w:pStyle w:val="Header"/>
      <w:rPr>
        <w:rFonts w:ascii="Calibri" w:hAnsi="Calibri" w:cs="Calibri"/>
        <w:sz w:val="20"/>
      </w:rPr>
    </w:pPr>
    <w:r>
      <w:rPr>
        <w:rFonts w:ascii="Calibri" w:hAnsi="Calibri" w:cs="Calibri"/>
        <w:sz w:val="20"/>
      </w:rPr>
      <w:t xml:space="preserve">Contrato </w:t>
    </w:r>
    <w:r w:rsidR="005E22C0" w:rsidRPr="005E22C0">
      <w:rPr>
        <w:rFonts w:ascii="Calibri" w:hAnsi="Calibri" w:cs="Calibri"/>
        <w:sz w:val="20"/>
      </w:rPr>
      <w:t>UPRRP</w:t>
    </w:r>
    <w:r>
      <w:rPr>
        <w:rFonts w:ascii="Calibri" w:hAnsi="Calibri" w:cs="Calibri"/>
        <w:sz w:val="20"/>
      </w:rPr>
      <w:t xml:space="preserve"> Núm. ____</w:t>
    </w:r>
    <w:r w:rsidR="00AA3D9C">
      <w:rPr>
        <w:rFonts w:ascii="Calibri" w:hAnsi="Calibri" w:cs="Calibri"/>
        <w:sz w:val="20"/>
      </w:rPr>
      <w:t>________________</w:t>
    </w:r>
  </w:p>
  <w:p w14:paraId="4AF1AA13" w14:textId="77777777" w:rsidR="005E22C0" w:rsidRPr="005E22C0" w:rsidRDefault="005E22C0" w:rsidP="00305BD8">
    <w:pPr>
      <w:pStyle w:val="Header"/>
      <w:rPr>
        <w:rFonts w:ascii="Calibri" w:hAnsi="Calibri" w:cs="Calibri"/>
        <w:sz w:val="20"/>
      </w:rPr>
    </w:pPr>
    <w:r w:rsidRPr="005E22C0">
      <w:rPr>
        <w:rFonts w:ascii="Calibri" w:hAnsi="Calibri" w:cs="Calibri"/>
        <w:sz w:val="20"/>
      </w:rPr>
      <w:t xml:space="preserve">Página </w:t>
    </w:r>
    <w:r w:rsidRPr="005E22C0">
      <w:rPr>
        <w:rFonts w:ascii="Calibri" w:hAnsi="Calibri" w:cs="Calibri"/>
        <w:b/>
        <w:bCs/>
        <w:sz w:val="20"/>
      </w:rPr>
      <w:fldChar w:fldCharType="begin"/>
    </w:r>
    <w:r w:rsidRPr="005E22C0">
      <w:rPr>
        <w:rFonts w:ascii="Calibri" w:hAnsi="Calibri" w:cs="Calibri"/>
        <w:b/>
        <w:bCs/>
        <w:sz w:val="20"/>
      </w:rPr>
      <w:instrText xml:space="preserve"> PAGE </w:instrText>
    </w:r>
    <w:r w:rsidRPr="005E22C0">
      <w:rPr>
        <w:rFonts w:ascii="Calibri" w:hAnsi="Calibri" w:cs="Calibri"/>
        <w:b/>
        <w:bCs/>
        <w:sz w:val="20"/>
      </w:rPr>
      <w:fldChar w:fldCharType="separate"/>
    </w:r>
    <w:r w:rsidRPr="005E22C0">
      <w:rPr>
        <w:rFonts w:ascii="Calibri" w:hAnsi="Calibri" w:cs="Calibri"/>
        <w:b/>
        <w:bCs/>
        <w:noProof/>
        <w:sz w:val="20"/>
      </w:rPr>
      <w:t>2</w:t>
    </w:r>
    <w:r w:rsidRPr="005E22C0">
      <w:rPr>
        <w:rFonts w:ascii="Calibri" w:hAnsi="Calibri" w:cs="Calibri"/>
        <w:b/>
        <w:bCs/>
        <w:sz w:val="20"/>
      </w:rPr>
      <w:fldChar w:fldCharType="end"/>
    </w:r>
    <w:r w:rsidRPr="005E22C0">
      <w:rPr>
        <w:rFonts w:ascii="Calibri" w:hAnsi="Calibri" w:cs="Calibri"/>
        <w:sz w:val="20"/>
      </w:rPr>
      <w:t xml:space="preserve"> de </w:t>
    </w:r>
    <w:r w:rsidRPr="005E22C0">
      <w:rPr>
        <w:rFonts w:ascii="Calibri" w:hAnsi="Calibri" w:cs="Calibri"/>
        <w:b/>
        <w:bCs/>
        <w:sz w:val="20"/>
      </w:rPr>
      <w:fldChar w:fldCharType="begin"/>
    </w:r>
    <w:r w:rsidRPr="005E22C0">
      <w:rPr>
        <w:rFonts w:ascii="Calibri" w:hAnsi="Calibri" w:cs="Calibri"/>
        <w:b/>
        <w:bCs/>
        <w:sz w:val="20"/>
      </w:rPr>
      <w:instrText xml:space="preserve"> NUMPAGES  </w:instrText>
    </w:r>
    <w:r w:rsidRPr="005E22C0">
      <w:rPr>
        <w:rFonts w:ascii="Calibri" w:hAnsi="Calibri" w:cs="Calibri"/>
        <w:b/>
        <w:bCs/>
        <w:sz w:val="20"/>
      </w:rPr>
      <w:fldChar w:fldCharType="separate"/>
    </w:r>
    <w:r w:rsidRPr="005E22C0">
      <w:rPr>
        <w:rFonts w:ascii="Calibri" w:hAnsi="Calibri" w:cs="Calibri"/>
        <w:b/>
        <w:bCs/>
        <w:noProof/>
        <w:sz w:val="20"/>
      </w:rPr>
      <w:t>2</w:t>
    </w:r>
    <w:r w:rsidRPr="005E22C0">
      <w:rPr>
        <w:rFonts w:ascii="Calibri" w:hAnsi="Calibri" w:cs="Calibri"/>
        <w:b/>
        <w:bCs/>
        <w:sz w:val="20"/>
      </w:rPr>
      <w:fldChar w:fldCharType="end"/>
    </w:r>
  </w:p>
  <w:p w14:paraId="4AF1AA14" w14:textId="77777777" w:rsidR="005E22C0" w:rsidRPr="005E22C0" w:rsidRDefault="005E22C0">
    <w:pPr>
      <w:pStyle w:val="Header"/>
      <w:rPr>
        <w:rFonts w:ascii="Calibri" w:hAnsi="Calibri" w:cs="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CFA"/>
    <w:multiLevelType w:val="hybridMultilevel"/>
    <w:tmpl w:val="B5AE7C88"/>
    <w:lvl w:ilvl="0" w:tplc="04090015">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91"/>
    <w:multiLevelType w:val="hybridMultilevel"/>
    <w:tmpl w:val="25F20936"/>
    <w:lvl w:ilvl="0" w:tplc="FB4AEE28">
      <w:start w:val="1"/>
      <w:numFmt w:val="upperLetter"/>
      <w:lvlText w:val="%1."/>
      <w:lvlJc w:val="left"/>
      <w:pPr>
        <w:ind w:left="1260" w:hanging="360"/>
      </w:pPr>
      <w:rPr>
        <w:rFonts w:ascii="Footlight MT Light" w:hAnsi="Footlight MT Light" w:hint="default"/>
        <w:sz w:val="28"/>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7C038DD"/>
    <w:multiLevelType w:val="hybridMultilevel"/>
    <w:tmpl w:val="8A3481AC"/>
    <w:lvl w:ilvl="0" w:tplc="5244567E">
      <w:start w:val="1"/>
      <w:numFmt w:val="lowerLetter"/>
      <w:lvlText w:val="%1."/>
      <w:lvlJc w:val="left"/>
      <w:pPr>
        <w:ind w:left="720" w:hanging="360"/>
      </w:pPr>
      <w:rPr>
        <w:rFonts w:ascii="Footlight MT Light" w:hAnsi="Footlight MT Light"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01E25"/>
    <w:multiLevelType w:val="hybridMultilevel"/>
    <w:tmpl w:val="77AC6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903B7"/>
    <w:multiLevelType w:val="hybridMultilevel"/>
    <w:tmpl w:val="5C5CA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87869"/>
    <w:multiLevelType w:val="hybridMultilevel"/>
    <w:tmpl w:val="30906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56489"/>
    <w:multiLevelType w:val="hybridMultilevel"/>
    <w:tmpl w:val="6706E9F6"/>
    <w:lvl w:ilvl="0" w:tplc="0409000F">
      <w:start w:val="1"/>
      <w:numFmt w:val="decimal"/>
      <w:lvlText w:val="%1."/>
      <w:lvlJc w:val="left"/>
      <w:pPr>
        <w:tabs>
          <w:tab w:val="num" w:pos="1440"/>
        </w:tabs>
        <w:ind w:left="1440" w:hanging="360"/>
      </w:pPr>
      <w:rPr>
        <w:lang w:val="es-PR"/>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D3127DB"/>
    <w:multiLevelType w:val="hybridMultilevel"/>
    <w:tmpl w:val="6D968640"/>
    <w:lvl w:ilvl="0" w:tplc="B34857F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353752"/>
    <w:multiLevelType w:val="hybridMultilevel"/>
    <w:tmpl w:val="CC2EA28E"/>
    <w:lvl w:ilvl="0" w:tplc="031A7E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961F8A"/>
    <w:multiLevelType w:val="hybridMultilevel"/>
    <w:tmpl w:val="B948B8B4"/>
    <w:lvl w:ilvl="0" w:tplc="FDA89F96">
      <w:start w:val="1"/>
      <w:numFmt w:val="lowerLetter"/>
      <w:lvlText w:val="%1."/>
      <w:lvlJc w:val="left"/>
      <w:pPr>
        <w:ind w:left="720" w:hanging="360"/>
      </w:pPr>
      <w:rPr>
        <w:rFonts w:ascii="Footlight MT Light" w:hAnsi="Footlight MT Light"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86AB5"/>
    <w:multiLevelType w:val="hybridMultilevel"/>
    <w:tmpl w:val="BAB2CADC"/>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A0687E"/>
    <w:multiLevelType w:val="hybridMultilevel"/>
    <w:tmpl w:val="34DAE110"/>
    <w:lvl w:ilvl="0" w:tplc="CF58F156">
      <w:start w:val="1"/>
      <w:numFmt w:val="upperLetter"/>
      <w:lvlText w:val="%1."/>
      <w:lvlJc w:val="left"/>
      <w:pPr>
        <w:ind w:left="1710" w:hanging="360"/>
      </w:pPr>
      <w:rPr>
        <w:rFonts w:ascii="Tahoma" w:hAnsi="Tahoma" w:hint="default"/>
        <w:b w:val="0"/>
        <w:bCs w:val="0"/>
        <w:i w:val="0"/>
        <w:color w:val="auto"/>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7A403380"/>
    <w:multiLevelType w:val="hybridMultilevel"/>
    <w:tmpl w:val="52588EBE"/>
    <w:lvl w:ilvl="0" w:tplc="B54CAEB8">
      <w:start w:val="1"/>
      <w:numFmt w:val="upperLetter"/>
      <w:lvlText w:val="%1."/>
      <w:lvlJc w:val="left"/>
      <w:pPr>
        <w:ind w:left="5040" w:hanging="360"/>
      </w:pPr>
      <w:rPr>
        <w:rFonts w:ascii="Times Roman" w:hAnsi="Times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10"/>
  </w:num>
  <w:num w:numId="4">
    <w:abstractNumId w:val="12"/>
  </w:num>
  <w:num w:numId="5">
    <w:abstractNumId w:val="11"/>
  </w:num>
  <w:num w:numId="6">
    <w:abstractNumId w:val="4"/>
  </w:num>
  <w:num w:numId="7">
    <w:abstractNumId w:val="9"/>
  </w:num>
  <w:num w:numId="8">
    <w:abstractNumId w:val="5"/>
  </w:num>
  <w:num w:numId="9">
    <w:abstractNumId w:val="2"/>
  </w:num>
  <w:num w:numId="10">
    <w:abstractNumId w:val="1"/>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77"/>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B1"/>
    <w:rsid w:val="00012AEE"/>
    <w:rsid w:val="00016CAF"/>
    <w:rsid w:val="000200A1"/>
    <w:rsid w:val="00021F3E"/>
    <w:rsid w:val="000273AC"/>
    <w:rsid w:val="00030975"/>
    <w:rsid w:val="00031AA4"/>
    <w:rsid w:val="0003202F"/>
    <w:rsid w:val="000407F6"/>
    <w:rsid w:val="000461E8"/>
    <w:rsid w:val="000465C2"/>
    <w:rsid w:val="00052F9A"/>
    <w:rsid w:val="00055A82"/>
    <w:rsid w:val="00063BC8"/>
    <w:rsid w:val="00067D86"/>
    <w:rsid w:val="00067E82"/>
    <w:rsid w:val="000700D6"/>
    <w:rsid w:val="0007185C"/>
    <w:rsid w:val="00073214"/>
    <w:rsid w:val="00081C33"/>
    <w:rsid w:val="000824E7"/>
    <w:rsid w:val="0009207F"/>
    <w:rsid w:val="000946B1"/>
    <w:rsid w:val="000949F0"/>
    <w:rsid w:val="00094C2B"/>
    <w:rsid w:val="00097EAC"/>
    <w:rsid w:val="000A0F6C"/>
    <w:rsid w:val="000A3819"/>
    <w:rsid w:val="000A6B93"/>
    <w:rsid w:val="000B0828"/>
    <w:rsid w:val="000B6F50"/>
    <w:rsid w:val="000B7E0D"/>
    <w:rsid w:val="000B7E55"/>
    <w:rsid w:val="000C0110"/>
    <w:rsid w:val="000C137B"/>
    <w:rsid w:val="000C1FC2"/>
    <w:rsid w:val="000D0931"/>
    <w:rsid w:val="000D1161"/>
    <w:rsid w:val="000D1187"/>
    <w:rsid w:val="000D1F26"/>
    <w:rsid w:val="000D263E"/>
    <w:rsid w:val="000D4149"/>
    <w:rsid w:val="000D4D08"/>
    <w:rsid w:val="000E5D0C"/>
    <w:rsid w:val="000F0465"/>
    <w:rsid w:val="000F43EB"/>
    <w:rsid w:val="000F4E0A"/>
    <w:rsid w:val="000F529A"/>
    <w:rsid w:val="000F69DD"/>
    <w:rsid w:val="00103A2F"/>
    <w:rsid w:val="00110652"/>
    <w:rsid w:val="0011119A"/>
    <w:rsid w:val="001113EC"/>
    <w:rsid w:val="00111E4E"/>
    <w:rsid w:val="00112E8D"/>
    <w:rsid w:val="00115966"/>
    <w:rsid w:val="00117F02"/>
    <w:rsid w:val="001227BA"/>
    <w:rsid w:val="00127EF5"/>
    <w:rsid w:val="00130642"/>
    <w:rsid w:val="0013184C"/>
    <w:rsid w:val="001328A4"/>
    <w:rsid w:val="0013467F"/>
    <w:rsid w:val="00136A36"/>
    <w:rsid w:val="00141F63"/>
    <w:rsid w:val="00142003"/>
    <w:rsid w:val="00143A2E"/>
    <w:rsid w:val="00147048"/>
    <w:rsid w:val="0015101D"/>
    <w:rsid w:val="001528BF"/>
    <w:rsid w:val="0016217D"/>
    <w:rsid w:val="00167415"/>
    <w:rsid w:val="00172283"/>
    <w:rsid w:val="00174F97"/>
    <w:rsid w:val="00175AEE"/>
    <w:rsid w:val="00176292"/>
    <w:rsid w:val="001871FF"/>
    <w:rsid w:val="00192164"/>
    <w:rsid w:val="00193039"/>
    <w:rsid w:val="0019447A"/>
    <w:rsid w:val="00194EA4"/>
    <w:rsid w:val="001A4571"/>
    <w:rsid w:val="001A5D06"/>
    <w:rsid w:val="001A6AA3"/>
    <w:rsid w:val="001B0C36"/>
    <w:rsid w:val="001B1D61"/>
    <w:rsid w:val="001B2633"/>
    <w:rsid w:val="001B4A83"/>
    <w:rsid w:val="001B4CAB"/>
    <w:rsid w:val="001C0205"/>
    <w:rsid w:val="001C030E"/>
    <w:rsid w:val="001C1833"/>
    <w:rsid w:val="001C1EA2"/>
    <w:rsid w:val="001C2941"/>
    <w:rsid w:val="001D46A8"/>
    <w:rsid w:val="001D4E6F"/>
    <w:rsid w:val="001D6A09"/>
    <w:rsid w:val="001E2E02"/>
    <w:rsid w:val="00202EE2"/>
    <w:rsid w:val="00203038"/>
    <w:rsid w:val="00204C16"/>
    <w:rsid w:val="00205024"/>
    <w:rsid w:val="0021134F"/>
    <w:rsid w:val="002157CB"/>
    <w:rsid w:val="00215BD8"/>
    <w:rsid w:val="00215EE4"/>
    <w:rsid w:val="00222044"/>
    <w:rsid w:val="00225CE4"/>
    <w:rsid w:val="002346F0"/>
    <w:rsid w:val="00236495"/>
    <w:rsid w:val="00240C9D"/>
    <w:rsid w:val="00241D45"/>
    <w:rsid w:val="00242703"/>
    <w:rsid w:val="0024438F"/>
    <w:rsid w:val="00245B09"/>
    <w:rsid w:val="00252808"/>
    <w:rsid w:val="002528F7"/>
    <w:rsid w:val="0025367A"/>
    <w:rsid w:val="00256902"/>
    <w:rsid w:val="00256E81"/>
    <w:rsid w:val="0026260D"/>
    <w:rsid w:val="00264010"/>
    <w:rsid w:val="0026414B"/>
    <w:rsid w:val="00264BE1"/>
    <w:rsid w:val="00266773"/>
    <w:rsid w:val="00267D06"/>
    <w:rsid w:val="00271D01"/>
    <w:rsid w:val="00273F61"/>
    <w:rsid w:val="002760F1"/>
    <w:rsid w:val="00284643"/>
    <w:rsid w:val="00290084"/>
    <w:rsid w:val="00293E95"/>
    <w:rsid w:val="002A6880"/>
    <w:rsid w:val="002B2494"/>
    <w:rsid w:val="002B32F7"/>
    <w:rsid w:val="002B3D46"/>
    <w:rsid w:val="002B41AE"/>
    <w:rsid w:val="002B5F9A"/>
    <w:rsid w:val="002B6092"/>
    <w:rsid w:val="002B6270"/>
    <w:rsid w:val="002B6FC4"/>
    <w:rsid w:val="002C0DC8"/>
    <w:rsid w:val="002C4604"/>
    <w:rsid w:val="002C5BBA"/>
    <w:rsid w:val="002C714C"/>
    <w:rsid w:val="002D2F5B"/>
    <w:rsid w:val="002D43D0"/>
    <w:rsid w:val="002D5366"/>
    <w:rsid w:val="002F3039"/>
    <w:rsid w:val="002F397A"/>
    <w:rsid w:val="002F5693"/>
    <w:rsid w:val="00302995"/>
    <w:rsid w:val="00303C7D"/>
    <w:rsid w:val="00305BD8"/>
    <w:rsid w:val="00311785"/>
    <w:rsid w:val="003146A1"/>
    <w:rsid w:val="00315F5E"/>
    <w:rsid w:val="00316762"/>
    <w:rsid w:val="00320405"/>
    <w:rsid w:val="00321F00"/>
    <w:rsid w:val="00325153"/>
    <w:rsid w:val="003268FA"/>
    <w:rsid w:val="00334BE3"/>
    <w:rsid w:val="0033541D"/>
    <w:rsid w:val="00336425"/>
    <w:rsid w:val="003427D0"/>
    <w:rsid w:val="00346929"/>
    <w:rsid w:val="003469C7"/>
    <w:rsid w:val="00353190"/>
    <w:rsid w:val="003572F8"/>
    <w:rsid w:val="00362702"/>
    <w:rsid w:val="003770EB"/>
    <w:rsid w:val="0037762C"/>
    <w:rsid w:val="00380A90"/>
    <w:rsid w:val="00381E3D"/>
    <w:rsid w:val="00387B31"/>
    <w:rsid w:val="00391F0F"/>
    <w:rsid w:val="00395FCA"/>
    <w:rsid w:val="00396970"/>
    <w:rsid w:val="00396B43"/>
    <w:rsid w:val="00396D46"/>
    <w:rsid w:val="00397756"/>
    <w:rsid w:val="003A0869"/>
    <w:rsid w:val="003A4BE8"/>
    <w:rsid w:val="003A5FC2"/>
    <w:rsid w:val="003A7AFF"/>
    <w:rsid w:val="003B23F1"/>
    <w:rsid w:val="003B34F7"/>
    <w:rsid w:val="003B755C"/>
    <w:rsid w:val="003C24BC"/>
    <w:rsid w:val="003C4D74"/>
    <w:rsid w:val="003C5694"/>
    <w:rsid w:val="003D357A"/>
    <w:rsid w:val="003D3B48"/>
    <w:rsid w:val="003D4744"/>
    <w:rsid w:val="003D4884"/>
    <w:rsid w:val="003D5040"/>
    <w:rsid w:val="003D5F76"/>
    <w:rsid w:val="003D62D5"/>
    <w:rsid w:val="003E03A7"/>
    <w:rsid w:val="003E1F4D"/>
    <w:rsid w:val="003E5D2B"/>
    <w:rsid w:val="003E6382"/>
    <w:rsid w:val="003E756B"/>
    <w:rsid w:val="003E7F52"/>
    <w:rsid w:val="003F254B"/>
    <w:rsid w:val="003F4494"/>
    <w:rsid w:val="003F5BF7"/>
    <w:rsid w:val="003F7001"/>
    <w:rsid w:val="00401AA6"/>
    <w:rsid w:val="00402ABB"/>
    <w:rsid w:val="00403792"/>
    <w:rsid w:val="0040476B"/>
    <w:rsid w:val="00412C65"/>
    <w:rsid w:val="00413A78"/>
    <w:rsid w:val="0041441E"/>
    <w:rsid w:val="00422AC7"/>
    <w:rsid w:val="004243F9"/>
    <w:rsid w:val="00430FA8"/>
    <w:rsid w:val="0043693F"/>
    <w:rsid w:val="0044102F"/>
    <w:rsid w:val="004416AE"/>
    <w:rsid w:val="0044278D"/>
    <w:rsid w:val="00442A67"/>
    <w:rsid w:val="00444D98"/>
    <w:rsid w:val="00446498"/>
    <w:rsid w:val="0044761A"/>
    <w:rsid w:val="004504EF"/>
    <w:rsid w:val="00450E9D"/>
    <w:rsid w:val="004511DA"/>
    <w:rsid w:val="00452173"/>
    <w:rsid w:val="0045277D"/>
    <w:rsid w:val="00452D6A"/>
    <w:rsid w:val="00453F6A"/>
    <w:rsid w:val="00456A72"/>
    <w:rsid w:val="00456C07"/>
    <w:rsid w:val="00463487"/>
    <w:rsid w:val="00470F64"/>
    <w:rsid w:val="00472BEB"/>
    <w:rsid w:val="004745F5"/>
    <w:rsid w:val="00475D47"/>
    <w:rsid w:val="00476640"/>
    <w:rsid w:val="00481F6B"/>
    <w:rsid w:val="00483530"/>
    <w:rsid w:val="0048467A"/>
    <w:rsid w:val="00484741"/>
    <w:rsid w:val="004862D1"/>
    <w:rsid w:val="004938AE"/>
    <w:rsid w:val="00497854"/>
    <w:rsid w:val="004979AB"/>
    <w:rsid w:val="00497AF7"/>
    <w:rsid w:val="004A0BA7"/>
    <w:rsid w:val="004A15DA"/>
    <w:rsid w:val="004A1C5F"/>
    <w:rsid w:val="004A1F1E"/>
    <w:rsid w:val="004A4AE4"/>
    <w:rsid w:val="004A6884"/>
    <w:rsid w:val="004B339D"/>
    <w:rsid w:val="004B3B12"/>
    <w:rsid w:val="004B6E38"/>
    <w:rsid w:val="004B7834"/>
    <w:rsid w:val="004C17BB"/>
    <w:rsid w:val="004C25CF"/>
    <w:rsid w:val="004D1D69"/>
    <w:rsid w:val="004D2522"/>
    <w:rsid w:val="004D33FC"/>
    <w:rsid w:val="004D5067"/>
    <w:rsid w:val="004E2EC7"/>
    <w:rsid w:val="004E4BDA"/>
    <w:rsid w:val="004E7074"/>
    <w:rsid w:val="004E7750"/>
    <w:rsid w:val="004F1B1E"/>
    <w:rsid w:val="004F4470"/>
    <w:rsid w:val="004F48F4"/>
    <w:rsid w:val="0050200F"/>
    <w:rsid w:val="00504B57"/>
    <w:rsid w:val="00504DD9"/>
    <w:rsid w:val="00505C3F"/>
    <w:rsid w:val="005109E6"/>
    <w:rsid w:val="00522BFD"/>
    <w:rsid w:val="0052482D"/>
    <w:rsid w:val="00526C9F"/>
    <w:rsid w:val="0052762C"/>
    <w:rsid w:val="00530ED5"/>
    <w:rsid w:val="00532B11"/>
    <w:rsid w:val="00534203"/>
    <w:rsid w:val="00537766"/>
    <w:rsid w:val="005423FD"/>
    <w:rsid w:val="00543B53"/>
    <w:rsid w:val="00552863"/>
    <w:rsid w:val="005537F0"/>
    <w:rsid w:val="00553BE5"/>
    <w:rsid w:val="00556C9D"/>
    <w:rsid w:val="00567309"/>
    <w:rsid w:val="00570664"/>
    <w:rsid w:val="00573405"/>
    <w:rsid w:val="005739B2"/>
    <w:rsid w:val="00573CE2"/>
    <w:rsid w:val="00575B98"/>
    <w:rsid w:val="005839E6"/>
    <w:rsid w:val="00586282"/>
    <w:rsid w:val="00590ABC"/>
    <w:rsid w:val="0059146D"/>
    <w:rsid w:val="00597E49"/>
    <w:rsid w:val="005A1AB2"/>
    <w:rsid w:val="005B288F"/>
    <w:rsid w:val="005B2F5F"/>
    <w:rsid w:val="005B3442"/>
    <w:rsid w:val="005B6199"/>
    <w:rsid w:val="005B6D6F"/>
    <w:rsid w:val="005C4FB2"/>
    <w:rsid w:val="005C5E61"/>
    <w:rsid w:val="005C6F3D"/>
    <w:rsid w:val="005D1B79"/>
    <w:rsid w:val="005D30A5"/>
    <w:rsid w:val="005E1321"/>
    <w:rsid w:val="005E22C0"/>
    <w:rsid w:val="005E2685"/>
    <w:rsid w:val="005E70FB"/>
    <w:rsid w:val="005F1825"/>
    <w:rsid w:val="005F3547"/>
    <w:rsid w:val="005F51B0"/>
    <w:rsid w:val="00601546"/>
    <w:rsid w:val="00602548"/>
    <w:rsid w:val="006028EC"/>
    <w:rsid w:val="0060629A"/>
    <w:rsid w:val="006139E6"/>
    <w:rsid w:val="006151AE"/>
    <w:rsid w:val="00615253"/>
    <w:rsid w:val="00623347"/>
    <w:rsid w:val="00623A08"/>
    <w:rsid w:val="00626E62"/>
    <w:rsid w:val="00627B39"/>
    <w:rsid w:val="00631765"/>
    <w:rsid w:val="00632131"/>
    <w:rsid w:val="00632B7F"/>
    <w:rsid w:val="006338FB"/>
    <w:rsid w:val="00635526"/>
    <w:rsid w:val="00640213"/>
    <w:rsid w:val="00642B53"/>
    <w:rsid w:val="00646468"/>
    <w:rsid w:val="0064747D"/>
    <w:rsid w:val="00647EEA"/>
    <w:rsid w:val="0066348E"/>
    <w:rsid w:val="006650E6"/>
    <w:rsid w:val="00665395"/>
    <w:rsid w:val="006675E3"/>
    <w:rsid w:val="00667915"/>
    <w:rsid w:val="00672259"/>
    <w:rsid w:val="006736B8"/>
    <w:rsid w:val="006749E1"/>
    <w:rsid w:val="00676CA7"/>
    <w:rsid w:val="00682144"/>
    <w:rsid w:val="00683942"/>
    <w:rsid w:val="0068495E"/>
    <w:rsid w:val="00685DC6"/>
    <w:rsid w:val="00686AD0"/>
    <w:rsid w:val="00687E65"/>
    <w:rsid w:val="00690669"/>
    <w:rsid w:val="00690E78"/>
    <w:rsid w:val="00694491"/>
    <w:rsid w:val="006A2AC5"/>
    <w:rsid w:val="006A3076"/>
    <w:rsid w:val="006A3B1B"/>
    <w:rsid w:val="006A4328"/>
    <w:rsid w:val="006B315F"/>
    <w:rsid w:val="006B3C7D"/>
    <w:rsid w:val="006B4BA9"/>
    <w:rsid w:val="006B7145"/>
    <w:rsid w:val="006B7A77"/>
    <w:rsid w:val="006C0537"/>
    <w:rsid w:val="006C0AAA"/>
    <w:rsid w:val="006C1CCE"/>
    <w:rsid w:val="006C273C"/>
    <w:rsid w:val="006C5187"/>
    <w:rsid w:val="006C647C"/>
    <w:rsid w:val="006C7B29"/>
    <w:rsid w:val="006D1A14"/>
    <w:rsid w:val="006D5303"/>
    <w:rsid w:val="006D5C8C"/>
    <w:rsid w:val="006D667F"/>
    <w:rsid w:val="006D6EB1"/>
    <w:rsid w:val="006D7D55"/>
    <w:rsid w:val="006F12F0"/>
    <w:rsid w:val="006F4DB4"/>
    <w:rsid w:val="006F556D"/>
    <w:rsid w:val="0070165C"/>
    <w:rsid w:val="00701DBA"/>
    <w:rsid w:val="00712550"/>
    <w:rsid w:val="007135EF"/>
    <w:rsid w:val="00717AB2"/>
    <w:rsid w:val="0072064B"/>
    <w:rsid w:val="00723768"/>
    <w:rsid w:val="007238C9"/>
    <w:rsid w:val="00725CD2"/>
    <w:rsid w:val="00730E13"/>
    <w:rsid w:val="00734243"/>
    <w:rsid w:val="007354D5"/>
    <w:rsid w:val="00742E51"/>
    <w:rsid w:val="0074686E"/>
    <w:rsid w:val="007508D7"/>
    <w:rsid w:val="00750D44"/>
    <w:rsid w:val="00751A48"/>
    <w:rsid w:val="00751D98"/>
    <w:rsid w:val="00754B54"/>
    <w:rsid w:val="00755B2D"/>
    <w:rsid w:val="00755B8F"/>
    <w:rsid w:val="00760615"/>
    <w:rsid w:val="00761D4C"/>
    <w:rsid w:val="00766797"/>
    <w:rsid w:val="00766DF6"/>
    <w:rsid w:val="0076772F"/>
    <w:rsid w:val="00772748"/>
    <w:rsid w:val="00776587"/>
    <w:rsid w:val="00782674"/>
    <w:rsid w:val="00787572"/>
    <w:rsid w:val="00792E25"/>
    <w:rsid w:val="00793A9A"/>
    <w:rsid w:val="0079428A"/>
    <w:rsid w:val="0079473F"/>
    <w:rsid w:val="007947A1"/>
    <w:rsid w:val="00795677"/>
    <w:rsid w:val="007957F8"/>
    <w:rsid w:val="0079744C"/>
    <w:rsid w:val="007A1681"/>
    <w:rsid w:val="007A25D6"/>
    <w:rsid w:val="007A3F83"/>
    <w:rsid w:val="007A6F9B"/>
    <w:rsid w:val="007B06DA"/>
    <w:rsid w:val="007B1091"/>
    <w:rsid w:val="007B1447"/>
    <w:rsid w:val="007B46B8"/>
    <w:rsid w:val="007C14F7"/>
    <w:rsid w:val="007C1F5C"/>
    <w:rsid w:val="007C3FB9"/>
    <w:rsid w:val="007D4527"/>
    <w:rsid w:val="007E0CA3"/>
    <w:rsid w:val="007E12A6"/>
    <w:rsid w:val="007E24F7"/>
    <w:rsid w:val="007E58EC"/>
    <w:rsid w:val="007E66F2"/>
    <w:rsid w:val="007E6C5C"/>
    <w:rsid w:val="007E7A3C"/>
    <w:rsid w:val="007F0881"/>
    <w:rsid w:val="007F3465"/>
    <w:rsid w:val="007F438C"/>
    <w:rsid w:val="007F5D32"/>
    <w:rsid w:val="007F6986"/>
    <w:rsid w:val="007F6DB7"/>
    <w:rsid w:val="00800D7B"/>
    <w:rsid w:val="00812649"/>
    <w:rsid w:val="00816740"/>
    <w:rsid w:val="00817484"/>
    <w:rsid w:val="0082162D"/>
    <w:rsid w:val="00825A15"/>
    <w:rsid w:val="00830870"/>
    <w:rsid w:val="0083496E"/>
    <w:rsid w:val="0084030E"/>
    <w:rsid w:val="008419C6"/>
    <w:rsid w:val="008450EA"/>
    <w:rsid w:val="00846258"/>
    <w:rsid w:val="00846302"/>
    <w:rsid w:val="0084715D"/>
    <w:rsid w:val="00851EAF"/>
    <w:rsid w:val="008525CD"/>
    <w:rsid w:val="00853695"/>
    <w:rsid w:val="008558EC"/>
    <w:rsid w:val="00857376"/>
    <w:rsid w:val="00857F8F"/>
    <w:rsid w:val="00860639"/>
    <w:rsid w:val="008616DE"/>
    <w:rsid w:val="00863B98"/>
    <w:rsid w:val="00874EA0"/>
    <w:rsid w:val="0087651F"/>
    <w:rsid w:val="008768E0"/>
    <w:rsid w:val="00877F9E"/>
    <w:rsid w:val="008811B6"/>
    <w:rsid w:val="008831CA"/>
    <w:rsid w:val="008966C7"/>
    <w:rsid w:val="008A09F1"/>
    <w:rsid w:val="008A16AC"/>
    <w:rsid w:val="008A3BF5"/>
    <w:rsid w:val="008A584F"/>
    <w:rsid w:val="008A7C80"/>
    <w:rsid w:val="008B1CC7"/>
    <w:rsid w:val="008B2867"/>
    <w:rsid w:val="008C5E34"/>
    <w:rsid w:val="008C631C"/>
    <w:rsid w:val="008C6A63"/>
    <w:rsid w:val="008C6DBE"/>
    <w:rsid w:val="008D0C55"/>
    <w:rsid w:val="008D15FB"/>
    <w:rsid w:val="008D3216"/>
    <w:rsid w:val="008D3396"/>
    <w:rsid w:val="008D7904"/>
    <w:rsid w:val="008E2487"/>
    <w:rsid w:val="008E3262"/>
    <w:rsid w:val="008E7A4E"/>
    <w:rsid w:val="008E7E57"/>
    <w:rsid w:val="008F0D1E"/>
    <w:rsid w:val="008F166A"/>
    <w:rsid w:val="008F2392"/>
    <w:rsid w:val="008F581D"/>
    <w:rsid w:val="008F744D"/>
    <w:rsid w:val="00903317"/>
    <w:rsid w:val="0090362C"/>
    <w:rsid w:val="00904F7B"/>
    <w:rsid w:val="009052CB"/>
    <w:rsid w:val="00906723"/>
    <w:rsid w:val="00907FC9"/>
    <w:rsid w:val="009115D4"/>
    <w:rsid w:val="009134DA"/>
    <w:rsid w:val="00913B21"/>
    <w:rsid w:val="0092015A"/>
    <w:rsid w:val="00920A7A"/>
    <w:rsid w:val="009234BD"/>
    <w:rsid w:val="009305B2"/>
    <w:rsid w:val="00930BA3"/>
    <w:rsid w:val="009333D0"/>
    <w:rsid w:val="0093444B"/>
    <w:rsid w:val="00935848"/>
    <w:rsid w:val="00936087"/>
    <w:rsid w:val="0094375A"/>
    <w:rsid w:val="00943AC3"/>
    <w:rsid w:val="00944707"/>
    <w:rsid w:val="00946619"/>
    <w:rsid w:val="009518D8"/>
    <w:rsid w:val="009538E5"/>
    <w:rsid w:val="00953F03"/>
    <w:rsid w:val="009556C6"/>
    <w:rsid w:val="009556F0"/>
    <w:rsid w:val="00961B8F"/>
    <w:rsid w:val="00965257"/>
    <w:rsid w:val="00967140"/>
    <w:rsid w:val="00970764"/>
    <w:rsid w:val="00975D67"/>
    <w:rsid w:val="009765F9"/>
    <w:rsid w:val="00984AC7"/>
    <w:rsid w:val="0099032C"/>
    <w:rsid w:val="00993016"/>
    <w:rsid w:val="00993E47"/>
    <w:rsid w:val="009A198E"/>
    <w:rsid w:val="009A3EFD"/>
    <w:rsid w:val="009A4051"/>
    <w:rsid w:val="009C1AFF"/>
    <w:rsid w:val="009C620D"/>
    <w:rsid w:val="009C62AF"/>
    <w:rsid w:val="009D140C"/>
    <w:rsid w:val="009D1AB8"/>
    <w:rsid w:val="009D4405"/>
    <w:rsid w:val="009E0FA9"/>
    <w:rsid w:val="009E414F"/>
    <w:rsid w:val="009E5947"/>
    <w:rsid w:val="009E5BCF"/>
    <w:rsid w:val="009E5FE1"/>
    <w:rsid w:val="009F1B16"/>
    <w:rsid w:val="009F6089"/>
    <w:rsid w:val="00A006D6"/>
    <w:rsid w:val="00A11495"/>
    <w:rsid w:val="00A13D2F"/>
    <w:rsid w:val="00A21A69"/>
    <w:rsid w:val="00A2413A"/>
    <w:rsid w:val="00A26F66"/>
    <w:rsid w:val="00A308CF"/>
    <w:rsid w:val="00A320E1"/>
    <w:rsid w:val="00A32122"/>
    <w:rsid w:val="00A324F7"/>
    <w:rsid w:val="00A34BCE"/>
    <w:rsid w:val="00A35700"/>
    <w:rsid w:val="00A378B1"/>
    <w:rsid w:val="00A401D6"/>
    <w:rsid w:val="00A40A2A"/>
    <w:rsid w:val="00A43D4A"/>
    <w:rsid w:val="00A44E2D"/>
    <w:rsid w:val="00A45130"/>
    <w:rsid w:val="00A461B3"/>
    <w:rsid w:val="00A4758E"/>
    <w:rsid w:val="00A51EEB"/>
    <w:rsid w:val="00A5275A"/>
    <w:rsid w:val="00A54EAD"/>
    <w:rsid w:val="00A54ED4"/>
    <w:rsid w:val="00A55D08"/>
    <w:rsid w:val="00A57794"/>
    <w:rsid w:val="00A60289"/>
    <w:rsid w:val="00A66695"/>
    <w:rsid w:val="00A66D12"/>
    <w:rsid w:val="00A73B28"/>
    <w:rsid w:val="00A8167E"/>
    <w:rsid w:val="00A8419D"/>
    <w:rsid w:val="00A85F27"/>
    <w:rsid w:val="00A93518"/>
    <w:rsid w:val="00A94216"/>
    <w:rsid w:val="00A942F1"/>
    <w:rsid w:val="00A95F8F"/>
    <w:rsid w:val="00A96C34"/>
    <w:rsid w:val="00A96DB1"/>
    <w:rsid w:val="00A96EDB"/>
    <w:rsid w:val="00A96FC4"/>
    <w:rsid w:val="00AA3D9C"/>
    <w:rsid w:val="00AA5CAA"/>
    <w:rsid w:val="00AA6766"/>
    <w:rsid w:val="00AB3354"/>
    <w:rsid w:val="00AB3737"/>
    <w:rsid w:val="00AC3137"/>
    <w:rsid w:val="00AC523E"/>
    <w:rsid w:val="00AD51E2"/>
    <w:rsid w:val="00AD6657"/>
    <w:rsid w:val="00AD7DA7"/>
    <w:rsid w:val="00AE0C5F"/>
    <w:rsid w:val="00AE17A0"/>
    <w:rsid w:val="00AE18E7"/>
    <w:rsid w:val="00AE492C"/>
    <w:rsid w:val="00AE51B0"/>
    <w:rsid w:val="00AE52F3"/>
    <w:rsid w:val="00AE5D03"/>
    <w:rsid w:val="00AF31E9"/>
    <w:rsid w:val="00AF6E7E"/>
    <w:rsid w:val="00B01F19"/>
    <w:rsid w:val="00B0339B"/>
    <w:rsid w:val="00B04F85"/>
    <w:rsid w:val="00B11C73"/>
    <w:rsid w:val="00B1371A"/>
    <w:rsid w:val="00B15438"/>
    <w:rsid w:val="00B1777E"/>
    <w:rsid w:val="00B23121"/>
    <w:rsid w:val="00B2527B"/>
    <w:rsid w:val="00B25394"/>
    <w:rsid w:val="00B31BFC"/>
    <w:rsid w:val="00B31D0A"/>
    <w:rsid w:val="00B339AD"/>
    <w:rsid w:val="00B3422B"/>
    <w:rsid w:val="00B342A2"/>
    <w:rsid w:val="00B3603B"/>
    <w:rsid w:val="00B36260"/>
    <w:rsid w:val="00B37FE5"/>
    <w:rsid w:val="00B40834"/>
    <w:rsid w:val="00B42492"/>
    <w:rsid w:val="00B42CC3"/>
    <w:rsid w:val="00B47249"/>
    <w:rsid w:val="00B5574A"/>
    <w:rsid w:val="00B55AA0"/>
    <w:rsid w:val="00B57F07"/>
    <w:rsid w:val="00B63F40"/>
    <w:rsid w:val="00B63FB1"/>
    <w:rsid w:val="00B6649A"/>
    <w:rsid w:val="00B77892"/>
    <w:rsid w:val="00B81AB0"/>
    <w:rsid w:val="00B91546"/>
    <w:rsid w:val="00B92C3E"/>
    <w:rsid w:val="00B96694"/>
    <w:rsid w:val="00B96F57"/>
    <w:rsid w:val="00B9714A"/>
    <w:rsid w:val="00B97F7E"/>
    <w:rsid w:val="00BA2A25"/>
    <w:rsid w:val="00BA2B72"/>
    <w:rsid w:val="00BA3319"/>
    <w:rsid w:val="00BB02C0"/>
    <w:rsid w:val="00BB4399"/>
    <w:rsid w:val="00BB51CC"/>
    <w:rsid w:val="00BB541C"/>
    <w:rsid w:val="00BC19A0"/>
    <w:rsid w:val="00BC4F21"/>
    <w:rsid w:val="00BC52B1"/>
    <w:rsid w:val="00BE1AF2"/>
    <w:rsid w:val="00BE4FC3"/>
    <w:rsid w:val="00BE56D7"/>
    <w:rsid w:val="00BF0D82"/>
    <w:rsid w:val="00BF4F43"/>
    <w:rsid w:val="00C010A2"/>
    <w:rsid w:val="00C0442E"/>
    <w:rsid w:val="00C059E7"/>
    <w:rsid w:val="00C06C36"/>
    <w:rsid w:val="00C107FB"/>
    <w:rsid w:val="00C12436"/>
    <w:rsid w:val="00C17465"/>
    <w:rsid w:val="00C17C7F"/>
    <w:rsid w:val="00C2074E"/>
    <w:rsid w:val="00C2383A"/>
    <w:rsid w:val="00C25C17"/>
    <w:rsid w:val="00C30D81"/>
    <w:rsid w:val="00C327B1"/>
    <w:rsid w:val="00C32D6E"/>
    <w:rsid w:val="00C34408"/>
    <w:rsid w:val="00C34DA9"/>
    <w:rsid w:val="00C367EB"/>
    <w:rsid w:val="00C43D5F"/>
    <w:rsid w:val="00C44143"/>
    <w:rsid w:val="00C47E1D"/>
    <w:rsid w:val="00C53120"/>
    <w:rsid w:val="00C53521"/>
    <w:rsid w:val="00C54D3D"/>
    <w:rsid w:val="00C60B58"/>
    <w:rsid w:val="00C6597B"/>
    <w:rsid w:val="00C65B84"/>
    <w:rsid w:val="00C70FEA"/>
    <w:rsid w:val="00C81B8B"/>
    <w:rsid w:val="00C82B5A"/>
    <w:rsid w:val="00C83D5F"/>
    <w:rsid w:val="00C92266"/>
    <w:rsid w:val="00C931C1"/>
    <w:rsid w:val="00C96726"/>
    <w:rsid w:val="00C9774D"/>
    <w:rsid w:val="00CA131E"/>
    <w:rsid w:val="00CA5264"/>
    <w:rsid w:val="00CB17D2"/>
    <w:rsid w:val="00CB35FC"/>
    <w:rsid w:val="00CB64D2"/>
    <w:rsid w:val="00CC49D9"/>
    <w:rsid w:val="00CC5042"/>
    <w:rsid w:val="00CC6E86"/>
    <w:rsid w:val="00CD4CBD"/>
    <w:rsid w:val="00CD5746"/>
    <w:rsid w:val="00CD64E3"/>
    <w:rsid w:val="00CD7C7D"/>
    <w:rsid w:val="00CD7CE0"/>
    <w:rsid w:val="00CE3F18"/>
    <w:rsid w:val="00CE5694"/>
    <w:rsid w:val="00CE66C7"/>
    <w:rsid w:val="00CE6DD6"/>
    <w:rsid w:val="00D02ABC"/>
    <w:rsid w:val="00D0452D"/>
    <w:rsid w:val="00D14BA5"/>
    <w:rsid w:val="00D14C31"/>
    <w:rsid w:val="00D16D58"/>
    <w:rsid w:val="00D17FDF"/>
    <w:rsid w:val="00D23A51"/>
    <w:rsid w:val="00D269A5"/>
    <w:rsid w:val="00D30914"/>
    <w:rsid w:val="00D309F5"/>
    <w:rsid w:val="00D31DE1"/>
    <w:rsid w:val="00D41373"/>
    <w:rsid w:val="00D431DD"/>
    <w:rsid w:val="00D557FF"/>
    <w:rsid w:val="00D56CD7"/>
    <w:rsid w:val="00D62C88"/>
    <w:rsid w:val="00D63457"/>
    <w:rsid w:val="00D648CF"/>
    <w:rsid w:val="00D64B30"/>
    <w:rsid w:val="00D66496"/>
    <w:rsid w:val="00D679E2"/>
    <w:rsid w:val="00D70A54"/>
    <w:rsid w:val="00D73975"/>
    <w:rsid w:val="00D74A05"/>
    <w:rsid w:val="00D75BCC"/>
    <w:rsid w:val="00D82927"/>
    <w:rsid w:val="00D835BC"/>
    <w:rsid w:val="00D84D84"/>
    <w:rsid w:val="00D9020D"/>
    <w:rsid w:val="00D93D93"/>
    <w:rsid w:val="00D945EB"/>
    <w:rsid w:val="00D9502F"/>
    <w:rsid w:val="00D963CD"/>
    <w:rsid w:val="00D975D2"/>
    <w:rsid w:val="00D9790C"/>
    <w:rsid w:val="00DA0CE6"/>
    <w:rsid w:val="00DB0C1B"/>
    <w:rsid w:val="00DB1A19"/>
    <w:rsid w:val="00DB1D6C"/>
    <w:rsid w:val="00DB2C72"/>
    <w:rsid w:val="00DB56DD"/>
    <w:rsid w:val="00DC066C"/>
    <w:rsid w:val="00DC263C"/>
    <w:rsid w:val="00DC68B4"/>
    <w:rsid w:val="00DC7E3A"/>
    <w:rsid w:val="00DD0EAF"/>
    <w:rsid w:val="00DD2E30"/>
    <w:rsid w:val="00DD6156"/>
    <w:rsid w:val="00DD6CAA"/>
    <w:rsid w:val="00DE15AC"/>
    <w:rsid w:val="00DE34BC"/>
    <w:rsid w:val="00DE6E8D"/>
    <w:rsid w:val="00DF148D"/>
    <w:rsid w:val="00DF5442"/>
    <w:rsid w:val="00DF5ABB"/>
    <w:rsid w:val="00DF5D93"/>
    <w:rsid w:val="00DF7801"/>
    <w:rsid w:val="00DF7936"/>
    <w:rsid w:val="00E012C7"/>
    <w:rsid w:val="00E072B1"/>
    <w:rsid w:val="00E10926"/>
    <w:rsid w:val="00E1384C"/>
    <w:rsid w:val="00E20091"/>
    <w:rsid w:val="00E23A91"/>
    <w:rsid w:val="00E259BA"/>
    <w:rsid w:val="00E26DB0"/>
    <w:rsid w:val="00E27CFD"/>
    <w:rsid w:val="00E336B8"/>
    <w:rsid w:val="00E37D62"/>
    <w:rsid w:val="00E406C1"/>
    <w:rsid w:val="00E4181B"/>
    <w:rsid w:val="00E44515"/>
    <w:rsid w:val="00E44DD2"/>
    <w:rsid w:val="00E52711"/>
    <w:rsid w:val="00E60B7B"/>
    <w:rsid w:val="00E60DA8"/>
    <w:rsid w:val="00E65492"/>
    <w:rsid w:val="00E67CF7"/>
    <w:rsid w:val="00E72F68"/>
    <w:rsid w:val="00E804D4"/>
    <w:rsid w:val="00E808C6"/>
    <w:rsid w:val="00E827F3"/>
    <w:rsid w:val="00E82DF4"/>
    <w:rsid w:val="00E84ACF"/>
    <w:rsid w:val="00E860D8"/>
    <w:rsid w:val="00E91E74"/>
    <w:rsid w:val="00E94E1D"/>
    <w:rsid w:val="00E965D9"/>
    <w:rsid w:val="00E97103"/>
    <w:rsid w:val="00EA23B2"/>
    <w:rsid w:val="00EA2C6A"/>
    <w:rsid w:val="00EC5D13"/>
    <w:rsid w:val="00EC6960"/>
    <w:rsid w:val="00EC72A0"/>
    <w:rsid w:val="00ED6DA2"/>
    <w:rsid w:val="00EE0846"/>
    <w:rsid w:val="00EE3C60"/>
    <w:rsid w:val="00EE4342"/>
    <w:rsid w:val="00EE74ED"/>
    <w:rsid w:val="00EF0744"/>
    <w:rsid w:val="00EF0B1A"/>
    <w:rsid w:val="00EF0CB8"/>
    <w:rsid w:val="00EF3438"/>
    <w:rsid w:val="00F0055B"/>
    <w:rsid w:val="00F01054"/>
    <w:rsid w:val="00F06EF4"/>
    <w:rsid w:val="00F1214B"/>
    <w:rsid w:val="00F14057"/>
    <w:rsid w:val="00F14097"/>
    <w:rsid w:val="00F145C3"/>
    <w:rsid w:val="00F15082"/>
    <w:rsid w:val="00F16D68"/>
    <w:rsid w:val="00F22DC2"/>
    <w:rsid w:val="00F272BD"/>
    <w:rsid w:val="00F27315"/>
    <w:rsid w:val="00F32D2F"/>
    <w:rsid w:val="00F330CA"/>
    <w:rsid w:val="00F33D10"/>
    <w:rsid w:val="00F34681"/>
    <w:rsid w:val="00F360CB"/>
    <w:rsid w:val="00F36D63"/>
    <w:rsid w:val="00F36D86"/>
    <w:rsid w:val="00F40D40"/>
    <w:rsid w:val="00F42791"/>
    <w:rsid w:val="00F448B1"/>
    <w:rsid w:val="00F4503B"/>
    <w:rsid w:val="00F4618A"/>
    <w:rsid w:val="00F475C9"/>
    <w:rsid w:val="00F50D92"/>
    <w:rsid w:val="00F528F8"/>
    <w:rsid w:val="00F5305E"/>
    <w:rsid w:val="00F55C3F"/>
    <w:rsid w:val="00F63C6E"/>
    <w:rsid w:val="00F6526B"/>
    <w:rsid w:val="00F7007E"/>
    <w:rsid w:val="00F72314"/>
    <w:rsid w:val="00F74DA5"/>
    <w:rsid w:val="00F75293"/>
    <w:rsid w:val="00F842F8"/>
    <w:rsid w:val="00F84861"/>
    <w:rsid w:val="00F84EB6"/>
    <w:rsid w:val="00F85F67"/>
    <w:rsid w:val="00F91CA9"/>
    <w:rsid w:val="00F943C2"/>
    <w:rsid w:val="00F96EFF"/>
    <w:rsid w:val="00FA1221"/>
    <w:rsid w:val="00FA1B66"/>
    <w:rsid w:val="00FA7986"/>
    <w:rsid w:val="00FB1F3E"/>
    <w:rsid w:val="00FB2102"/>
    <w:rsid w:val="00FB2343"/>
    <w:rsid w:val="00FB4E90"/>
    <w:rsid w:val="00FB661B"/>
    <w:rsid w:val="00FB7F01"/>
    <w:rsid w:val="00FC373A"/>
    <w:rsid w:val="00FC7D4D"/>
    <w:rsid w:val="00FD0B5E"/>
    <w:rsid w:val="00FE06FD"/>
    <w:rsid w:val="00FE09B7"/>
    <w:rsid w:val="00FE2C68"/>
    <w:rsid w:val="00FE6424"/>
    <w:rsid w:val="00FF030D"/>
    <w:rsid w:val="00FF0AE5"/>
    <w:rsid w:val="00FF2A20"/>
    <w:rsid w:val="00FF360B"/>
    <w:rsid w:val="00FF6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AF1A92E"/>
  <w15:chartTrackingRefBased/>
  <w15:docId w15:val="{3EDC7274-7C59-407B-A6CB-35B6297C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B1"/>
    <w:rPr>
      <w:rFonts w:ascii="Footlight MT Light" w:eastAsia="Times New Roman" w:hAnsi="Footlight MT Light"/>
      <w:spacing w:val="-3"/>
      <w:sz w:val="28"/>
      <w:lang w:val="es-PR" w:eastAsia="en-US"/>
    </w:rPr>
  </w:style>
  <w:style w:type="paragraph" w:styleId="Heading1">
    <w:name w:val="heading 1"/>
    <w:basedOn w:val="Normal"/>
    <w:next w:val="Normal"/>
    <w:link w:val="Heading1Char"/>
    <w:qFormat/>
    <w:rsid w:val="00E072B1"/>
    <w:pPr>
      <w:keepNext/>
      <w:spacing w:line="360" w:lineRule="auto"/>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72B1"/>
    <w:rPr>
      <w:rFonts w:ascii="Arial" w:eastAsia="Times New Roman" w:hAnsi="Arial" w:cs="Times New Roman"/>
      <w:b/>
      <w:spacing w:val="-3"/>
      <w:sz w:val="24"/>
      <w:szCs w:val="20"/>
    </w:rPr>
  </w:style>
  <w:style w:type="character" w:styleId="PageNumber">
    <w:name w:val="page number"/>
    <w:basedOn w:val="DefaultParagraphFont"/>
    <w:rsid w:val="00E072B1"/>
  </w:style>
  <w:style w:type="paragraph" w:styleId="Header">
    <w:name w:val="header"/>
    <w:basedOn w:val="Normal"/>
    <w:link w:val="HeaderChar"/>
    <w:uiPriority w:val="99"/>
    <w:rsid w:val="00E072B1"/>
    <w:pPr>
      <w:tabs>
        <w:tab w:val="center" w:pos="4320"/>
        <w:tab w:val="right" w:pos="8640"/>
      </w:tabs>
    </w:pPr>
    <w:rPr>
      <w:rFonts w:ascii="Courier" w:hAnsi="Courier"/>
      <w:spacing w:val="0"/>
      <w:sz w:val="24"/>
      <w:lang w:val="es-ES_tradnl"/>
    </w:rPr>
  </w:style>
  <w:style w:type="character" w:customStyle="1" w:styleId="HeaderChar">
    <w:name w:val="Header Char"/>
    <w:link w:val="Header"/>
    <w:uiPriority w:val="99"/>
    <w:rsid w:val="00E072B1"/>
    <w:rPr>
      <w:rFonts w:ascii="Courier" w:eastAsia="Times New Roman" w:hAnsi="Courier" w:cs="Times New Roman"/>
      <w:sz w:val="24"/>
      <w:szCs w:val="20"/>
      <w:lang w:val="es-ES_tradnl"/>
    </w:rPr>
  </w:style>
  <w:style w:type="paragraph" w:styleId="Title">
    <w:name w:val="Title"/>
    <w:basedOn w:val="Normal"/>
    <w:link w:val="TitleChar"/>
    <w:qFormat/>
    <w:rsid w:val="00E072B1"/>
    <w:pPr>
      <w:jc w:val="center"/>
    </w:pPr>
    <w:rPr>
      <w:rFonts w:ascii="Arial" w:hAnsi="Arial"/>
      <w:b/>
      <w:sz w:val="24"/>
    </w:rPr>
  </w:style>
  <w:style w:type="character" w:customStyle="1" w:styleId="TitleChar">
    <w:name w:val="Title Char"/>
    <w:link w:val="Title"/>
    <w:rsid w:val="00E072B1"/>
    <w:rPr>
      <w:rFonts w:ascii="Arial" w:eastAsia="Times New Roman" w:hAnsi="Arial" w:cs="Times New Roman"/>
      <w:b/>
      <w:spacing w:val="-3"/>
      <w:sz w:val="24"/>
      <w:szCs w:val="20"/>
    </w:rPr>
  </w:style>
  <w:style w:type="paragraph" w:styleId="Footer">
    <w:name w:val="footer"/>
    <w:basedOn w:val="Normal"/>
    <w:link w:val="FooterChar"/>
    <w:uiPriority w:val="99"/>
    <w:unhideWhenUsed/>
    <w:rsid w:val="00920A7A"/>
    <w:pPr>
      <w:tabs>
        <w:tab w:val="center" w:pos="4680"/>
        <w:tab w:val="right" w:pos="9360"/>
      </w:tabs>
    </w:pPr>
  </w:style>
  <w:style w:type="character" w:customStyle="1" w:styleId="FooterChar">
    <w:name w:val="Footer Char"/>
    <w:link w:val="Footer"/>
    <w:uiPriority w:val="99"/>
    <w:rsid w:val="00920A7A"/>
    <w:rPr>
      <w:rFonts w:ascii="Footlight MT Light" w:eastAsia="Times New Roman" w:hAnsi="Footlight MT Light"/>
      <w:spacing w:val="-3"/>
      <w:sz w:val="28"/>
    </w:rPr>
  </w:style>
  <w:style w:type="paragraph" w:styleId="BodyTextIndent">
    <w:name w:val="Body Text Indent"/>
    <w:basedOn w:val="Normal"/>
    <w:link w:val="BodyTextIndentChar"/>
    <w:rsid w:val="00DD0EAF"/>
    <w:pPr>
      <w:spacing w:line="480" w:lineRule="auto"/>
      <w:ind w:firstLine="720"/>
      <w:jc w:val="both"/>
    </w:pPr>
    <w:rPr>
      <w:rFonts w:ascii="Arial" w:hAnsi="Arial"/>
      <w:spacing w:val="0"/>
      <w:sz w:val="24"/>
      <w:szCs w:val="24"/>
      <w:lang w:val="es-ES_tradnl"/>
    </w:rPr>
  </w:style>
  <w:style w:type="character" w:customStyle="1" w:styleId="BodyTextIndentChar">
    <w:name w:val="Body Text Indent Char"/>
    <w:link w:val="BodyTextIndent"/>
    <w:rsid w:val="00DD0EAF"/>
    <w:rPr>
      <w:rFonts w:ascii="Arial" w:eastAsia="Times New Roman" w:hAnsi="Arial"/>
      <w:sz w:val="24"/>
      <w:szCs w:val="24"/>
      <w:lang w:val="es-ES_tradnl" w:eastAsia="en-US"/>
    </w:rPr>
  </w:style>
  <w:style w:type="paragraph" w:styleId="BodyText">
    <w:name w:val="Body Text"/>
    <w:basedOn w:val="Normal"/>
    <w:link w:val="BodyTextChar"/>
    <w:uiPriority w:val="99"/>
    <w:unhideWhenUsed/>
    <w:rsid w:val="007E24F7"/>
    <w:pPr>
      <w:spacing w:after="120"/>
    </w:pPr>
  </w:style>
  <w:style w:type="character" w:customStyle="1" w:styleId="BodyTextChar">
    <w:name w:val="Body Text Char"/>
    <w:link w:val="BodyText"/>
    <w:uiPriority w:val="99"/>
    <w:rsid w:val="007E24F7"/>
    <w:rPr>
      <w:rFonts w:ascii="Footlight MT Light" w:eastAsia="Times New Roman" w:hAnsi="Footlight MT Light"/>
      <w:spacing w:val="-3"/>
      <w:sz w:val="28"/>
      <w:lang w:val="en-US" w:eastAsia="en-US"/>
    </w:rPr>
  </w:style>
  <w:style w:type="paragraph" w:styleId="BalloonText">
    <w:name w:val="Balloon Text"/>
    <w:basedOn w:val="Normal"/>
    <w:link w:val="BalloonTextChar"/>
    <w:uiPriority w:val="99"/>
    <w:semiHidden/>
    <w:unhideWhenUsed/>
    <w:rsid w:val="0033541D"/>
    <w:rPr>
      <w:rFonts w:ascii="Tahoma" w:hAnsi="Tahoma" w:cs="Tahoma"/>
      <w:sz w:val="16"/>
      <w:szCs w:val="16"/>
    </w:rPr>
  </w:style>
  <w:style w:type="character" w:customStyle="1" w:styleId="BalloonTextChar">
    <w:name w:val="Balloon Text Char"/>
    <w:link w:val="BalloonText"/>
    <w:uiPriority w:val="99"/>
    <w:semiHidden/>
    <w:rsid w:val="0033541D"/>
    <w:rPr>
      <w:rFonts w:ascii="Tahoma" w:eastAsia="Times New Roman" w:hAnsi="Tahoma" w:cs="Tahoma"/>
      <w:spacing w:val="-3"/>
      <w:sz w:val="16"/>
      <w:szCs w:val="16"/>
    </w:rPr>
  </w:style>
  <w:style w:type="character" w:styleId="Hyperlink">
    <w:name w:val="Hyperlink"/>
    <w:uiPriority w:val="99"/>
    <w:unhideWhenUsed/>
    <w:rsid w:val="008A09F1"/>
    <w:rPr>
      <w:color w:val="0000FF"/>
      <w:u w:val="single"/>
    </w:rPr>
  </w:style>
  <w:style w:type="paragraph" w:styleId="FootnoteText">
    <w:name w:val="footnote text"/>
    <w:basedOn w:val="Normal"/>
    <w:link w:val="FootnoteTextChar"/>
    <w:uiPriority w:val="99"/>
    <w:semiHidden/>
    <w:unhideWhenUsed/>
    <w:rsid w:val="004D2522"/>
    <w:rPr>
      <w:sz w:val="20"/>
    </w:rPr>
  </w:style>
  <w:style w:type="character" w:customStyle="1" w:styleId="FootnoteTextChar">
    <w:name w:val="Footnote Text Char"/>
    <w:link w:val="FootnoteText"/>
    <w:uiPriority w:val="99"/>
    <w:semiHidden/>
    <w:rsid w:val="004D2522"/>
    <w:rPr>
      <w:rFonts w:ascii="Footlight MT Light" w:eastAsia="Times New Roman" w:hAnsi="Footlight MT Light"/>
      <w:spacing w:val="-3"/>
    </w:rPr>
  </w:style>
  <w:style w:type="character" w:styleId="FootnoteReference">
    <w:name w:val="footnote reference"/>
    <w:uiPriority w:val="99"/>
    <w:semiHidden/>
    <w:unhideWhenUsed/>
    <w:rsid w:val="004D2522"/>
    <w:rPr>
      <w:vertAlign w:val="superscript"/>
    </w:rPr>
  </w:style>
  <w:style w:type="character" w:styleId="CommentReference">
    <w:name w:val="annotation reference"/>
    <w:uiPriority w:val="99"/>
    <w:semiHidden/>
    <w:unhideWhenUsed/>
    <w:rsid w:val="00751D98"/>
    <w:rPr>
      <w:sz w:val="16"/>
      <w:szCs w:val="16"/>
    </w:rPr>
  </w:style>
  <w:style w:type="paragraph" w:styleId="CommentText">
    <w:name w:val="annotation text"/>
    <w:basedOn w:val="Normal"/>
    <w:link w:val="CommentTextChar"/>
    <w:uiPriority w:val="99"/>
    <w:semiHidden/>
    <w:unhideWhenUsed/>
    <w:rsid w:val="00751D98"/>
    <w:rPr>
      <w:sz w:val="20"/>
    </w:rPr>
  </w:style>
  <w:style w:type="character" w:customStyle="1" w:styleId="CommentTextChar">
    <w:name w:val="Comment Text Char"/>
    <w:link w:val="CommentText"/>
    <w:uiPriority w:val="99"/>
    <w:semiHidden/>
    <w:rsid w:val="00751D98"/>
    <w:rPr>
      <w:rFonts w:ascii="Footlight MT Light" w:eastAsia="Times New Roman" w:hAnsi="Footlight MT Light"/>
      <w:spacing w:val="-3"/>
      <w:lang w:val="en-US" w:eastAsia="en-US"/>
    </w:rPr>
  </w:style>
  <w:style w:type="paragraph" w:styleId="CommentSubject">
    <w:name w:val="annotation subject"/>
    <w:basedOn w:val="CommentText"/>
    <w:next w:val="CommentText"/>
    <w:link w:val="CommentSubjectChar"/>
    <w:uiPriority w:val="99"/>
    <w:semiHidden/>
    <w:unhideWhenUsed/>
    <w:rsid w:val="00751D98"/>
    <w:rPr>
      <w:b/>
      <w:bCs/>
    </w:rPr>
  </w:style>
  <w:style w:type="character" w:customStyle="1" w:styleId="CommentSubjectChar">
    <w:name w:val="Comment Subject Char"/>
    <w:link w:val="CommentSubject"/>
    <w:uiPriority w:val="99"/>
    <w:semiHidden/>
    <w:rsid w:val="00751D98"/>
    <w:rPr>
      <w:rFonts w:ascii="Footlight MT Light" w:eastAsia="Times New Roman" w:hAnsi="Footlight MT Light"/>
      <w:b/>
      <w:bCs/>
      <w:spacing w:val="-3"/>
      <w:lang w:val="en-US" w:eastAsia="en-US"/>
    </w:rPr>
  </w:style>
  <w:style w:type="paragraph" w:styleId="NoSpacing">
    <w:name w:val="No Spacing"/>
    <w:uiPriority w:val="1"/>
    <w:qFormat/>
    <w:rsid w:val="0021134F"/>
    <w:rPr>
      <w:rFonts w:ascii="Footlight MT Light" w:eastAsia="Times New Roman" w:hAnsi="Footlight MT Light"/>
      <w:spacing w:val="-3"/>
      <w:sz w:val="28"/>
      <w:lang w:eastAsia="en-US"/>
    </w:rPr>
  </w:style>
  <w:style w:type="paragraph" w:styleId="ListParagraph">
    <w:name w:val="List Paragraph"/>
    <w:basedOn w:val="Normal"/>
    <w:uiPriority w:val="1"/>
    <w:qFormat/>
    <w:rsid w:val="002F5693"/>
    <w:pPr>
      <w:ind w:left="720"/>
      <w:contextualSpacing/>
    </w:pPr>
    <w:rPr>
      <w:rFonts w:ascii="Times New Roman" w:hAnsi="Times New Roman"/>
      <w:spacing w:val="0"/>
      <w:sz w:val="24"/>
      <w:szCs w:val="24"/>
    </w:rPr>
  </w:style>
  <w:style w:type="character" w:styleId="UnresolvedMention">
    <w:name w:val="Unresolved Mention"/>
    <w:uiPriority w:val="99"/>
    <w:semiHidden/>
    <w:unhideWhenUsed/>
    <w:rsid w:val="007B4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7A8A-D1C6-4A31-8987-7665564B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6869</Words>
  <Characters>39159</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Oficina de Etica Gubernamental</Company>
  <LinksUpToDate>false</LinksUpToDate>
  <CharactersWithSpaces>45937</CharactersWithSpaces>
  <SharedDoc>false</SharedDoc>
  <HLinks>
    <vt:vector size="6" baseType="variant">
      <vt:variant>
        <vt:i4>2490435</vt:i4>
      </vt:variant>
      <vt:variant>
        <vt:i4>0</vt:i4>
      </vt:variant>
      <vt:variant>
        <vt:i4>0</vt:i4>
      </vt:variant>
      <vt:variant>
        <vt:i4>5</vt:i4>
      </vt:variant>
      <vt:variant>
        <vt:lpwstr>mailto:luis.ferrao@upr.edu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dc:creator>
  <cp:keywords/>
  <cp:lastModifiedBy>Ana M Feliciano-Delgado</cp:lastModifiedBy>
  <cp:revision>2</cp:revision>
  <cp:lastPrinted>2018-07-19T19:11:00Z</cp:lastPrinted>
  <dcterms:created xsi:type="dcterms:W3CDTF">2022-06-22T16:53:00Z</dcterms:created>
  <dcterms:modified xsi:type="dcterms:W3CDTF">2022-06-22T16:53:00Z</dcterms:modified>
</cp:coreProperties>
</file>